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3B339F62" w:rsidR="00C6353C" w:rsidRDefault="001442E5" w:rsidP="00D10A03">
      <w:r>
        <w:rPr>
          <w:noProof/>
          <w:lang w:eastAsia="tr-TR"/>
        </w:rPr>
        <mc:AlternateContent>
          <mc:Choice Requires="wpg">
            <w:drawing>
              <wp:anchor distT="0" distB="0" distL="114300" distR="114300" simplePos="0" relativeHeight="251673600" behindDoc="0" locked="0" layoutInCell="1" allowOverlap="1" wp14:anchorId="301ED956" wp14:editId="09315C28">
                <wp:simplePos x="0" y="0"/>
                <wp:positionH relativeFrom="column">
                  <wp:posOffset>-90362</wp:posOffset>
                </wp:positionH>
                <wp:positionV relativeFrom="paragraph">
                  <wp:posOffset>-444045</wp:posOffset>
                </wp:positionV>
                <wp:extent cx="6445250"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5250" cy="10557321"/>
                          <a:chOff x="0" y="0"/>
                          <a:chExt cx="6445250" cy="10557321"/>
                        </a:xfrm>
                      </wpg:grpSpPr>
                      <wpg:grpSp>
                        <wpg:cNvPr id="6" name="Grup 6"/>
                        <wpg:cNvGrpSpPr/>
                        <wpg:grpSpPr>
                          <a:xfrm>
                            <a:off x="0" y="0"/>
                            <a:ext cx="6445250" cy="1292022"/>
                            <a:chOff x="0" y="-55657"/>
                            <a:chExt cx="6445250" cy="1292022"/>
                          </a:xfrm>
                        </wpg:grpSpPr>
                        <wpg:grpSp>
                          <wpg:cNvPr id="30" name="Grup 30"/>
                          <wpg:cNvGrpSpPr/>
                          <wpg:grpSpPr>
                            <a:xfrm>
                              <a:off x="0" y="-55657"/>
                              <a:ext cx="6445250" cy="1292022"/>
                              <a:chOff x="-92355" y="-233671"/>
                              <a:chExt cx="6874765" cy="1136079"/>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5DB9093E"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r w:rsidR="006221B7"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492A4C"/>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2443218A" w14:textId="77777777" w:rsidR="0067638E" w:rsidRDefault="0067638E" w:rsidP="009825E6">
                                        <w:pPr>
                                          <w:spacing w:after="0"/>
                                          <w:jc w:val="center"/>
                                          <w:rPr>
                                            <w:rFonts w:ascii="Cambria" w:hAnsi="Cambria" w:cs="Times New Roman"/>
                                            <w:b/>
                                            <w:sz w:val="28"/>
                                            <w:szCs w:val="28"/>
                                          </w:rPr>
                                        </w:pPr>
                                        <w:r>
                                          <w:rPr>
                                            <w:rFonts w:ascii="Cambria" w:hAnsi="Cambria" w:cs="Times New Roman"/>
                                            <w:b/>
                                            <w:sz w:val="28"/>
                                            <w:szCs w:val="28"/>
                                          </w:rPr>
                                          <w:t>Sosyal ve Kültürel Araştırmalar Dergisi</w:t>
                                        </w:r>
                                      </w:p>
                                      <w:p w14:paraId="3E6A62F4" w14:textId="7100C4CC" w:rsidR="0067638E" w:rsidRDefault="0067638E" w:rsidP="009B4F9F">
                                        <w:pPr>
                                          <w:jc w:val="center"/>
                                          <w:rPr>
                                            <w:rFonts w:ascii="Cambria" w:hAnsi="Cambria" w:cs="Times New Roman"/>
                                            <w:b/>
                                            <w:sz w:val="28"/>
                                            <w:szCs w:val="28"/>
                                          </w:rPr>
                                        </w:pPr>
                                        <w:r>
                                          <w:rPr>
                                            <w:rFonts w:ascii="Cambria" w:hAnsi="Cambria" w:cs="Times New Roman"/>
                                            <w:b/>
                                            <w:sz w:val="28"/>
                                            <w:szCs w:val="28"/>
                                          </w:rPr>
                                          <w:t xml:space="preserve">Journal of Social and Cultural </w:t>
                                        </w:r>
                                        <w:r w:rsidR="009B4F9F" w:rsidRPr="009B4F9F">
                                          <w:rPr>
                                            <w:rFonts w:ascii="Cambria" w:hAnsi="Cambria" w:cs="Times New Roman"/>
                                            <w:b/>
                                            <w:sz w:val="28"/>
                                            <w:szCs w:val="28"/>
                                          </w:rPr>
                                          <w:t>Research</w:t>
                                        </w:r>
                                      </w:p>
                                      <w:p w14:paraId="2D3BFEC5" w14:textId="56A5733F" w:rsidR="00F2252B" w:rsidRPr="00F2252B" w:rsidRDefault="00F2252B" w:rsidP="00D10A03">
                                        <w:pPr>
                                          <w:jc w:val="center"/>
                                          <w:rPr>
                                            <w:rFonts w:ascii="Cambria" w:hAnsi="Cambria"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45E2C9B4" w:rsidR="00D10A03" w:rsidRPr="0005746A" w:rsidRDefault="00D10A03" w:rsidP="008510CA">
                                        <w:pPr>
                                          <w:spacing w:after="0" w:line="240" w:lineRule="auto"/>
                                          <w:rPr>
                                            <w:rFonts w:ascii="Cambria" w:hAnsi="Cambria" w:cs="Times New Roman"/>
                                            <w:sz w:val="16"/>
                                            <w:szCs w:val="16"/>
                                          </w:rPr>
                                        </w:pPr>
                                        <w:r w:rsidRPr="0005746A">
                                          <w:rPr>
                                            <w:rFonts w:ascii="Cambria" w:hAnsi="Cambria" w:cs="Times New Roman"/>
                                            <w:sz w:val="16"/>
                                            <w:szCs w:val="16"/>
                                          </w:rPr>
                                          <w:t xml:space="preserve">ISSN : </w:t>
                                        </w:r>
                                        <w:bookmarkStart w:id="0" w:name="_Hlk153720104"/>
                                        <w:r w:rsidR="008510CA" w:rsidRPr="008510CA">
                                          <w:rPr>
                                            <w:rFonts w:ascii="Cambria" w:hAnsi="Cambria" w:cs="Times New Roman"/>
                                            <w:sz w:val="16"/>
                                            <w:szCs w:val="16"/>
                                          </w:rPr>
                                          <w:t>2149-2778  E-ISSN : 2667-471</w:t>
                                        </w:r>
                                        <w:bookmarkEnd w:id="0"/>
                                        <w:r w:rsidR="008510CA" w:rsidRPr="008510CA">
                                          <w:rPr>
                                            <w:rFonts w:ascii="Cambria" w:hAnsi="Cambria" w:cs="Times New Roman"/>
                                            <w:sz w:val="16"/>
                                            <w:szCs w:val="16"/>
                                          </w:rPr>
                                          <w:t>8</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r w:rsidR="00D10A03" w:rsidRPr="0005746A">
                                          <w:rPr>
                                            <w:rFonts w:ascii="Cambria" w:hAnsi="Cambria" w:cs="Times New Roman"/>
                                            <w:sz w:val="16"/>
                                            <w:szCs w:val="16"/>
                                          </w:rPr>
                                          <w:t xml:space="preserve">Publisher :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492A4C"/>
                                  </a:solidFill>
                                  <a:prstDash val="solid"/>
                                </a:ln>
                                <a:effectLst/>
                              </wps:spPr>
                              <wps:bodyPr/>
                            </wps:wsp>
                          </wpg:grpSp>
                          <wps:wsp>
                            <wps:cNvPr id="11" name="Metin Kutusu 11"/>
                            <wps:cNvSpPr txBox="1"/>
                            <wps:spPr>
                              <a:xfrm>
                                <a:off x="-92355" y="-155681"/>
                                <a:ext cx="975336" cy="1058089"/>
                              </a:xfrm>
                              <a:prstGeom prst="rect">
                                <a:avLst/>
                              </a:prstGeom>
                              <a:noFill/>
                              <a:ln w="6350">
                                <a:noFill/>
                              </a:ln>
                            </wps:spPr>
                            <wps:txbx>
                              <w:txbxContent>
                                <w:p w14:paraId="3FA9574A" w14:textId="137CE46D" w:rsidR="00D10A03" w:rsidRPr="00BE2538" w:rsidRDefault="004C12F8" w:rsidP="00D10A03">
                                  <w:pPr>
                                    <w:rPr>
                                      <w:rFonts w:ascii="Cambria" w:hAnsi="Cambria"/>
                                      <w:color w:val="FFFFFF" w:themeColor="background1"/>
                                      <w14:textFill>
                                        <w14:noFill/>
                                      </w14:textFill>
                                    </w:rPr>
                                  </w:pPr>
                                  <w:r>
                                    <w:rPr>
                                      <w:rFonts w:ascii="Cambria" w:hAnsi="Cambria"/>
                                      <w:noProof/>
                                      <w:color w:val="FFFFFF" w:themeColor="background1"/>
                                    </w:rPr>
                                    <w:drawing>
                                      <wp:inline distT="0" distB="0" distL="0" distR="0" wp14:anchorId="3953DE33" wp14:editId="697565D0">
                                        <wp:extent cx="725170" cy="1087755"/>
                                        <wp:effectExtent l="0" t="0" r="0" b="0"/>
                                        <wp:docPr id="747482422" name="Resim 19" descr="metin, ekran görüntüsü,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482422" name="Resim 19" descr="metin, ekran görüntüsü, yazı tipi, grafik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25170" cy="10877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131389" y="556364"/>
                              <a:ext cx="3138151" cy="433881"/>
                            </a:xfrm>
                            <a:prstGeom prst="rect">
                              <a:avLst/>
                            </a:prstGeom>
                            <a:noFill/>
                            <a:ln w="6350">
                              <a:noFill/>
                            </a:ln>
                          </wps:spPr>
                          <wps:txb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r w:rsidR="00C6353C">
                                  <w:rPr>
                                    <w:rFonts w:ascii="Cambria" w:hAnsi="Cambria" w:cs="Times New Roman"/>
                                    <w:sz w:val="16"/>
                                    <w:szCs w:val="16"/>
                                  </w:rPr>
                                  <w:t>Vol. x</w:t>
                                </w:r>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20259B06"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E04402">
                                  <w:rPr>
                                    <w:rFonts w:ascii="Cambria" w:hAnsi="Cambria" w:cs="Times New Roman"/>
                                    <w:sz w:val="16"/>
                                    <w:szCs w:val="16"/>
                                  </w:rPr>
                                  <w:t>https://doi.org/10.</w:t>
                                </w:r>
                                <w:r w:rsidR="009825E6" w:rsidRPr="009825E6">
                                  <w:t xml:space="preserve"> </w:t>
                                </w:r>
                                <w:r w:rsidR="009825E6" w:rsidRPr="009825E6">
                                  <w:rPr>
                                    <w:rFonts w:ascii="Cambria" w:hAnsi="Cambria" w:cs="Times New Roman"/>
                                    <w:sz w:val="16"/>
                                    <w:szCs w:val="16"/>
                                  </w:rPr>
                                  <w:t>25306</w:t>
                                </w:r>
                                <w:r w:rsidR="00E04402">
                                  <w:rPr>
                                    <w:rFonts w:ascii="Cambria" w:hAnsi="Cambria" w:cs="Times New Roman"/>
                                    <w:sz w:val="16"/>
                                    <w:szCs w:val="16"/>
                                  </w:rPr>
                                  <w:t>/</w:t>
                                </w:r>
                                <w:r w:rsidR="009825E6">
                                  <w:rPr>
                                    <w:rFonts w:ascii="Cambria" w:hAnsi="Cambria" w:cs="Times New Roman"/>
                                    <w:sz w:val="16"/>
                                    <w:szCs w:val="16"/>
                                  </w:rPr>
                                  <w:t>skad.</w:t>
                                </w:r>
                                <w:r w:rsidR="00E04402">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2B4F0BAE" w14:textId="77777777" w:rsidR="00501854" w:rsidRPr="005D060A" w:rsidRDefault="00501854" w:rsidP="00501854">
                                <w:pPr>
                                  <w:jc w:val="both"/>
                                  <w:rPr>
                                    <w:rFonts w:ascii="Cambria" w:hAnsi="Cambria" w:cs="Times New Roman"/>
                                    <w:sz w:val="14"/>
                                    <w:szCs w:val="14"/>
                                  </w:rPr>
                                </w:pPr>
                                <w:r w:rsidRPr="005D060A">
                                  <w:rPr>
                                    <w:rFonts w:ascii="Cambria" w:hAnsi="Cambria" w:cs="Times New Roman"/>
                                    <w:b/>
                                    <w:sz w:val="14"/>
                                    <w:szCs w:val="14"/>
                                  </w:rPr>
                                  <w:t>Cite as(APA 7):</w:t>
                                </w:r>
                                <w:r w:rsidRPr="005D060A">
                                  <w:rPr>
                                    <w:rFonts w:ascii="Cambria" w:hAnsi="Cambria" w:cs="Times New Roman"/>
                                    <w:sz w:val="14"/>
                                    <w:szCs w:val="14"/>
                                  </w:rPr>
                                  <w:t xml:space="preserve"> Kücük</w:t>
                                </w:r>
                                <w:r>
                                  <w:rPr>
                                    <w:rFonts w:ascii="Cambria" w:hAnsi="Cambria" w:cs="Times New Roman"/>
                                    <w:sz w:val="14"/>
                                    <w:szCs w:val="14"/>
                                  </w:rPr>
                                  <w:t>,</w:t>
                                </w:r>
                                <w:r w:rsidRPr="005D060A">
                                  <w:rPr>
                                    <w:rFonts w:ascii="Cambria" w:hAnsi="Cambria" w:cs="Times New Roman"/>
                                    <w:sz w:val="14"/>
                                    <w:szCs w:val="14"/>
                                  </w:rPr>
                                  <w:t xml:space="preserve"> M., </w:t>
                                </w:r>
                                <w:r>
                                  <w:rPr>
                                    <w:rFonts w:ascii="Cambria" w:hAnsi="Cambria" w:cs="Times New Roman"/>
                                    <w:sz w:val="14"/>
                                    <w:szCs w:val="14"/>
                                  </w:rPr>
                                  <w:t xml:space="preserve">&amp; </w:t>
                                </w:r>
                                <w:r w:rsidRPr="005D060A">
                                  <w:rPr>
                                    <w:rFonts w:ascii="Cambria" w:hAnsi="Cambria" w:cs="Times New Roman"/>
                                    <w:sz w:val="14"/>
                                    <w:szCs w:val="14"/>
                                  </w:rPr>
                                  <w:t>Duyar Akça</w:t>
                                </w:r>
                                <w:r>
                                  <w:rPr>
                                    <w:rFonts w:ascii="Cambria" w:hAnsi="Cambria" w:cs="Times New Roman"/>
                                    <w:sz w:val="14"/>
                                    <w:szCs w:val="14"/>
                                  </w:rPr>
                                  <w:t>,</w:t>
                                </w:r>
                                <w:r w:rsidRPr="005D060A">
                                  <w:rPr>
                                    <w:rFonts w:ascii="Cambria" w:hAnsi="Cambria" w:cs="Times New Roman"/>
                                    <w:sz w:val="14"/>
                                    <w:szCs w:val="14"/>
                                  </w:rPr>
                                  <w:t xml:space="preserve"> A. (202</w:t>
                                </w:r>
                                <w:r>
                                  <w:rPr>
                                    <w:rFonts w:ascii="Cambria" w:hAnsi="Cambria" w:cs="Times New Roman"/>
                                    <w:sz w:val="14"/>
                                    <w:szCs w:val="14"/>
                                  </w:rPr>
                                  <w:t>4</w:t>
                                </w:r>
                                <w:r w:rsidRPr="005D060A">
                                  <w:rPr>
                                    <w:rFonts w:ascii="Cambria" w:hAnsi="Cambria" w:cs="Times New Roman"/>
                                    <w:sz w:val="14"/>
                                    <w:szCs w:val="14"/>
                                  </w:rPr>
                                  <w:t xml:space="preserve">). </w:t>
                                </w:r>
                                <w:r>
                                  <w:rPr>
                                    <w:rFonts w:ascii="Cambria" w:hAnsi="Cambria" w:cs="Times New Roman"/>
                                    <w:sz w:val="14"/>
                                    <w:szCs w:val="14"/>
                                  </w:rPr>
                                  <w:t xml:space="preserve">Makale başlığında ilk harfler küçük olarak yazılmalıdır. </w:t>
                                </w:r>
                                <w:r>
                                  <w:rPr>
                                    <w:rFonts w:ascii="Cambria" w:hAnsi="Cambria" w:cs="Times New Roman"/>
                                    <w:i/>
                                    <w:sz w:val="14"/>
                                    <w:szCs w:val="14"/>
                                  </w:rPr>
                                  <w:t>Sosyal ve Kültürel Araştırmalar</w:t>
                                </w:r>
                                <w:r w:rsidRPr="00E04402">
                                  <w:rPr>
                                    <w:rFonts w:ascii="Cambria" w:hAnsi="Cambria" w:cs="Times New Roman"/>
                                    <w:i/>
                                    <w:sz w:val="14"/>
                                    <w:szCs w:val="14"/>
                                  </w:rPr>
                                  <w:t xml:space="preserve"> Dergisi</w:t>
                                </w:r>
                                <w:r w:rsidRPr="00E04402">
                                  <w:rPr>
                                    <w:rFonts w:ascii="Cambria" w:hAnsi="Cambria" w:cs="Times New Roman"/>
                                    <w:sz w:val="14"/>
                                    <w:szCs w:val="14"/>
                                  </w:rPr>
                                  <w:t xml:space="preserve">, </w:t>
                                </w:r>
                                <w:r w:rsidRPr="004A3A76">
                                  <w:rPr>
                                    <w:rFonts w:ascii="Cambria" w:hAnsi="Cambria" w:cs="Times New Roman"/>
                                    <w:sz w:val="14"/>
                                    <w:szCs w:val="14"/>
                                  </w:rPr>
                                  <w:t>x(x),</w:t>
                                </w:r>
                                <w:r w:rsidRPr="00E04402">
                                  <w:rPr>
                                    <w:rFonts w:ascii="Cambria" w:hAnsi="Cambria" w:cs="Times New Roman"/>
                                    <w:sz w:val="14"/>
                                    <w:szCs w:val="14"/>
                                  </w:rPr>
                                  <w:t xml:space="preserve"> xx-xx. https://doi.org/10.</w:t>
                                </w:r>
                                <w:r>
                                  <w:rPr>
                                    <w:rFonts w:ascii="Cambria" w:hAnsi="Cambria" w:cs="Times New Roman"/>
                                    <w:sz w:val="14"/>
                                    <w:szCs w:val="14"/>
                                  </w:rPr>
                                  <w:t>25306</w:t>
                                </w:r>
                                <w:r w:rsidRPr="00E04402">
                                  <w:rPr>
                                    <w:rFonts w:ascii="Cambria" w:hAnsi="Cambria" w:cs="Times New Roman"/>
                                    <w:sz w:val="14"/>
                                    <w:szCs w:val="14"/>
                                  </w:rPr>
                                  <w:t>/</w:t>
                                </w:r>
                                <w:r>
                                  <w:rPr>
                                    <w:rFonts w:ascii="Cambria" w:hAnsi="Cambria" w:cs="Times New Roman"/>
                                    <w:sz w:val="14"/>
                                    <w:szCs w:val="14"/>
                                  </w:rPr>
                                  <w:t>skad.</w:t>
                                </w:r>
                                <w:r w:rsidRPr="00E04402">
                                  <w:rPr>
                                    <w:rFonts w:ascii="Cambria" w:hAnsi="Cambria" w:cs="Times New Roman"/>
                                    <w:sz w:val="14"/>
                                    <w:szCs w:val="14"/>
                                  </w:rPr>
                                  <w:t>xxxx</w:t>
                                </w:r>
                              </w:p>
                              <w:p w14:paraId="127FD3A0" w14:textId="77777777" w:rsidR="00501854" w:rsidRPr="005713CA" w:rsidRDefault="00501854" w:rsidP="00501854">
                                <w:pPr>
                                  <w:rPr>
                                    <w:rFonts w:ascii="Cambria" w:hAnsi="Cambria"/>
                                    <w:sz w:val="12"/>
                                    <w:szCs w:val="12"/>
                                  </w:rPr>
                                </w:pPr>
                                <w:r>
                                  <w:rPr>
                                    <w:rFonts w:ascii="Cambria" w:hAnsi="Cambria" w:cs="Times New Roman"/>
                                    <w:sz w:val="12"/>
                                    <w:szCs w:val="12"/>
                                  </w:rPr>
                                  <w:t xml:space="preserve">                                </w:t>
                                </w:r>
                              </w:p>
                              <w:p w14:paraId="35D1B2E5" w14:textId="68CA1330" w:rsidR="00480823" w:rsidRPr="005713CA" w:rsidRDefault="00480823" w:rsidP="00480823">
                                <w:pPr>
                                  <w:rPr>
                                    <w:rFonts w:ascii="Cambria" w:hAnsi="Cambria"/>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1pt;margin-top:-34.95pt;width:507.5pt;height:831.3pt;z-index:251673600" coordsize="64452,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">
                <v:group id="Grup 6" o:spid="_x0000_s1027" style="position:absolute;width:64452;height:12920" coordorigin=",-556" coordsize="64452,1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2919" coordorigin="-923,-2336" coordsize="68747,1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5DB9093E"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" strokecolor="#492a4c"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2443218A" w14:textId="77777777" w:rsidR="0067638E" w:rsidRDefault="0067638E" w:rsidP="009825E6">
                                  <w:pPr>
                                    <w:spacing w:after="0"/>
                                    <w:jc w:val="center"/>
                                    <w:rPr>
                                      <w:rFonts w:ascii="Cambria" w:hAnsi="Cambria" w:cs="Times New Roman"/>
                                      <w:b/>
                                      <w:sz w:val="28"/>
                                      <w:szCs w:val="28"/>
                                    </w:rPr>
                                  </w:pPr>
                                  <w:r>
                                    <w:rPr>
                                      <w:rFonts w:ascii="Cambria" w:hAnsi="Cambria" w:cs="Times New Roman"/>
                                      <w:b/>
                                      <w:sz w:val="28"/>
                                      <w:szCs w:val="28"/>
                                    </w:rPr>
                                    <w:t>Sosyal ve Kültürel Araştırmalar Dergisi</w:t>
                                  </w:r>
                                </w:p>
                                <w:p w14:paraId="3E6A62F4" w14:textId="7100C4CC" w:rsidR="0067638E" w:rsidRDefault="0067638E" w:rsidP="009B4F9F">
                                  <w:pPr>
                                    <w:jc w:val="center"/>
                                    <w:rPr>
                                      <w:rFonts w:ascii="Cambria" w:hAnsi="Cambria" w:cs="Times New Roman"/>
                                      <w:b/>
                                      <w:sz w:val="28"/>
                                      <w:szCs w:val="28"/>
                                    </w:rPr>
                                  </w:pPr>
                                  <w:proofErr w:type="spellStart"/>
                                  <w:r>
                                    <w:rPr>
                                      <w:rFonts w:ascii="Cambria" w:hAnsi="Cambria" w:cs="Times New Roman"/>
                                      <w:b/>
                                      <w:sz w:val="28"/>
                                      <w:szCs w:val="28"/>
                                    </w:rPr>
                                    <w:t>Journal</w:t>
                                  </w:r>
                                  <w:proofErr w:type="spellEnd"/>
                                  <w:r>
                                    <w:rPr>
                                      <w:rFonts w:ascii="Cambria" w:hAnsi="Cambria" w:cs="Times New Roman"/>
                                      <w:b/>
                                      <w:sz w:val="28"/>
                                      <w:szCs w:val="28"/>
                                    </w:rPr>
                                    <w:t xml:space="preserve"> of </w:t>
                                  </w:r>
                                  <w:proofErr w:type="spellStart"/>
                                  <w:r>
                                    <w:rPr>
                                      <w:rFonts w:ascii="Cambria" w:hAnsi="Cambria" w:cs="Times New Roman"/>
                                      <w:b/>
                                      <w:sz w:val="28"/>
                                      <w:szCs w:val="28"/>
                                    </w:rPr>
                                    <w:t>Social</w:t>
                                  </w:r>
                                  <w:proofErr w:type="spellEnd"/>
                                  <w:r>
                                    <w:rPr>
                                      <w:rFonts w:ascii="Cambria" w:hAnsi="Cambria" w:cs="Times New Roman"/>
                                      <w:b/>
                                      <w:sz w:val="28"/>
                                      <w:szCs w:val="28"/>
                                    </w:rPr>
                                    <w:t xml:space="preserve"> </w:t>
                                  </w:r>
                                  <w:proofErr w:type="spellStart"/>
                                  <w:r>
                                    <w:rPr>
                                      <w:rFonts w:ascii="Cambria" w:hAnsi="Cambria" w:cs="Times New Roman"/>
                                      <w:b/>
                                      <w:sz w:val="28"/>
                                      <w:szCs w:val="28"/>
                                    </w:rPr>
                                    <w:t>and</w:t>
                                  </w:r>
                                  <w:proofErr w:type="spellEnd"/>
                                  <w:r>
                                    <w:rPr>
                                      <w:rFonts w:ascii="Cambria" w:hAnsi="Cambria" w:cs="Times New Roman"/>
                                      <w:b/>
                                      <w:sz w:val="28"/>
                                      <w:szCs w:val="28"/>
                                    </w:rPr>
                                    <w:t xml:space="preserve"> </w:t>
                                  </w:r>
                                  <w:proofErr w:type="spellStart"/>
                                  <w:r>
                                    <w:rPr>
                                      <w:rFonts w:ascii="Cambria" w:hAnsi="Cambria" w:cs="Times New Roman"/>
                                      <w:b/>
                                      <w:sz w:val="28"/>
                                      <w:szCs w:val="28"/>
                                    </w:rPr>
                                    <w:t>Cultural</w:t>
                                  </w:r>
                                  <w:proofErr w:type="spellEnd"/>
                                  <w:r>
                                    <w:rPr>
                                      <w:rFonts w:ascii="Cambria" w:hAnsi="Cambria" w:cs="Times New Roman"/>
                                      <w:b/>
                                      <w:sz w:val="28"/>
                                      <w:szCs w:val="28"/>
                                    </w:rPr>
                                    <w:t xml:space="preserve"> </w:t>
                                  </w:r>
                                  <w:proofErr w:type="spellStart"/>
                                  <w:r w:rsidR="009B4F9F" w:rsidRPr="009B4F9F">
                                    <w:rPr>
                                      <w:rFonts w:ascii="Cambria" w:hAnsi="Cambria" w:cs="Times New Roman"/>
                                      <w:b/>
                                      <w:sz w:val="28"/>
                                      <w:szCs w:val="28"/>
                                    </w:rPr>
                                    <w:t>Research</w:t>
                                  </w:r>
                                  <w:proofErr w:type="spellEnd"/>
                                </w:p>
                                <w:p w14:paraId="2D3BFEC5" w14:textId="56A5733F" w:rsidR="00F2252B" w:rsidRPr="00F2252B" w:rsidRDefault="00F2252B" w:rsidP="00D10A03">
                                  <w:pPr>
                                    <w:jc w:val="center"/>
                                    <w:rPr>
                                      <w:rFonts w:ascii="Cambria" w:hAnsi="Cambria" w:cs="Times New Roman"/>
                                      <w:b/>
                                      <w:sz w:val="28"/>
                                      <w:szCs w:val="28"/>
                                    </w:rPr>
                                  </w:pPr>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45E2C9B4" w:rsidR="00D10A03" w:rsidRPr="0005746A" w:rsidRDefault="00D10A03" w:rsidP="008510CA">
                                  <w:pPr>
                                    <w:spacing w:after="0" w:line="240" w:lineRule="auto"/>
                                    <w:rPr>
                                      <w:rFonts w:ascii="Cambria" w:hAnsi="Cambria" w:cs="Times New Roman"/>
                                      <w:sz w:val="16"/>
                                      <w:szCs w:val="16"/>
                                    </w:rPr>
                                  </w:pPr>
                                  <w:proofErr w:type="gramStart"/>
                                  <w:r w:rsidRPr="0005746A">
                                    <w:rPr>
                                      <w:rFonts w:ascii="Cambria" w:hAnsi="Cambria" w:cs="Times New Roman"/>
                                      <w:sz w:val="16"/>
                                      <w:szCs w:val="16"/>
                                    </w:rPr>
                                    <w:t>ISSN :</w:t>
                                  </w:r>
                                  <w:proofErr w:type="gramEnd"/>
                                  <w:r w:rsidRPr="0005746A">
                                    <w:rPr>
                                      <w:rFonts w:ascii="Cambria" w:hAnsi="Cambria" w:cs="Times New Roman"/>
                                      <w:sz w:val="16"/>
                                      <w:szCs w:val="16"/>
                                    </w:rPr>
                                    <w:t xml:space="preserve"> </w:t>
                                  </w:r>
                                  <w:bookmarkStart w:id="1" w:name="_Hlk153720104"/>
                                  <w:r w:rsidR="008510CA" w:rsidRPr="008510CA">
                                    <w:rPr>
                                      <w:rFonts w:ascii="Cambria" w:hAnsi="Cambria" w:cs="Times New Roman"/>
                                      <w:sz w:val="16"/>
                                      <w:szCs w:val="16"/>
                                    </w:rPr>
                                    <w:t>2149-2778  E-ISSN : 2667-471</w:t>
                                  </w:r>
                                  <w:bookmarkEnd w:id="1"/>
                                  <w:r w:rsidR="008510CA" w:rsidRPr="008510CA">
                                    <w:rPr>
                                      <w:rFonts w:ascii="Cambria" w:hAnsi="Cambria" w:cs="Times New Roman"/>
                                      <w:sz w:val="16"/>
                                      <w:szCs w:val="16"/>
                                    </w:rPr>
                                    <w:t>8</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" strokecolor="#492a4c" strokeweight="2pt"/>
                    </v:group>
                    <v:shape id="Metin Kutusu 11" o:spid="_x0000_s1038" type="#_x0000_t202" style="position:absolute;left:-923;top:-1556;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137CE46D" w:rsidR="00D10A03" w:rsidRPr="00BE2538" w:rsidRDefault="004C12F8" w:rsidP="00D10A03">
                            <w:pPr>
                              <w:rPr>
                                <w:rFonts w:ascii="Cambria" w:hAnsi="Cambria"/>
                                <w:color w:val="FFFFFF" w:themeColor="background1"/>
                                <w14:textFill>
                                  <w14:noFill/>
                                </w14:textFill>
                              </w:rPr>
                            </w:pPr>
                            <w:r>
                              <w:rPr>
                                <w:rFonts w:ascii="Cambria" w:hAnsi="Cambria"/>
                                <w:noProof/>
                                <w:color w:val="FFFFFF" w:themeColor="background1"/>
                              </w:rPr>
                              <w:drawing>
                                <wp:inline distT="0" distB="0" distL="0" distR="0" wp14:anchorId="3953DE33" wp14:editId="697565D0">
                                  <wp:extent cx="725170" cy="1087755"/>
                                  <wp:effectExtent l="0" t="0" r="0" b="0"/>
                                  <wp:docPr id="747482422" name="Resim 19" descr="metin, ekran görüntüsü,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482422" name="Resim 19" descr="metin, ekran görüntüsü, yazı tipi, grafik içeren bir resim&#10;&#10;Açıklama otomatik olarak oluşturuldu"/>
                                          <pic:cNvPicPr/>
                                        </pic:nvPicPr>
                                        <pic:blipFill>
                                          <a:blip r:embed="rId9">
                                            <a:extLst>
                                              <a:ext uri="{28A0092B-C50C-407E-A947-70E740481C1C}">
                                                <a14:useLocalDpi xmlns:a14="http://schemas.microsoft.com/office/drawing/2010/main" val="0"/>
                                              </a:ext>
                                            </a:extLst>
                                          </a:blip>
                                          <a:stretch>
                                            <a:fillRect/>
                                          </a:stretch>
                                        </pic:blipFill>
                                        <pic:spPr>
                                          <a:xfrm>
                                            <a:off x="0" y="0"/>
                                            <a:ext cx="725170" cy="1087755"/>
                                          </a:xfrm>
                                          <a:prstGeom prst="rect">
                                            <a:avLst/>
                                          </a:prstGeom>
                                        </pic:spPr>
                                      </pic:pic>
                                    </a:graphicData>
                                  </a:graphic>
                                </wp:inline>
                              </w:drawing>
                            </w:r>
                          </w:p>
                        </w:txbxContent>
                      </v:textbox>
                    </v:shape>
                  </v:group>
                  <v:shape id="Metin Kutusu 7" o:spid="_x0000_s1039" type="#_x0000_t202" style="position:absolute;left:31313;top:5563;width:313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20259B06"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E04402">
                            <w:rPr>
                              <w:rFonts w:ascii="Cambria" w:hAnsi="Cambria" w:cs="Times New Roman"/>
                              <w:sz w:val="16"/>
                              <w:szCs w:val="16"/>
                            </w:rPr>
                            <w:t>https://doi.org/10.</w:t>
                          </w:r>
                          <w:r w:rsidR="009825E6" w:rsidRPr="009825E6">
                            <w:t xml:space="preserve"> </w:t>
                          </w:r>
                          <w:r w:rsidR="009825E6" w:rsidRPr="009825E6">
                            <w:rPr>
                              <w:rFonts w:ascii="Cambria" w:hAnsi="Cambria" w:cs="Times New Roman"/>
                              <w:sz w:val="16"/>
                              <w:szCs w:val="16"/>
                            </w:rPr>
                            <w:t>25306</w:t>
                          </w:r>
                          <w:r w:rsidR="00E04402">
                            <w:rPr>
                              <w:rFonts w:ascii="Cambria" w:hAnsi="Cambria" w:cs="Times New Roman"/>
                              <w:sz w:val="16"/>
                              <w:szCs w:val="16"/>
                            </w:rPr>
                            <w:t>/</w:t>
                          </w:r>
                          <w:proofErr w:type="spellStart"/>
                          <w:r w:rsidR="009825E6">
                            <w:rPr>
                              <w:rFonts w:ascii="Cambria" w:hAnsi="Cambria" w:cs="Times New Roman"/>
                              <w:sz w:val="16"/>
                              <w:szCs w:val="16"/>
                            </w:rPr>
                            <w:t>skad.</w:t>
                          </w:r>
                          <w:r w:rsidR="00E04402">
                            <w:rPr>
                              <w:rFonts w:ascii="Cambria" w:hAnsi="Cambria" w:cs="Times New Roman"/>
                              <w:sz w:val="16"/>
                              <w:szCs w:val="16"/>
                            </w:rPr>
                            <w:t>xxxx</w:t>
                          </w:r>
                          <w:proofErr w:type="spellEnd"/>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2B4F0BAE" w14:textId="77777777" w:rsidR="00501854" w:rsidRPr="005D060A" w:rsidRDefault="00501854" w:rsidP="00501854">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Pr>
                              <w:rFonts w:ascii="Cambria" w:hAnsi="Cambria" w:cs="Times New Roman"/>
                              <w:sz w:val="14"/>
                              <w:szCs w:val="14"/>
                            </w:rPr>
                            <w:t>,</w:t>
                          </w:r>
                          <w:r w:rsidRPr="005D060A">
                            <w:rPr>
                              <w:rFonts w:ascii="Cambria" w:hAnsi="Cambria" w:cs="Times New Roman"/>
                              <w:sz w:val="14"/>
                              <w:szCs w:val="14"/>
                            </w:rPr>
                            <w:t xml:space="preserve"> M., </w:t>
                          </w:r>
                          <w:r>
                            <w:rPr>
                              <w:rFonts w:ascii="Cambria" w:hAnsi="Cambria" w:cs="Times New Roman"/>
                              <w:sz w:val="14"/>
                              <w:szCs w:val="14"/>
                            </w:rPr>
                            <w:t xml:space="preserve">&amp; </w:t>
                          </w:r>
                          <w:r w:rsidRPr="005D060A">
                            <w:rPr>
                              <w:rFonts w:ascii="Cambria" w:hAnsi="Cambria" w:cs="Times New Roman"/>
                              <w:sz w:val="14"/>
                              <w:szCs w:val="14"/>
                            </w:rPr>
                            <w:t>Duyar Akça</w:t>
                          </w:r>
                          <w:r>
                            <w:rPr>
                              <w:rFonts w:ascii="Cambria" w:hAnsi="Cambria" w:cs="Times New Roman"/>
                              <w:sz w:val="14"/>
                              <w:szCs w:val="14"/>
                            </w:rPr>
                            <w:t>,</w:t>
                          </w:r>
                          <w:r w:rsidRPr="005D060A">
                            <w:rPr>
                              <w:rFonts w:ascii="Cambria" w:hAnsi="Cambria" w:cs="Times New Roman"/>
                              <w:sz w:val="14"/>
                              <w:szCs w:val="14"/>
                            </w:rPr>
                            <w:t xml:space="preserve"> A. (202</w:t>
                          </w:r>
                          <w:r>
                            <w:rPr>
                              <w:rFonts w:ascii="Cambria" w:hAnsi="Cambria" w:cs="Times New Roman"/>
                              <w:sz w:val="14"/>
                              <w:szCs w:val="14"/>
                            </w:rPr>
                            <w:t>4</w:t>
                          </w:r>
                          <w:r w:rsidRPr="005D060A">
                            <w:rPr>
                              <w:rFonts w:ascii="Cambria" w:hAnsi="Cambria" w:cs="Times New Roman"/>
                              <w:sz w:val="14"/>
                              <w:szCs w:val="14"/>
                            </w:rPr>
                            <w:t xml:space="preserve">). </w:t>
                          </w:r>
                          <w:r>
                            <w:rPr>
                              <w:rFonts w:ascii="Cambria" w:hAnsi="Cambria" w:cs="Times New Roman"/>
                              <w:sz w:val="14"/>
                              <w:szCs w:val="14"/>
                            </w:rPr>
                            <w:t xml:space="preserve">Makale başlığında ilk harfler küçük olarak yazılmalıdır. </w:t>
                          </w:r>
                          <w:r>
                            <w:rPr>
                              <w:rFonts w:ascii="Cambria" w:hAnsi="Cambria" w:cs="Times New Roman"/>
                              <w:i/>
                              <w:sz w:val="14"/>
                              <w:szCs w:val="14"/>
                            </w:rPr>
                            <w:t>Sosyal ve Kültürel Araştırmalar</w:t>
                          </w:r>
                          <w:r w:rsidRPr="00E04402">
                            <w:rPr>
                              <w:rFonts w:ascii="Cambria" w:hAnsi="Cambria" w:cs="Times New Roman"/>
                              <w:i/>
                              <w:sz w:val="14"/>
                              <w:szCs w:val="14"/>
                            </w:rPr>
                            <w:t xml:space="preserve"> Dergisi</w:t>
                          </w:r>
                          <w:r w:rsidRPr="00E04402">
                            <w:rPr>
                              <w:rFonts w:ascii="Cambria" w:hAnsi="Cambria" w:cs="Times New Roman"/>
                              <w:sz w:val="14"/>
                              <w:szCs w:val="14"/>
                            </w:rPr>
                            <w:t xml:space="preserve">, </w:t>
                          </w:r>
                          <w:r w:rsidRPr="004A3A76">
                            <w:rPr>
                              <w:rFonts w:ascii="Cambria" w:hAnsi="Cambria" w:cs="Times New Roman"/>
                              <w:sz w:val="14"/>
                              <w:szCs w:val="14"/>
                            </w:rPr>
                            <w:t>x(x),</w:t>
                          </w:r>
                          <w:r w:rsidRPr="00E04402">
                            <w:rPr>
                              <w:rFonts w:ascii="Cambria" w:hAnsi="Cambria" w:cs="Times New Roman"/>
                              <w:sz w:val="14"/>
                              <w:szCs w:val="14"/>
                            </w:rPr>
                            <w:t xml:space="preserve"> xx-xx. https://doi.org/10.</w:t>
                          </w:r>
                          <w:r>
                            <w:rPr>
                              <w:rFonts w:ascii="Cambria" w:hAnsi="Cambria" w:cs="Times New Roman"/>
                              <w:sz w:val="14"/>
                              <w:szCs w:val="14"/>
                            </w:rPr>
                            <w:t>25306</w:t>
                          </w:r>
                          <w:r w:rsidRPr="00E04402">
                            <w:rPr>
                              <w:rFonts w:ascii="Cambria" w:hAnsi="Cambria" w:cs="Times New Roman"/>
                              <w:sz w:val="14"/>
                              <w:szCs w:val="14"/>
                            </w:rPr>
                            <w:t>/</w:t>
                          </w:r>
                          <w:r>
                            <w:rPr>
                              <w:rFonts w:ascii="Cambria" w:hAnsi="Cambria" w:cs="Times New Roman"/>
                              <w:sz w:val="14"/>
                              <w:szCs w:val="14"/>
                            </w:rPr>
                            <w:t>skad.</w:t>
                          </w:r>
                          <w:r w:rsidRPr="00E04402">
                            <w:rPr>
                              <w:rFonts w:ascii="Cambria" w:hAnsi="Cambria" w:cs="Times New Roman"/>
                              <w:sz w:val="14"/>
                              <w:szCs w:val="14"/>
                            </w:rPr>
                            <w:t>xxxx</w:t>
                          </w:r>
                        </w:p>
                        <w:p w14:paraId="127FD3A0" w14:textId="77777777" w:rsidR="00501854" w:rsidRPr="005713CA" w:rsidRDefault="00501854" w:rsidP="00501854">
                          <w:pPr>
                            <w:rPr>
                              <w:rFonts w:ascii="Cambria" w:hAnsi="Cambria"/>
                              <w:sz w:val="12"/>
                              <w:szCs w:val="12"/>
                            </w:rPr>
                          </w:pPr>
                          <w:r>
                            <w:rPr>
                              <w:rFonts w:ascii="Cambria" w:hAnsi="Cambria" w:cs="Times New Roman"/>
                              <w:sz w:val="12"/>
                              <w:szCs w:val="12"/>
                            </w:rPr>
                            <w:t xml:space="preserve">                                </w:t>
                          </w:r>
                        </w:p>
                        <w:p w14:paraId="35D1B2E5" w14:textId="68CA1330" w:rsidR="00480823" w:rsidRPr="005713CA" w:rsidRDefault="00480823" w:rsidP="00480823">
                          <w:pPr>
                            <w:rPr>
                              <w:rFonts w:ascii="Cambria" w:hAnsi="Cambria"/>
                              <w:sz w:val="12"/>
                              <w:szCs w:val="12"/>
                            </w:rPr>
                          </w:pP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" strokecolor="#492a4c"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Makale Başlığını Cambria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Cambria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Makale Başlığını Cambria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Cambria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19709377" w:rsidR="00C6353C" w:rsidRPr="00C6353C" w:rsidRDefault="002B3432" w:rsidP="00C6353C">
      <w:r>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0003FE83">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B3EBFF"/>
                        </a:solidFill>
                        <a:ln w="6350">
                          <a:noFill/>
                        </a:ln>
                      </wps:spPr>
                      <wps:txbx>
                        <w:txbxContent>
                          <w:p w14:paraId="4C064AC3" w14:textId="77777777" w:rsidR="001442E5" w:rsidRPr="00CF119D" w:rsidRDefault="001442E5" w:rsidP="001442E5">
                            <w:pPr>
                              <w:jc w:val="both"/>
                              <w:rPr>
                                <w:rFonts w:ascii="Cambria" w:eastAsia="Calibri" w:hAnsi="Cambria" w:cs="Times New Roman"/>
                                <w:sz w:val="18"/>
                                <w:szCs w:val="18"/>
                                <w:lang w:val="en-US"/>
                              </w:rPr>
                            </w:pPr>
                            <w:r w:rsidRPr="00CF119D">
                              <w:rPr>
                                <w:rFonts w:ascii="Cambria" w:eastAsia="Calibri" w:hAnsi="Cambria" w:cs="Times New Roman"/>
                                <w:b/>
                                <w:sz w:val="18"/>
                                <w:szCs w:val="18"/>
                                <w:lang w:val="en-US"/>
                              </w:rPr>
                              <w:t xml:space="preserve">Öz: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sidRPr="00B22918">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w:t>
                            </w:r>
                            <w:r>
                              <w:rPr>
                                <w:rFonts w:ascii="Cambria" w:eastAsia="Calibri" w:hAnsi="Cambria" w:cs="Times New Roman"/>
                                <w:bCs/>
                                <w:sz w:val="18"/>
                                <w:szCs w:val="18"/>
                                <w:lang w:val="en-US"/>
                              </w:rPr>
                              <w:t xml:space="preserve">azılmış olmalıdır. </w:t>
                            </w:r>
                            <w:r w:rsidRPr="00BA1F23">
                              <w:rPr>
                                <w:rFonts w:ascii="Cambria" w:eastAsia="Calibri" w:hAnsi="Cambria" w:cs="Times New Roman"/>
                                <w:bCs/>
                                <w:sz w:val="18"/>
                                <w:szCs w:val="18"/>
                                <w:lang w:val="en-US"/>
                              </w:rPr>
                              <w:t>yazılmalıdır.</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r w:rsidRPr="00CF119D">
                              <w:rPr>
                                <w:rFonts w:ascii="Cambria" w:eastAsia="Calibri" w:hAnsi="Cambria" w:cs="Times New Roman"/>
                                <w:b/>
                                <w:sz w:val="18"/>
                                <w:szCs w:val="18"/>
                                <w:lang w:val="en-US"/>
                              </w:rPr>
                              <w:t>Anahtar Kelimeler</w:t>
                            </w:r>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6"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" fillcolor="#b3ebff" stroked="f" strokeweight=".5pt">
                <v:textbo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v:textbox>
              </v:shape>
            </w:pict>
          </mc:Fallback>
        </mc:AlternateContent>
      </w:r>
      <w:r w:rsidR="00C6353C"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2F088730">
                <wp:simplePos x="0" y="0"/>
                <wp:positionH relativeFrom="margin">
                  <wp:posOffset>-76835</wp:posOffset>
                </wp:positionH>
                <wp:positionV relativeFrom="paragraph">
                  <wp:posOffset>141766</wp:posOffset>
                </wp:positionV>
                <wp:extent cx="1703195" cy="177855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778559"/>
                        </a:xfrm>
                        <a:prstGeom prst="rect">
                          <a:avLst/>
                        </a:prstGeom>
                        <a:noFill/>
                        <a:ln w="6350">
                          <a:noFill/>
                        </a:ln>
                      </wps:spPr>
                      <wps:txbx>
                        <w:txbxContent>
                          <w:p w14:paraId="7150F4F0" w14:textId="77777777" w:rsidR="00501854" w:rsidRPr="004A3A76" w:rsidRDefault="00501854" w:rsidP="00501854">
                            <w:pPr>
                              <w:spacing w:after="0" w:line="240" w:lineRule="auto"/>
                              <w:jc w:val="both"/>
                              <w:rPr>
                                <w:rFonts w:ascii="Cambria" w:hAnsi="Cambria" w:cs="Times New Roman"/>
                                <w:color w:val="00B0F0"/>
                                <w:sz w:val="20"/>
                                <w:szCs w:val="20"/>
                              </w:rPr>
                            </w:pPr>
                            <w:r w:rsidRPr="004A3A76">
                              <w:rPr>
                                <w:rFonts w:ascii="Cambria" w:hAnsi="Cambria" w:cs="Times New Roman"/>
                                <w:color w:val="00B0F0"/>
                                <w:sz w:val="20"/>
                                <w:szCs w:val="20"/>
                              </w:rPr>
                              <w:t>Meryem Küçük</w:t>
                            </w:r>
                            <w:r w:rsidRPr="00501854">
                              <w:rPr>
                                <w:rFonts w:ascii="Cambria" w:hAnsi="Cambria" w:cs="Times New Roman"/>
                                <w:color w:val="00B0F0"/>
                                <w:sz w:val="20"/>
                                <w:szCs w:val="20"/>
                                <w:vertAlign w:val="superscript"/>
                              </w:rPr>
                              <w:t>1*</w:t>
                            </w:r>
                            <w:r w:rsidRPr="004A3A76">
                              <w:rPr>
                                <w:rFonts w:ascii="Cambria" w:hAnsi="Cambria" w:cs="Times New Roman"/>
                                <w:noProof/>
                                <w:color w:val="00B0F0"/>
                                <w:sz w:val="20"/>
                                <w:szCs w:val="20"/>
                              </w:rPr>
                              <w:drawing>
                                <wp:inline distT="0" distB="0" distL="0" distR="0" wp14:anchorId="4A86CA44" wp14:editId="6BADBAA9">
                                  <wp:extent cx="147600" cy="147600"/>
                                  <wp:effectExtent l="0" t="0" r="5080" b="508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49D1983E" w14:textId="77777777" w:rsidR="00501854" w:rsidRPr="004A3A76" w:rsidRDefault="00501854" w:rsidP="00501854">
                            <w:pPr>
                              <w:spacing w:after="0" w:line="240" w:lineRule="auto"/>
                              <w:jc w:val="both"/>
                              <w:rPr>
                                <w:rFonts w:ascii="Cambria" w:hAnsi="Cambria" w:cs="Times New Roman"/>
                                <w:color w:val="00B0F0"/>
                                <w:sz w:val="20"/>
                                <w:szCs w:val="20"/>
                              </w:rPr>
                            </w:pPr>
                            <w:r w:rsidRPr="004A3A76">
                              <w:rPr>
                                <w:rFonts w:ascii="Cambria" w:hAnsi="Cambria" w:cs="Times New Roman"/>
                                <w:color w:val="00B0F0"/>
                                <w:sz w:val="20"/>
                                <w:szCs w:val="20"/>
                              </w:rPr>
                              <w:t>Ayşe Duyar Akça</w:t>
                            </w:r>
                            <w:r w:rsidRPr="004A3A76">
                              <w:rPr>
                                <w:rFonts w:ascii="Cambria" w:hAnsi="Cambria" w:cs="Times New Roman"/>
                                <w:color w:val="00B0F0"/>
                                <w:sz w:val="20"/>
                                <w:szCs w:val="20"/>
                                <w:vertAlign w:val="superscript"/>
                              </w:rPr>
                              <w:t>2</w:t>
                            </w:r>
                            <w:r w:rsidRPr="004A3A76">
                              <w:rPr>
                                <w:rFonts w:ascii="Cambria" w:hAnsi="Cambria" w:cs="Times New Roman"/>
                                <w:noProof/>
                                <w:color w:val="00B0F0"/>
                                <w:sz w:val="20"/>
                                <w:szCs w:val="20"/>
                              </w:rPr>
                              <w:drawing>
                                <wp:inline distT="0" distB="0" distL="0" distR="0" wp14:anchorId="1B7FBBD5" wp14:editId="02DEC6A8">
                                  <wp:extent cx="147600" cy="147600"/>
                                  <wp:effectExtent l="0" t="0" r="5080" b="508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08CA6283" w14:textId="77777777" w:rsidR="00501854" w:rsidRPr="00CF119D" w:rsidRDefault="00501854" w:rsidP="00501854">
                            <w:pPr>
                              <w:spacing w:after="0" w:line="240" w:lineRule="auto"/>
                              <w:rPr>
                                <w:rFonts w:ascii="Cambria" w:hAnsi="Cambria" w:cs="Times New Roman"/>
                                <w:sz w:val="20"/>
                                <w:szCs w:val="20"/>
                              </w:rPr>
                            </w:pPr>
                          </w:p>
                          <w:p w14:paraId="5731E2DA" w14:textId="77777777" w:rsidR="00501854" w:rsidRPr="00CF119D" w:rsidRDefault="00501854" w:rsidP="00501854">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2" w:history="1">
                              <w:r w:rsidRPr="00324B28">
                                <w:rPr>
                                  <w:rStyle w:val="Kpr"/>
                                  <w:rFonts w:ascii="Cambria" w:hAnsi="Cambria" w:cs="Times New Roman"/>
                                  <w:color w:val="auto"/>
                                  <w:sz w:val="14"/>
                                  <w:szCs w:val="14"/>
                                  <w:u w:val="none"/>
                                </w:rPr>
                                <w:t>mkucuk@sakarya.edu.tr</w:t>
                              </w:r>
                            </w:hyperlink>
                          </w:p>
                          <w:p w14:paraId="2FD8A5EE" w14:textId="77777777" w:rsidR="00501854" w:rsidRPr="00CF119D" w:rsidRDefault="00501854" w:rsidP="00501854">
                            <w:pPr>
                              <w:spacing w:after="0" w:line="240" w:lineRule="auto"/>
                              <w:jc w:val="both"/>
                              <w:rPr>
                                <w:rFonts w:ascii="Cambria" w:hAnsi="Cambria" w:cs="Times New Roman"/>
                                <w:sz w:val="14"/>
                                <w:szCs w:val="14"/>
                              </w:rPr>
                            </w:pPr>
                          </w:p>
                          <w:p w14:paraId="2562620C" w14:textId="77777777" w:rsidR="00501854" w:rsidRPr="00CF119D" w:rsidRDefault="00501854" w:rsidP="00501854">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 xml:space="preserve"> Sakarya Üniversitesi</w:t>
                            </w:r>
                            <w:r>
                              <w:rPr>
                                <w:rFonts w:ascii="Cambria" w:hAnsi="Cambria" w:cs="Times New Roman"/>
                                <w:sz w:val="14"/>
                                <w:szCs w:val="14"/>
                              </w:rPr>
                              <w:t>, Psikoloji Bölümü</w:t>
                            </w:r>
                            <w:r w:rsidRPr="00CF119D">
                              <w:rPr>
                                <w:rFonts w:ascii="Cambria" w:hAnsi="Cambria" w:cs="Times New Roman"/>
                                <w:sz w:val="14"/>
                                <w:szCs w:val="14"/>
                              </w:rPr>
                              <w:t xml:space="preserve">, Sakarya, Türkiye </w:t>
                            </w:r>
                          </w:p>
                          <w:p w14:paraId="4A581DE2" w14:textId="77777777" w:rsidR="00501854" w:rsidRPr="00C6353C" w:rsidRDefault="00501854" w:rsidP="00501854">
                            <w:pPr>
                              <w:spacing w:after="0" w:line="240" w:lineRule="auto"/>
                              <w:jc w:val="both"/>
                              <w:rPr>
                                <w:rFonts w:ascii="Cambria" w:hAnsi="Cambria" w:cs="Times New Roman"/>
                                <w:sz w:val="14"/>
                                <w:szCs w:val="14"/>
                              </w:rPr>
                            </w:pPr>
                            <w:r w:rsidRPr="00C6353C">
                              <w:rPr>
                                <w:rFonts w:ascii="Cambria" w:hAnsi="Cambria" w:cs="Segoe UI"/>
                                <w:sz w:val="14"/>
                                <w:szCs w:val="14"/>
                                <w:shd w:val="clear" w:color="auto" w:fill="F7F8FA"/>
                              </w:rPr>
                              <w:t>ayseduyar@sakarya.edu.tr</w:t>
                            </w:r>
                          </w:p>
                          <w:p w14:paraId="317F316F" w14:textId="77777777" w:rsidR="00501854" w:rsidRPr="00CF119D" w:rsidRDefault="00501854" w:rsidP="00501854">
                            <w:pPr>
                              <w:spacing w:after="0" w:line="240" w:lineRule="auto"/>
                              <w:jc w:val="both"/>
                              <w:rPr>
                                <w:rFonts w:ascii="Cambria" w:hAnsi="Cambria" w:cs="Times New Roman"/>
                                <w:sz w:val="14"/>
                                <w:szCs w:val="14"/>
                              </w:rPr>
                            </w:pPr>
                          </w:p>
                          <w:p w14:paraId="779829FD" w14:textId="77777777" w:rsidR="00501854" w:rsidRPr="00CF119D" w:rsidRDefault="00501854" w:rsidP="00501854">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Yazar/Corresponding Author</w:t>
                            </w:r>
                          </w:p>
                          <w:p w14:paraId="238FD7BB" w14:textId="77777777" w:rsidR="00501854" w:rsidRPr="00EF411D" w:rsidRDefault="00501854" w:rsidP="00501854">
                            <w:pPr>
                              <w:spacing w:after="0" w:line="240" w:lineRule="auto"/>
                              <w:jc w:val="both"/>
                              <w:rPr>
                                <w:rFonts w:ascii="Cambria" w:hAnsi="Cambria" w:cs="Times New Roman"/>
                                <w:sz w:val="14"/>
                                <w:szCs w:val="14"/>
                              </w:rPr>
                            </w:pPr>
                          </w:p>
                          <w:p w14:paraId="6053EE7C" w14:textId="77777777" w:rsidR="00501854" w:rsidRPr="00EF411D" w:rsidRDefault="00501854" w:rsidP="00501854">
                            <w:pPr>
                              <w:spacing w:after="0" w:line="240" w:lineRule="auto"/>
                              <w:ind w:left="160"/>
                              <w:rPr>
                                <w:rFonts w:ascii="Cambria" w:hAnsi="Cambria"/>
                                <w:sz w:val="16"/>
                                <w:szCs w:val="16"/>
                              </w:rPr>
                            </w:pPr>
                          </w:p>
                          <w:p w14:paraId="0EF0E4D0" w14:textId="77777777" w:rsidR="00501854" w:rsidRPr="00EF411D" w:rsidRDefault="00501854" w:rsidP="00501854">
                            <w:pPr>
                              <w:pStyle w:val="GvdeMetni"/>
                              <w:spacing w:after="0" w:line="240" w:lineRule="auto"/>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C6F42" id="_x0000_t202" coordsize="21600,21600" o:spt="202" path="m,l,21600r21600,l21600,xe">
                <v:stroke joinstyle="miter"/>
                <v:path gradientshapeok="t" o:connecttype="rect"/>
              </v:shapetype>
              <v:shape id="Metin Kutusu 20" o:spid="_x0000_s1047" type="#_x0000_t202" style="position:absolute;margin-left:-6.05pt;margin-top:11.15pt;width:134.1pt;height:14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" filled="f" stroked="f" strokeweight=".5pt">
                <v:textbox>
                  <w:txbxContent>
                    <w:p w14:paraId="7150F4F0" w14:textId="77777777" w:rsidR="00501854" w:rsidRPr="004A3A76" w:rsidRDefault="00501854" w:rsidP="00501854">
                      <w:pPr>
                        <w:spacing w:after="0" w:line="240" w:lineRule="auto"/>
                        <w:jc w:val="both"/>
                        <w:rPr>
                          <w:rFonts w:ascii="Cambria" w:hAnsi="Cambria" w:cs="Times New Roman"/>
                          <w:color w:val="00B0F0"/>
                          <w:sz w:val="20"/>
                          <w:szCs w:val="20"/>
                        </w:rPr>
                      </w:pPr>
                      <w:r w:rsidRPr="004A3A76">
                        <w:rPr>
                          <w:rFonts w:ascii="Cambria" w:hAnsi="Cambria" w:cs="Times New Roman"/>
                          <w:color w:val="00B0F0"/>
                          <w:sz w:val="20"/>
                          <w:szCs w:val="20"/>
                        </w:rPr>
                        <w:t>Meryem Küçük</w:t>
                      </w:r>
                      <w:r w:rsidRPr="00501854">
                        <w:rPr>
                          <w:rFonts w:ascii="Cambria" w:hAnsi="Cambria" w:cs="Times New Roman"/>
                          <w:color w:val="00B0F0"/>
                          <w:sz w:val="20"/>
                          <w:szCs w:val="20"/>
                          <w:vertAlign w:val="superscript"/>
                        </w:rPr>
                        <w:t>1*</w:t>
                      </w:r>
                      <w:r w:rsidRPr="004A3A76">
                        <w:rPr>
                          <w:rFonts w:ascii="Cambria" w:hAnsi="Cambria" w:cs="Times New Roman"/>
                          <w:noProof/>
                          <w:color w:val="00B0F0"/>
                          <w:sz w:val="20"/>
                          <w:szCs w:val="20"/>
                        </w:rPr>
                        <w:drawing>
                          <wp:inline distT="0" distB="0" distL="0" distR="0" wp14:anchorId="4A86CA44" wp14:editId="6BADBAA9">
                            <wp:extent cx="147600" cy="147600"/>
                            <wp:effectExtent l="0" t="0" r="5080" b="508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49D1983E" w14:textId="77777777" w:rsidR="00501854" w:rsidRPr="004A3A76" w:rsidRDefault="00501854" w:rsidP="00501854">
                      <w:pPr>
                        <w:spacing w:after="0" w:line="240" w:lineRule="auto"/>
                        <w:jc w:val="both"/>
                        <w:rPr>
                          <w:rFonts w:ascii="Cambria" w:hAnsi="Cambria" w:cs="Times New Roman"/>
                          <w:color w:val="00B0F0"/>
                          <w:sz w:val="20"/>
                          <w:szCs w:val="20"/>
                        </w:rPr>
                      </w:pPr>
                      <w:r w:rsidRPr="004A3A76">
                        <w:rPr>
                          <w:rFonts w:ascii="Cambria" w:hAnsi="Cambria" w:cs="Times New Roman"/>
                          <w:color w:val="00B0F0"/>
                          <w:sz w:val="20"/>
                          <w:szCs w:val="20"/>
                        </w:rPr>
                        <w:t>Ayşe Duyar Akça</w:t>
                      </w:r>
                      <w:r w:rsidRPr="004A3A76">
                        <w:rPr>
                          <w:rFonts w:ascii="Cambria" w:hAnsi="Cambria" w:cs="Times New Roman"/>
                          <w:color w:val="00B0F0"/>
                          <w:sz w:val="20"/>
                          <w:szCs w:val="20"/>
                          <w:vertAlign w:val="superscript"/>
                        </w:rPr>
                        <w:t>2</w:t>
                      </w:r>
                      <w:r w:rsidRPr="004A3A76">
                        <w:rPr>
                          <w:rFonts w:ascii="Cambria" w:hAnsi="Cambria" w:cs="Times New Roman"/>
                          <w:noProof/>
                          <w:color w:val="00B0F0"/>
                          <w:sz w:val="20"/>
                          <w:szCs w:val="20"/>
                        </w:rPr>
                        <w:drawing>
                          <wp:inline distT="0" distB="0" distL="0" distR="0" wp14:anchorId="1B7FBBD5" wp14:editId="02DEC6A8">
                            <wp:extent cx="147600" cy="147600"/>
                            <wp:effectExtent l="0" t="0" r="5080" b="508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08CA6283" w14:textId="77777777" w:rsidR="00501854" w:rsidRPr="00CF119D" w:rsidRDefault="00501854" w:rsidP="00501854">
                      <w:pPr>
                        <w:spacing w:after="0" w:line="240" w:lineRule="auto"/>
                        <w:rPr>
                          <w:rFonts w:ascii="Cambria" w:hAnsi="Cambria" w:cs="Times New Roman"/>
                          <w:sz w:val="20"/>
                          <w:szCs w:val="20"/>
                        </w:rPr>
                      </w:pPr>
                    </w:p>
                    <w:p w14:paraId="5731E2DA" w14:textId="77777777" w:rsidR="00501854" w:rsidRPr="00CF119D" w:rsidRDefault="00501854" w:rsidP="00501854">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3" w:history="1">
                        <w:r w:rsidRPr="00324B28">
                          <w:rPr>
                            <w:rStyle w:val="Kpr"/>
                            <w:rFonts w:ascii="Cambria" w:hAnsi="Cambria" w:cs="Times New Roman"/>
                            <w:color w:val="auto"/>
                            <w:sz w:val="14"/>
                            <w:szCs w:val="14"/>
                            <w:u w:val="none"/>
                          </w:rPr>
                          <w:t>mkucuk@sakarya.edu.tr</w:t>
                        </w:r>
                      </w:hyperlink>
                    </w:p>
                    <w:p w14:paraId="2FD8A5EE" w14:textId="77777777" w:rsidR="00501854" w:rsidRPr="00CF119D" w:rsidRDefault="00501854" w:rsidP="00501854">
                      <w:pPr>
                        <w:spacing w:after="0" w:line="240" w:lineRule="auto"/>
                        <w:jc w:val="both"/>
                        <w:rPr>
                          <w:rFonts w:ascii="Cambria" w:hAnsi="Cambria" w:cs="Times New Roman"/>
                          <w:sz w:val="14"/>
                          <w:szCs w:val="14"/>
                        </w:rPr>
                      </w:pPr>
                    </w:p>
                    <w:p w14:paraId="2562620C" w14:textId="77777777" w:rsidR="00501854" w:rsidRPr="00CF119D" w:rsidRDefault="00501854" w:rsidP="00501854">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 xml:space="preserve"> Sakarya Üniversitesi</w:t>
                      </w:r>
                      <w:r>
                        <w:rPr>
                          <w:rFonts w:ascii="Cambria" w:hAnsi="Cambria" w:cs="Times New Roman"/>
                          <w:sz w:val="14"/>
                          <w:szCs w:val="14"/>
                        </w:rPr>
                        <w:t>, Psikoloji Bölümü</w:t>
                      </w:r>
                      <w:r w:rsidRPr="00CF119D">
                        <w:rPr>
                          <w:rFonts w:ascii="Cambria" w:hAnsi="Cambria" w:cs="Times New Roman"/>
                          <w:sz w:val="14"/>
                          <w:szCs w:val="14"/>
                        </w:rPr>
                        <w:t xml:space="preserve">, Sakarya, Türkiye </w:t>
                      </w:r>
                    </w:p>
                    <w:p w14:paraId="4A581DE2" w14:textId="77777777" w:rsidR="00501854" w:rsidRPr="00C6353C" w:rsidRDefault="00501854" w:rsidP="00501854">
                      <w:pPr>
                        <w:spacing w:after="0" w:line="240" w:lineRule="auto"/>
                        <w:jc w:val="both"/>
                        <w:rPr>
                          <w:rFonts w:ascii="Cambria" w:hAnsi="Cambria" w:cs="Times New Roman"/>
                          <w:sz w:val="14"/>
                          <w:szCs w:val="14"/>
                        </w:rPr>
                      </w:pPr>
                      <w:r w:rsidRPr="00C6353C">
                        <w:rPr>
                          <w:rFonts w:ascii="Cambria" w:hAnsi="Cambria" w:cs="Segoe UI"/>
                          <w:sz w:val="14"/>
                          <w:szCs w:val="14"/>
                          <w:shd w:val="clear" w:color="auto" w:fill="F7F8FA"/>
                        </w:rPr>
                        <w:t>ayseduyar@sakarya.edu.tr</w:t>
                      </w:r>
                    </w:p>
                    <w:p w14:paraId="317F316F" w14:textId="77777777" w:rsidR="00501854" w:rsidRPr="00CF119D" w:rsidRDefault="00501854" w:rsidP="00501854">
                      <w:pPr>
                        <w:spacing w:after="0" w:line="240" w:lineRule="auto"/>
                        <w:jc w:val="both"/>
                        <w:rPr>
                          <w:rFonts w:ascii="Cambria" w:hAnsi="Cambria" w:cs="Times New Roman"/>
                          <w:sz w:val="14"/>
                          <w:szCs w:val="14"/>
                        </w:rPr>
                      </w:pPr>
                    </w:p>
                    <w:p w14:paraId="779829FD" w14:textId="77777777" w:rsidR="00501854" w:rsidRPr="00CF119D" w:rsidRDefault="00501854" w:rsidP="00501854">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Yazar/Corresponding Author</w:t>
                      </w:r>
                    </w:p>
                    <w:p w14:paraId="238FD7BB" w14:textId="77777777" w:rsidR="00501854" w:rsidRPr="00EF411D" w:rsidRDefault="00501854" w:rsidP="00501854">
                      <w:pPr>
                        <w:spacing w:after="0" w:line="240" w:lineRule="auto"/>
                        <w:jc w:val="both"/>
                        <w:rPr>
                          <w:rFonts w:ascii="Cambria" w:hAnsi="Cambria" w:cs="Times New Roman"/>
                          <w:sz w:val="14"/>
                          <w:szCs w:val="14"/>
                        </w:rPr>
                      </w:pPr>
                    </w:p>
                    <w:p w14:paraId="6053EE7C" w14:textId="77777777" w:rsidR="00501854" w:rsidRPr="00EF411D" w:rsidRDefault="00501854" w:rsidP="00501854">
                      <w:pPr>
                        <w:spacing w:after="0" w:line="240" w:lineRule="auto"/>
                        <w:ind w:left="160"/>
                        <w:rPr>
                          <w:rFonts w:ascii="Cambria" w:hAnsi="Cambria"/>
                          <w:sz w:val="16"/>
                          <w:szCs w:val="16"/>
                        </w:rPr>
                      </w:pPr>
                    </w:p>
                    <w:p w14:paraId="0EF0E4D0" w14:textId="77777777" w:rsidR="00501854" w:rsidRPr="00EF411D" w:rsidRDefault="00501854" w:rsidP="00501854">
                      <w:pPr>
                        <w:pStyle w:val="GvdeMetni"/>
                        <w:spacing w:after="0" w:line="240" w:lineRule="auto"/>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w10:wrap anchorx="margin"/>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69A5DF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676036C2">
                <wp:simplePos x="0" y="0"/>
                <wp:positionH relativeFrom="column">
                  <wp:posOffset>-76352</wp:posOffset>
                </wp:positionH>
                <wp:positionV relativeFrom="paragraph">
                  <wp:posOffset>129641</wp:posOffset>
                </wp:positionV>
                <wp:extent cx="6238231" cy="3145105"/>
                <wp:effectExtent l="0" t="0" r="0" b="0"/>
                <wp:wrapNone/>
                <wp:docPr id="4" name="Grup 4"/>
                <wp:cNvGraphicFramePr/>
                <a:graphic xmlns:a="http://schemas.openxmlformats.org/drawingml/2006/main">
                  <a:graphicData uri="http://schemas.microsoft.com/office/word/2010/wordprocessingGroup">
                    <wpg:wgp>
                      <wpg:cNvGrpSpPr/>
                      <wpg:grpSpPr>
                        <a:xfrm>
                          <a:off x="0" y="0"/>
                          <a:ext cx="6238231" cy="3145105"/>
                          <a:chOff x="-27296" y="29260"/>
                          <a:chExt cx="6238292" cy="3145262"/>
                        </a:xfrm>
                      </wpg:grpSpPr>
                      <wps:wsp>
                        <wps:cNvPr id="2" name="Metin Kutusu 2"/>
                        <wps:cNvSpPr txBox="1"/>
                        <wps:spPr>
                          <a:xfrm>
                            <a:off x="1682128" y="43126"/>
                            <a:ext cx="4528868" cy="3131396"/>
                          </a:xfrm>
                          <a:prstGeom prst="rect">
                            <a:avLst/>
                          </a:prstGeom>
                          <a:solidFill>
                            <a:srgbClr val="B3EBFF"/>
                          </a:solidFill>
                          <a:ln w="6350">
                            <a:noFill/>
                          </a:ln>
                        </wps:spPr>
                        <wps:txb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r w:rsidRPr="00D86A79">
                                <w:rPr>
                                  <w:rFonts w:ascii="Cambria" w:eastAsia="Calibri" w:hAnsi="Cambria" w:cs="Times New Roman"/>
                                  <w:bCs/>
                                  <w:sz w:val="18"/>
                                  <w:szCs w:val="18"/>
                                </w:rPr>
                                <w:t>Keyword One, Keyword Two, Keyword Three, Keyword Four, Keyword F</w:t>
                              </w:r>
                              <w:r>
                                <w:rPr>
                                  <w:rFonts w:ascii="Cambria" w:eastAsia="Calibri" w:hAnsi="Cambria" w:cs="Times New Roman"/>
                                  <w:bCs/>
                                  <w:sz w:val="18"/>
                                  <w:szCs w:val="18"/>
                                </w:rPr>
                                <w:t>ive</w:t>
                              </w:r>
                            </w:p>
                            <w:p w14:paraId="6917575E" w14:textId="52971550" w:rsidR="00D10A03" w:rsidRPr="00CF119D" w:rsidRDefault="001442E5" w:rsidP="00D10A03">
                              <w:pPr>
                                <w:rPr>
                                  <w:sz w:val="18"/>
                                  <w:szCs w:val="18"/>
                                </w:rPr>
                              </w:pPr>
                              <w:r>
                                <w:rPr>
                                  <w:rFonts w:ascii="Cambria" w:eastAsia="Calibri" w:hAnsi="Cambria" w:cs="Times New Roman"/>
                                  <w:sz w:val="18"/>
                                  <w:szCs w:val="18"/>
                                </w:rPr>
                                <w:t>ive</w:t>
                              </w:r>
                              <w:r w:rsidR="00D10A03" w:rsidRPr="00CF119D">
                                <w:rPr>
                                  <w:rFonts w:ascii="Cambria" w:eastAsia="Calibri" w:hAnsi="Cambria" w:cs="Times New Roman"/>
                                  <w:sz w:val="18"/>
                                  <w:szCs w:val="18"/>
                                </w:rPr>
                                <w:t xml:space="preserve"> altına Anahtar kelimeler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2926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 xml:space="preserve">Geliş Tarihi/Received: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Tarihi/Accepted: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Available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pt;margin-top:10.2pt;width:491.2pt;height:247.65pt;z-index:251666432;mso-width-relative:margin;mso-height-relative:margin" coordorigin="-272,292" coordsize="62382,3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" fillcolor="#b3ebff" stroked="f" strokeweight=".5pt">
                  <v:textbo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v:textbox>
                </v:shape>
                <v:shape id="Metin Kutusu 24" o:spid="_x0000_s1050" type="#_x0000_t202" style="position:absolute;left:-272;top:292;width:16820;height:7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4319E8CB" w14:textId="54048A10" w:rsidR="00C6353C" w:rsidRDefault="00C6353C" w:rsidP="00D955C4">
      <w:pPr>
        <w:jc w:val="center"/>
      </w:pPr>
    </w:p>
    <w:p w14:paraId="1A1B1F8C" w14:textId="77777777" w:rsidR="009F1ADA" w:rsidRDefault="009F1ADA" w:rsidP="009F1ADA">
      <w:pPr>
        <w:shd w:val="clear" w:color="auto" w:fill="FFFFFF"/>
        <w:spacing w:after="100" w:afterAutospacing="1" w:line="276" w:lineRule="auto"/>
        <w:rPr>
          <w:rFonts w:ascii="Cambria" w:eastAsia="Times New Roman" w:hAnsi="Cambria" w:cs="Arial"/>
          <w:b/>
          <w:lang w:eastAsia="tr-TR"/>
        </w:rPr>
      </w:pPr>
      <w:r w:rsidRPr="00BB6576">
        <w:rPr>
          <w:rFonts w:ascii="Cambria" w:eastAsia="Times New Roman" w:hAnsi="Cambria" w:cs="Arial"/>
          <w:b/>
          <w:lang w:eastAsia="tr-TR"/>
        </w:rPr>
        <w:lastRenderedPageBreak/>
        <w:t>Extended Abstract</w:t>
      </w:r>
    </w:p>
    <w:p w14:paraId="1D961035" w14:textId="58E29992" w:rsidR="009F1ADA" w:rsidRPr="00BB6576" w:rsidRDefault="009F1ADA" w:rsidP="009F1ADA">
      <w:pPr>
        <w:shd w:val="clear" w:color="auto" w:fill="FFFFFF"/>
        <w:spacing w:after="100" w:afterAutospacing="1" w:line="276" w:lineRule="auto"/>
        <w:rPr>
          <w:rFonts w:ascii="Cambria" w:eastAsia="Times New Roman" w:hAnsi="Cambria" w:cs="Arial"/>
          <w:b/>
          <w:lang w:eastAsia="tr-TR"/>
        </w:rPr>
      </w:pPr>
      <w:r w:rsidRPr="0067638E">
        <w:rPr>
          <w:rFonts w:ascii="Cambria" w:eastAsia="Calibri" w:hAnsi="Cambria" w:cs="Times New Roman"/>
          <w:bCs/>
        </w:rPr>
        <w:t xml:space="preserve">Türkçe yazılan makalelerde özetlerden hemen sonra </w:t>
      </w:r>
      <w:r w:rsidRPr="0067638E">
        <w:rPr>
          <w:rFonts w:ascii="Cambria" w:eastAsia="Calibri" w:hAnsi="Cambria" w:cs="Times New Roman"/>
          <w:b/>
          <w:bCs/>
        </w:rPr>
        <w:t>750-1000 kelime</w:t>
      </w:r>
      <w:r w:rsidRPr="0067638E">
        <w:rPr>
          <w:rFonts w:ascii="Cambria" w:eastAsia="Calibri" w:hAnsi="Cambria" w:cs="Times New Roman"/>
          <w:bCs/>
        </w:rPr>
        <w:t xml:space="preserve"> arasında </w:t>
      </w:r>
      <w:r w:rsidRPr="0067638E">
        <w:rPr>
          <w:rFonts w:ascii="Cambria" w:eastAsia="Calibri" w:hAnsi="Cambria" w:cs="Times New Roman"/>
          <w:b/>
          <w:bCs/>
        </w:rPr>
        <w:t xml:space="preserve">Genişletilmiş </w:t>
      </w:r>
      <w:r w:rsidR="009E4DEC" w:rsidRPr="0067638E">
        <w:rPr>
          <w:rFonts w:ascii="Cambria" w:eastAsia="Calibri" w:hAnsi="Cambria" w:cs="Times New Roman"/>
          <w:b/>
          <w:bCs/>
        </w:rPr>
        <w:t xml:space="preserve">İngilizce </w:t>
      </w:r>
      <w:r w:rsidRPr="0067638E">
        <w:rPr>
          <w:rFonts w:ascii="Cambria" w:eastAsia="Calibri" w:hAnsi="Cambria" w:cs="Times New Roman"/>
          <w:b/>
          <w:bCs/>
        </w:rPr>
        <w:t>özet</w:t>
      </w:r>
      <w:r w:rsidRPr="0067638E">
        <w:rPr>
          <w:rFonts w:ascii="Cambria" w:eastAsia="Calibri" w:hAnsi="Cambria" w:cs="Times New Roman"/>
          <w:bCs/>
        </w:rPr>
        <w:t>, yazılmalıdır.</w:t>
      </w:r>
    </w:p>
    <w:p w14:paraId="20F88CA2" w14:textId="77777777" w:rsidR="009F1ADA" w:rsidRPr="00BB6576" w:rsidRDefault="009F1ADA" w:rsidP="009F1ADA">
      <w:pPr>
        <w:pStyle w:val="ListeParagraf"/>
        <w:numPr>
          <w:ilvl w:val="0"/>
          <w:numId w:val="2"/>
        </w:numPr>
        <w:spacing w:line="276" w:lineRule="auto"/>
        <w:ind w:left="426" w:hanging="426"/>
        <w:jc w:val="both"/>
        <w:rPr>
          <w:rFonts w:ascii="Cambria" w:eastAsia="Calibri" w:hAnsi="Cambria" w:cs="Times New Roman"/>
          <w:b/>
          <w:bCs/>
          <w:lang w:val="en-US"/>
        </w:rPr>
      </w:pPr>
      <w:r w:rsidRPr="00BB6576">
        <w:rPr>
          <w:rFonts w:ascii="Cambria" w:eastAsia="Calibri" w:hAnsi="Cambria" w:cs="Times New Roman"/>
          <w:b/>
          <w:bCs/>
          <w:lang w:val="en-US"/>
        </w:rPr>
        <w:t>Giriş</w:t>
      </w:r>
    </w:p>
    <w:p w14:paraId="7A37F259" w14:textId="77777777" w:rsidR="009F1ADA" w:rsidRPr="00BB6576" w:rsidRDefault="009F1ADA" w:rsidP="009F1ADA">
      <w:pPr>
        <w:spacing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Makale Cambria yazı tipi ve 11 punto ile yazılmalıdır. </w:t>
      </w:r>
    </w:p>
    <w:p w14:paraId="4F5935D2" w14:textId="77777777" w:rsidR="009F1ADA" w:rsidRPr="00BB6576" w:rsidRDefault="009F1ADA" w:rsidP="009F1ADA">
      <w:pPr>
        <w:spacing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Bölüm başlıkları: Birinci başlıktaki her kelimenin sadece ilk harfi büyük yazılmalıdır. Birinci başlık sola dayalı ve koyu yazılmaldır. </w:t>
      </w:r>
    </w:p>
    <w:p w14:paraId="2C728BF0" w14:textId="77777777" w:rsidR="009F1ADA" w:rsidRPr="00BB6576" w:rsidRDefault="009F1ADA" w:rsidP="009F1ADA">
      <w:pPr>
        <w:spacing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İkinci başlıktaki sadece ilk kelimenin ilk harfi büyük yazılmalıdır. Diğer tüm kelimeler küçük yazılmalıdır. İkinci başlık sola dayalı ve koyu yazılmaldır. </w:t>
      </w:r>
    </w:p>
    <w:p w14:paraId="416F3713" w14:textId="77777777" w:rsidR="009F1ADA" w:rsidRPr="00BB6576" w:rsidRDefault="009F1ADA" w:rsidP="009F1ADA">
      <w:pPr>
        <w:spacing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Üçüncü başlıktaki sadece ilk kelimenin ilk harfi büyük yazılmalıdır. Diğer tüm kelimeler küçük yazılmalıdır. Üçüncü başlık sola dayalı ve koyu yazılmaldır. </w:t>
      </w:r>
    </w:p>
    <w:p w14:paraId="62A0B947" w14:textId="77777777" w:rsidR="009F1ADA" w:rsidRDefault="009F1ADA" w:rsidP="009F1ADA">
      <w:pPr>
        <w:shd w:val="clear" w:color="auto" w:fill="FFFFFF"/>
        <w:spacing w:after="100" w:afterAutospacing="1" w:line="276" w:lineRule="auto"/>
        <w:rPr>
          <w:rFonts w:ascii="Cambria" w:eastAsia="Times New Roman" w:hAnsi="Cambria" w:cs="Arial"/>
          <w:lang w:eastAsia="tr-TR"/>
        </w:rPr>
      </w:pPr>
    </w:p>
    <w:p w14:paraId="4AF0CFC7" w14:textId="08C8681E"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sidR="009C5A3B">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Şekil ve Resim </w:t>
      </w:r>
    </w:p>
    <w:p w14:paraId="135FF038" w14:textId="70BCBCF9"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sidR="009C5A3B">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biçimlendirme için aşağıdaki kurallara uyulmalıdır: </w:t>
      </w:r>
    </w:p>
    <w:p w14:paraId="628F4F89" w14:textId="3272215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Resim numarası düz metin, bold olarak ve tablonun üstüne yerleştirilmelidir. </w:t>
      </w:r>
    </w:p>
    <w:p w14:paraId="2EEB27A4" w14:textId="5F75DA73"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numarasının sonuna nokta konulmamalıdır. </w:t>
      </w:r>
    </w:p>
    <w:p w14:paraId="0E5C9580" w14:textId="77777777" w:rsidR="009F1ADA"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10DFF797"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Cambria 10 punto yazılmalıdır. </w:t>
      </w:r>
    </w:p>
    <w:p w14:paraId="7B2A1625" w14:textId="474A516F"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w:t>
      </w:r>
      <w:r w:rsidRPr="007A55D2">
        <w:rPr>
          <w:rFonts w:ascii="Cambria" w:eastAsia="Times New Roman" w:hAnsi="Cambria" w:cs="Arial"/>
          <w:lang w:eastAsia="tr-TR"/>
        </w:rPr>
        <w:t>orijinal değilse hemen altında kaynak bilgisi mutlaka belirtilmelidir. Kaynak bilgisi tablo, şekil ve resim hizasında soldan başlamalı ve Cambria 10 punto olarak verilmelidir.</w:t>
      </w:r>
    </w:p>
    <w:p w14:paraId="18A095C9"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639EFBBC"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652C5295"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Tablo, Şekil ve Resim’e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7068FE8F" w14:textId="77777777" w:rsidR="009F1ADA" w:rsidRDefault="009F1ADA" w:rsidP="009F1ADA">
      <w:pPr>
        <w:pStyle w:val="ListeParagraf"/>
        <w:shd w:val="clear" w:color="auto" w:fill="FFFFFF"/>
        <w:spacing w:after="100" w:afterAutospacing="1" w:line="276" w:lineRule="auto"/>
        <w:rPr>
          <w:rFonts w:ascii="Cambria" w:eastAsia="Times New Roman" w:hAnsi="Cambria" w:cs="Arial"/>
          <w:color w:val="393939"/>
          <w:lang w:eastAsia="tr-TR"/>
        </w:rPr>
      </w:pPr>
    </w:p>
    <w:p w14:paraId="06FAAB64" w14:textId="77777777" w:rsidR="009F1ADA" w:rsidRPr="00FA75E6" w:rsidRDefault="009F1ADA" w:rsidP="00FA7515">
      <w:pPr>
        <w:pStyle w:val="ListeParagraf"/>
        <w:shd w:val="clear" w:color="auto" w:fill="FFFFFF"/>
        <w:spacing w:after="0" w:line="480"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 xml:space="preserve">Tablo 1 </w:t>
      </w:r>
    </w:p>
    <w:tbl>
      <w:tblPr>
        <w:tblStyle w:val="TabloKlavuzu"/>
        <w:tblpPr w:leftFromText="141" w:rightFromText="141" w:vertAnchor="text" w:horzAnchor="page" w:tblpX="1116"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9F1ADA" w:rsidRPr="00FA75E6" w14:paraId="70F345C5" w14:textId="77777777" w:rsidTr="00FA7515">
        <w:trPr>
          <w:trHeight w:val="458"/>
        </w:trPr>
        <w:tc>
          <w:tcPr>
            <w:tcW w:w="3119" w:type="dxa"/>
            <w:tcBorders>
              <w:top w:val="single" w:sz="4" w:space="0" w:color="auto"/>
              <w:bottom w:val="single" w:sz="4" w:space="0" w:color="auto"/>
            </w:tcBorders>
          </w:tcPr>
          <w:p w14:paraId="598DBD1F" w14:textId="77777777" w:rsidR="009F1ADA" w:rsidRPr="00FA75E6" w:rsidRDefault="009F1ADA" w:rsidP="00FA7515">
            <w:pPr>
              <w:spacing w:after="100" w:afterAutospacing="1"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2D9D2508"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00A2646C" w14:textId="77777777" w:rsidR="009F1ADA" w:rsidRPr="00FA75E6" w:rsidRDefault="009F1ADA" w:rsidP="00FA7515">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9F1ADA" w:rsidRPr="00FA75E6" w14:paraId="6C926981" w14:textId="77777777" w:rsidTr="00FA7515">
        <w:trPr>
          <w:trHeight w:val="440"/>
        </w:trPr>
        <w:tc>
          <w:tcPr>
            <w:tcW w:w="3119" w:type="dxa"/>
            <w:tcBorders>
              <w:top w:val="single" w:sz="4" w:space="0" w:color="auto"/>
            </w:tcBorders>
          </w:tcPr>
          <w:p w14:paraId="3FC87BCC"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Nüfus müdabelesi</w:t>
            </w:r>
          </w:p>
        </w:tc>
        <w:tc>
          <w:tcPr>
            <w:tcW w:w="1793" w:type="dxa"/>
            <w:tcBorders>
              <w:top w:val="single" w:sz="4" w:space="0" w:color="auto"/>
            </w:tcBorders>
          </w:tcPr>
          <w:p w14:paraId="09420F6A"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465601DE" w14:textId="77777777" w:rsidR="009F1ADA" w:rsidRPr="00FA75E6" w:rsidRDefault="009F1ADA" w:rsidP="00FA7515">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9F1ADA" w:rsidRPr="00FA75E6" w14:paraId="3F7D561F" w14:textId="77777777" w:rsidTr="00FA7515">
        <w:trPr>
          <w:trHeight w:val="458"/>
        </w:trPr>
        <w:tc>
          <w:tcPr>
            <w:tcW w:w="3119" w:type="dxa"/>
          </w:tcPr>
          <w:p w14:paraId="47E65B1F"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6B428568"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p>
        </w:tc>
        <w:tc>
          <w:tcPr>
            <w:tcW w:w="2457" w:type="dxa"/>
          </w:tcPr>
          <w:p w14:paraId="7204DC1E" w14:textId="77777777" w:rsidR="009F1ADA" w:rsidRPr="00FA75E6" w:rsidRDefault="009F1ADA" w:rsidP="00FA7515">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465DBA67" w14:textId="77777777" w:rsidR="009F1ADA" w:rsidRPr="00FA75E6" w:rsidRDefault="009F1ADA" w:rsidP="00FA7515">
      <w:pPr>
        <w:pStyle w:val="ListeParagraf"/>
        <w:shd w:val="clear" w:color="auto" w:fill="FFFFFF"/>
        <w:spacing w:after="100" w:afterAutospacing="1" w:line="276" w:lineRule="auto"/>
        <w:ind w:left="0"/>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p w14:paraId="14C4E4C7" w14:textId="77777777" w:rsidR="009F1ADA" w:rsidRPr="00FA75E6" w:rsidRDefault="009F1ADA" w:rsidP="009F1ADA">
      <w:pPr>
        <w:shd w:val="clear" w:color="auto" w:fill="FFFFFF"/>
        <w:spacing w:after="100" w:afterAutospacing="1" w:line="276" w:lineRule="auto"/>
        <w:rPr>
          <w:rFonts w:ascii="Cambria" w:eastAsia="Times New Roman" w:hAnsi="Cambria" w:cs="Arial"/>
          <w:b/>
          <w:bCs/>
          <w:lang w:eastAsia="tr-TR"/>
        </w:rPr>
      </w:pPr>
    </w:p>
    <w:p w14:paraId="60895439" w14:textId="77777777" w:rsidR="009F1ADA" w:rsidRPr="00FA75E6" w:rsidRDefault="009F1ADA" w:rsidP="009F1ADA">
      <w:pPr>
        <w:pStyle w:val="ListeParagraf"/>
        <w:shd w:val="clear" w:color="auto" w:fill="FFFFFF"/>
        <w:spacing w:after="100" w:afterAutospacing="1" w:line="276" w:lineRule="auto"/>
        <w:rPr>
          <w:rFonts w:ascii="Cambria" w:eastAsia="Times New Roman" w:hAnsi="Cambria" w:cs="Arial"/>
          <w:b/>
          <w:bCs/>
          <w:lang w:eastAsia="tr-TR"/>
        </w:rPr>
      </w:pPr>
    </w:p>
    <w:p w14:paraId="0F70F5D0" w14:textId="77777777"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p>
    <w:p w14:paraId="7B92DDA3"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4C4DB571"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5C369A5F" w14:textId="77777777" w:rsidR="009F1ADA" w:rsidRPr="00FA75E6" w:rsidRDefault="009F1ADA" w:rsidP="009F1ADA">
      <w:pPr>
        <w:shd w:val="clear" w:color="auto" w:fill="FFFFFF"/>
        <w:spacing w:after="100" w:afterAutospacing="1" w:line="276" w:lineRule="auto"/>
        <w:ind w:left="360"/>
        <w:rPr>
          <w:rFonts w:ascii="Cambria" w:eastAsia="Times New Roman" w:hAnsi="Cambria" w:cs="Arial"/>
          <w:lang w:eastAsia="tr-TR"/>
        </w:rPr>
      </w:pPr>
    </w:p>
    <w:p w14:paraId="35CD250D" w14:textId="77777777" w:rsidR="009F1ADA" w:rsidRPr="00FA75E6" w:rsidRDefault="009F1ADA" w:rsidP="00FA7515">
      <w:pPr>
        <w:spacing w:line="276" w:lineRule="auto"/>
        <w:jc w:val="both"/>
        <w:rPr>
          <w:rFonts w:ascii="Cambria" w:eastAsia="Calibri" w:hAnsi="Cambria" w:cs="Times New Roman"/>
          <w:b/>
          <w:sz w:val="20"/>
          <w:szCs w:val="20"/>
          <w:lang w:val="en-US"/>
        </w:rPr>
      </w:pPr>
      <w:r w:rsidRPr="00FA75E6">
        <w:rPr>
          <w:rFonts w:ascii="Cambria" w:eastAsia="Calibri" w:hAnsi="Cambria" w:cs="Times New Roman"/>
          <w:b/>
          <w:sz w:val="20"/>
          <w:szCs w:val="20"/>
          <w:lang w:val="en-US"/>
        </w:rPr>
        <w:lastRenderedPageBreak/>
        <w:t>Şekil 1</w:t>
      </w:r>
    </w:p>
    <w:p w14:paraId="1A1324D7" w14:textId="060F99EC" w:rsidR="009F1ADA" w:rsidRDefault="009F1ADA" w:rsidP="00FA7515">
      <w:pPr>
        <w:spacing w:line="276" w:lineRule="auto"/>
        <w:jc w:val="both"/>
        <w:rPr>
          <w:rFonts w:ascii="Cambria" w:eastAsia="Calibri" w:hAnsi="Cambria" w:cs="Times New Roman"/>
          <w:bCs/>
          <w:i/>
          <w:iCs/>
          <w:sz w:val="20"/>
          <w:szCs w:val="20"/>
          <w:lang w:val="en-US"/>
        </w:rPr>
      </w:pPr>
      <w:r w:rsidRPr="00FA75E6">
        <w:rPr>
          <w:rFonts w:ascii="Cambria" w:eastAsia="Calibri" w:hAnsi="Cambria" w:cs="Times New Roman"/>
          <w:bCs/>
          <w:i/>
          <w:iCs/>
          <w:sz w:val="20"/>
          <w:szCs w:val="20"/>
          <w:lang w:val="en-US"/>
        </w:rPr>
        <w:t>Kodlar ve Kategorileri</w:t>
      </w:r>
    </w:p>
    <w:p w14:paraId="1F90A41D" w14:textId="261F8385" w:rsidR="00FA7515" w:rsidRPr="00FA75E6" w:rsidRDefault="00FA7515" w:rsidP="00FA7515">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35090F31" wp14:editId="4B7D6F31">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1B0EB305" w14:textId="7A75A1F4" w:rsidR="009F1ADA" w:rsidRDefault="009F1ADA" w:rsidP="00FA7515">
      <w:pPr>
        <w:spacing w:line="276" w:lineRule="auto"/>
        <w:rPr>
          <w:rFonts w:ascii="Cambria" w:eastAsia="Calibri" w:hAnsi="Cambria" w:cs="Times New Roman"/>
          <w:bCs/>
          <w:sz w:val="20"/>
          <w:szCs w:val="20"/>
          <w:lang w:val="en-US"/>
        </w:rPr>
      </w:pPr>
      <w:r w:rsidRPr="00FA75E6">
        <w:rPr>
          <w:rFonts w:ascii="Cambria" w:eastAsia="Calibri" w:hAnsi="Cambria" w:cs="Times New Roman"/>
          <w:bCs/>
          <w:sz w:val="20"/>
          <w:szCs w:val="20"/>
          <w:lang w:val="en-US"/>
        </w:rPr>
        <w:t>Not: Kategoriler ve kodlar araştırma bulgularından elde edilmiştir.</w:t>
      </w:r>
    </w:p>
    <w:p w14:paraId="0DD30EE5" w14:textId="77777777" w:rsidR="00DE45D8" w:rsidRDefault="00DE45D8" w:rsidP="00FA7515">
      <w:pPr>
        <w:spacing w:line="276" w:lineRule="auto"/>
        <w:rPr>
          <w:rFonts w:ascii="Cambria" w:eastAsia="Calibri" w:hAnsi="Cambria" w:cs="Times New Roman"/>
          <w:bCs/>
          <w:sz w:val="20"/>
          <w:szCs w:val="20"/>
          <w:lang w:val="en-US"/>
        </w:rPr>
      </w:pPr>
    </w:p>
    <w:p w14:paraId="1B4C9B6A" w14:textId="64F2E608" w:rsidR="00DE45D8" w:rsidRPr="003F3AD7" w:rsidRDefault="003F3AD7" w:rsidP="003F3AD7">
      <w:pPr>
        <w:spacing w:line="276" w:lineRule="auto"/>
        <w:rPr>
          <w:rFonts w:ascii="Cambria" w:eastAsia="Calibri" w:hAnsi="Cambria" w:cs="Times New Roman"/>
          <w:b/>
          <w:sz w:val="20"/>
          <w:szCs w:val="20"/>
          <w:lang w:val="en-US"/>
        </w:rPr>
      </w:pPr>
      <w:r w:rsidRPr="003F3AD7">
        <w:rPr>
          <w:rFonts w:ascii="Cambria" w:eastAsia="Calibri" w:hAnsi="Cambria" w:cs="Times New Roman"/>
          <w:b/>
          <w:sz w:val="20"/>
          <w:szCs w:val="20"/>
          <w:lang w:val="en-US"/>
        </w:rPr>
        <w:t>Kaynakça</w:t>
      </w:r>
    </w:p>
    <w:p w14:paraId="7566E675" w14:textId="0FC1E1AA" w:rsidR="003F3AD7" w:rsidRDefault="003F3AD7" w:rsidP="003F3AD7">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Kaynakça için </w:t>
      </w:r>
      <w:hyperlink r:id="rId16" w:history="1">
        <w:r w:rsidRPr="003F3AD7">
          <w:rPr>
            <w:rStyle w:val="Kpr"/>
            <w:rFonts w:ascii="Cambria" w:eastAsia="Calibri" w:hAnsi="Cambria" w:cs="Times New Roman"/>
            <w:bCs/>
            <w:sz w:val="20"/>
            <w:szCs w:val="20"/>
            <w:lang w:val="en-US"/>
          </w:rPr>
          <w:t>Yazım Kuralları</w:t>
        </w:r>
      </w:hyperlink>
      <w:r>
        <w:rPr>
          <w:rFonts w:ascii="Cambria" w:eastAsia="Calibri" w:hAnsi="Cambria" w:cs="Times New Roman"/>
          <w:bCs/>
          <w:sz w:val="20"/>
          <w:szCs w:val="20"/>
          <w:lang w:val="en-US"/>
        </w:rPr>
        <w:t xml:space="preserve"> sayfasındaki örnek kaynakça formatına bakınız.</w:t>
      </w:r>
    </w:p>
    <w:p w14:paraId="37762D34" w14:textId="68C56C05" w:rsidR="00DE45D8" w:rsidRDefault="00DE45D8" w:rsidP="003F3AD7">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Kaynakça yeni bir sayfadan başlamalıdır. </w:t>
      </w:r>
    </w:p>
    <w:p w14:paraId="211A2B62" w14:textId="556FA768" w:rsidR="003F3AD7" w:rsidRDefault="003F3AD7" w:rsidP="003F3AD7">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Kaynakçalar </w:t>
      </w:r>
      <w:r w:rsidRPr="00DE45D8">
        <w:rPr>
          <w:rFonts w:ascii="Cambria" w:eastAsia="Calibri" w:hAnsi="Cambria" w:cs="Times New Roman"/>
          <w:b/>
          <w:sz w:val="20"/>
          <w:szCs w:val="20"/>
          <w:lang w:val="en-US"/>
        </w:rPr>
        <w:t>Soyisme</w:t>
      </w:r>
      <w:r>
        <w:rPr>
          <w:rFonts w:ascii="Cambria" w:eastAsia="Calibri" w:hAnsi="Cambria" w:cs="Times New Roman"/>
          <w:bCs/>
          <w:sz w:val="20"/>
          <w:szCs w:val="20"/>
          <w:lang w:val="en-US"/>
        </w:rPr>
        <w:t xml:space="preserve"> göre </w:t>
      </w:r>
      <w:r w:rsidRPr="00DE45D8">
        <w:rPr>
          <w:rFonts w:ascii="Cambria" w:eastAsia="Calibri" w:hAnsi="Cambria" w:cs="Times New Roman"/>
          <w:b/>
          <w:sz w:val="20"/>
          <w:szCs w:val="20"/>
          <w:lang w:val="en-US"/>
        </w:rPr>
        <w:t>alfabetik</w:t>
      </w:r>
      <w:r>
        <w:rPr>
          <w:rFonts w:ascii="Cambria" w:eastAsia="Calibri" w:hAnsi="Cambria" w:cs="Times New Roman"/>
          <w:bCs/>
          <w:sz w:val="20"/>
          <w:szCs w:val="20"/>
          <w:lang w:val="en-US"/>
        </w:rPr>
        <w:t xml:space="preserve"> olarak yazılmalıdır. </w:t>
      </w:r>
    </w:p>
    <w:p w14:paraId="1BFAF613" w14:textId="6991AFA0" w:rsidR="003F3AD7" w:rsidRDefault="003F3AD7" w:rsidP="003F3AD7">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Kaynakçalarda </w:t>
      </w:r>
      <w:r w:rsidRPr="00DE45D8">
        <w:rPr>
          <w:rFonts w:ascii="Cambria" w:eastAsia="Calibri" w:hAnsi="Cambria" w:cs="Times New Roman"/>
          <w:b/>
          <w:sz w:val="20"/>
          <w:szCs w:val="20"/>
          <w:lang w:val="en-US"/>
        </w:rPr>
        <w:t>2. Satırlar 1.</w:t>
      </w:r>
      <w:r w:rsidR="00367E17">
        <w:rPr>
          <w:rFonts w:ascii="Cambria" w:eastAsia="Calibri" w:hAnsi="Cambria" w:cs="Times New Roman"/>
          <w:b/>
          <w:sz w:val="20"/>
          <w:szCs w:val="20"/>
          <w:lang w:val="en-US"/>
        </w:rPr>
        <w:t>1</w:t>
      </w:r>
      <w:r w:rsidRPr="00DE45D8">
        <w:rPr>
          <w:rFonts w:ascii="Cambria" w:eastAsia="Calibri" w:hAnsi="Cambria" w:cs="Times New Roman"/>
          <w:b/>
          <w:sz w:val="20"/>
          <w:szCs w:val="20"/>
          <w:lang w:val="en-US"/>
        </w:rPr>
        <w:t>5 cm</w:t>
      </w:r>
      <w:r>
        <w:rPr>
          <w:rFonts w:ascii="Cambria" w:eastAsia="Calibri" w:hAnsi="Cambria" w:cs="Times New Roman"/>
          <w:bCs/>
          <w:sz w:val="20"/>
          <w:szCs w:val="20"/>
          <w:lang w:val="en-US"/>
        </w:rPr>
        <w:t xml:space="preserve"> içeriden başlamalıdır.</w:t>
      </w:r>
    </w:p>
    <w:p w14:paraId="11A02BE5" w14:textId="0B589585" w:rsidR="003F3AD7" w:rsidRDefault="003F3AD7" w:rsidP="003F3AD7">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Her kaynakça arasında “</w:t>
      </w:r>
      <w:r w:rsidRPr="00DE45D8">
        <w:rPr>
          <w:rFonts w:ascii="Cambria" w:eastAsia="Calibri" w:hAnsi="Cambria" w:cs="Times New Roman"/>
          <w:b/>
          <w:sz w:val="20"/>
          <w:szCs w:val="20"/>
          <w:lang w:val="en-US"/>
        </w:rPr>
        <w:t>Paragratan Sonra</w:t>
      </w:r>
      <w:r w:rsidR="00DE45D8" w:rsidRPr="00DE45D8">
        <w:rPr>
          <w:rFonts w:ascii="Cambria" w:eastAsia="Calibri" w:hAnsi="Cambria" w:cs="Times New Roman"/>
          <w:b/>
          <w:sz w:val="20"/>
          <w:szCs w:val="20"/>
          <w:lang w:val="en-US"/>
        </w:rPr>
        <w:t xml:space="preserve"> </w:t>
      </w:r>
      <w:r w:rsidRPr="00DE45D8">
        <w:rPr>
          <w:rFonts w:ascii="Cambria" w:eastAsia="Calibri" w:hAnsi="Cambria" w:cs="Times New Roman"/>
          <w:b/>
          <w:sz w:val="20"/>
          <w:szCs w:val="20"/>
          <w:lang w:val="en-US"/>
        </w:rPr>
        <w:t>Boşlu</w:t>
      </w:r>
      <w:r w:rsidR="00DE45D8" w:rsidRPr="00DE45D8">
        <w:rPr>
          <w:rFonts w:ascii="Cambria" w:eastAsia="Calibri" w:hAnsi="Cambria" w:cs="Times New Roman"/>
          <w:b/>
          <w:sz w:val="20"/>
          <w:szCs w:val="20"/>
          <w:lang w:val="en-US"/>
        </w:rPr>
        <w:t>k</w:t>
      </w:r>
      <w:r w:rsidRPr="00DE45D8">
        <w:rPr>
          <w:rFonts w:ascii="Cambria" w:eastAsia="Calibri" w:hAnsi="Cambria" w:cs="Times New Roman"/>
          <w:b/>
          <w:sz w:val="20"/>
          <w:szCs w:val="20"/>
          <w:lang w:val="en-US"/>
        </w:rPr>
        <w:t xml:space="preserve"> Ekle</w:t>
      </w:r>
      <w:r>
        <w:rPr>
          <w:rFonts w:ascii="Cambria" w:eastAsia="Calibri" w:hAnsi="Cambria" w:cs="Times New Roman"/>
          <w:bCs/>
          <w:sz w:val="20"/>
          <w:szCs w:val="20"/>
          <w:lang w:val="en-US"/>
        </w:rPr>
        <w:t>” diyerek otomatik boşluk bırakılmalıdır.</w:t>
      </w:r>
    </w:p>
    <w:p w14:paraId="54C1CFFA" w14:textId="2A54951F" w:rsidR="003F3AD7" w:rsidRDefault="003F3AD7" w:rsidP="003F3AD7">
      <w:pPr>
        <w:spacing w:line="276" w:lineRule="auto"/>
        <w:rPr>
          <w:rFonts w:ascii="Cambria" w:eastAsia="Calibri" w:hAnsi="Cambria" w:cs="Times New Roman"/>
          <w:bCs/>
          <w:sz w:val="20"/>
          <w:szCs w:val="20"/>
          <w:lang w:val="en-US"/>
        </w:rPr>
      </w:pPr>
    </w:p>
    <w:p w14:paraId="09E97DF0" w14:textId="1B5AB896" w:rsidR="003F3AD7" w:rsidRPr="00DE45D8" w:rsidRDefault="003F3AD7" w:rsidP="00DE45D8">
      <w:pPr>
        <w:spacing w:line="276" w:lineRule="auto"/>
        <w:rPr>
          <w:rFonts w:ascii="Cambria" w:eastAsia="Calibri" w:hAnsi="Cambria" w:cs="Times New Roman"/>
          <w:b/>
          <w:sz w:val="20"/>
          <w:szCs w:val="20"/>
          <w:lang w:val="en-US"/>
        </w:rPr>
      </w:pPr>
      <w:r w:rsidRPr="00DE45D8">
        <w:rPr>
          <w:rFonts w:ascii="Cambria" w:eastAsia="Calibri" w:hAnsi="Cambria" w:cs="Times New Roman"/>
          <w:b/>
          <w:sz w:val="20"/>
          <w:szCs w:val="20"/>
          <w:lang w:val="en-US"/>
        </w:rPr>
        <w:t>Örneğin;</w:t>
      </w:r>
    </w:p>
    <w:p w14:paraId="7FC5072D" w14:textId="77777777" w:rsidR="003F3AD7" w:rsidRPr="003F3AD7" w:rsidRDefault="003F3AD7" w:rsidP="009825E6">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And, M., (2021). </w:t>
      </w:r>
      <w:r w:rsidRPr="003F3AD7">
        <w:rPr>
          <w:rFonts w:ascii="Cambria" w:eastAsia="Calibri" w:hAnsi="Cambria" w:cs="Times New Roman"/>
          <w:bCs/>
          <w:i/>
          <w:iCs/>
          <w:lang w:val="en-US"/>
        </w:rPr>
        <w:t>Osmanlı tasvir sanatları 1: Minyatür</w:t>
      </w:r>
      <w:r w:rsidRPr="003F3AD7">
        <w:rPr>
          <w:rFonts w:ascii="Cambria" w:eastAsia="Calibri" w:hAnsi="Cambria" w:cs="Times New Roman"/>
          <w:bCs/>
          <w:lang w:val="en-US"/>
        </w:rPr>
        <w:t>. Yapı Kredi Yayınları.</w:t>
      </w:r>
    </w:p>
    <w:p w14:paraId="44B1383E" w14:textId="77777777" w:rsidR="003F3AD7" w:rsidRPr="003F3AD7" w:rsidRDefault="003F3AD7" w:rsidP="009825E6">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Arseven, C. E., (1993). </w:t>
      </w:r>
      <w:r w:rsidRPr="003F3AD7">
        <w:rPr>
          <w:rFonts w:ascii="Cambria" w:eastAsia="Calibri" w:hAnsi="Cambria" w:cs="Times New Roman"/>
          <w:bCs/>
          <w:i/>
          <w:iCs/>
          <w:lang w:val="en-US"/>
        </w:rPr>
        <w:t>Sanat ansiklopedisi</w:t>
      </w:r>
      <w:r w:rsidRPr="003F3AD7">
        <w:rPr>
          <w:rFonts w:ascii="Cambria" w:eastAsia="Calibri" w:hAnsi="Cambria" w:cs="Times New Roman"/>
          <w:bCs/>
          <w:lang w:val="en-US"/>
        </w:rPr>
        <w:t>. Milli Eğitim Bakanlığı Basımevi, 5, 76.</w:t>
      </w:r>
    </w:p>
    <w:p w14:paraId="5DC775C4" w14:textId="5288AFBC" w:rsidR="003F3AD7" w:rsidRPr="003F3AD7" w:rsidRDefault="003F3AD7" w:rsidP="009825E6">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Atbaş, Z. (2003). </w:t>
      </w:r>
      <w:r w:rsidRPr="003F3AD7">
        <w:rPr>
          <w:rFonts w:ascii="Cambria" w:eastAsia="Calibri" w:hAnsi="Cambria" w:cs="Times New Roman"/>
          <w:bCs/>
          <w:i/>
          <w:iCs/>
          <w:lang w:val="en-US"/>
        </w:rPr>
        <w:t>Topkapı Sarayı Müzesi Kütüphanesi’ndeki H. 2155 numaralı murakka</w:t>
      </w:r>
      <w:r w:rsidRPr="003F3AD7">
        <w:rPr>
          <w:rFonts w:ascii="Cambria" w:eastAsia="Calibri" w:hAnsi="Cambria" w:cs="Times New Roman"/>
          <w:bCs/>
          <w:lang w:val="en-US"/>
        </w:rPr>
        <w:t>. [Yayınlanmamış</w:t>
      </w:r>
    </w:p>
    <w:p w14:paraId="47FDD8D6" w14:textId="42012BE0" w:rsidR="003F3AD7" w:rsidRPr="003F3AD7" w:rsidRDefault="003F3AD7" w:rsidP="009825E6">
      <w:pPr>
        <w:spacing w:line="276" w:lineRule="auto"/>
        <w:ind w:left="709" w:hanging="1"/>
        <w:jc w:val="both"/>
        <w:rPr>
          <w:rFonts w:ascii="Cambria" w:eastAsia="Calibri" w:hAnsi="Cambria" w:cs="Times New Roman"/>
          <w:bCs/>
          <w:lang w:val="en-US"/>
        </w:rPr>
      </w:pPr>
      <w:r w:rsidRPr="003F3AD7">
        <w:rPr>
          <w:rFonts w:ascii="Cambria" w:eastAsia="Calibri" w:hAnsi="Cambria" w:cs="Times New Roman"/>
          <w:bCs/>
          <w:lang w:val="en-US"/>
        </w:rPr>
        <w:t>Yüksek Lisans Tezi, Mimar Sinan Üniversitesi]</w:t>
      </w:r>
    </w:p>
    <w:p w14:paraId="026818B4" w14:textId="4849C1D7" w:rsidR="003F3AD7" w:rsidRPr="003F3AD7" w:rsidRDefault="003F3AD7" w:rsidP="009825E6">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Atbaş, Z., (2011). Dağılmış bir Safevi murakkasının, 18.yüzyıla ait bir Osmanlı murakkasında değerlendirilişi. </w:t>
      </w:r>
      <w:r w:rsidRPr="003F3AD7">
        <w:rPr>
          <w:rFonts w:ascii="Cambria" w:eastAsia="Calibri" w:hAnsi="Cambria" w:cs="Times New Roman"/>
          <w:bCs/>
          <w:i/>
          <w:iCs/>
          <w:lang w:val="en-US"/>
        </w:rPr>
        <w:t>Gelenek Kimlik bileşim: Kültürel kesişimler ve sanat, Günsel Renda’ya armağan</w:t>
      </w:r>
      <w:r w:rsidRPr="003F3AD7">
        <w:rPr>
          <w:rFonts w:ascii="Cambria" w:eastAsia="Calibri" w:hAnsi="Cambria" w:cs="Times New Roman"/>
          <w:bCs/>
          <w:lang w:val="en-US"/>
        </w:rPr>
        <w:t>. Z. Y. Yamanlar &amp; S. Bağcı (Haz.). Hacettepe Üniversitesi Basımevi.</w:t>
      </w:r>
    </w:p>
    <w:p w14:paraId="149AEAA1" w14:textId="77777777" w:rsidR="003F3AD7" w:rsidRPr="003F3AD7" w:rsidRDefault="003F3AD7" w:rsidP="009825E6">
      <w:pPr>
        <w:spacing w:line="276" w:lineRule="auto"/>
        <w:ind w:left="709" w:hanging="709"/>
        <w:jc w:val="both"/>
        <w:rPr>
          <w:rFonts w:ascii="Cambria" w:hAnsi="Cambria"/>
        </w:rPr>
      </w:pPr>
      <w:r w:rsidRPr="003F3AD7">
        <w:rPr>
          <w:rFonts w:ascii="Cambria" w:hAnsi="Cambria"/>
        </w:rPr>
        <w:t xml:space="preserve">Chang, C. (2017). Methodological ıssues in advertising research: Current status, shifts, and trends. </w:t>
      </w:r>
      <w:r w:rsidRPr="003F3AD7">
        <w:rPr>
          <w:rFonts w:ascii="Cambria" w:hAnsi="Cambria"/>
          <w:i/>
          <w:iCs/>
        </w:rPr>
        <w:t>Journal of Advertising</w:t>
      </w:r>
      <w:r w:rsidRPr="003F3AD7">
        <w:rPr>
          <w:rFonts w:ascii="Cambria" w:hAnsi="Cambria"/>
        </w:rPr>
        <w:t xml:space="preserve">, 46(1), 2-20. https://doi.org/10.1080/00913367.2016.1274924 </w:t>
      </w:r>
    </w:p>
    <w:p w14:paraId="101D43DB" w14:textId="77777777" w:rsidR="003F3AD7" w:rsidRDefault="003F3AD7" w:rsidP="009825E6">
      <w:pPr>
        <w:spacing w:after="0" w:line="276" w:lineRule="auto"/>
        <w:ind w:left="709" w:hanging="709"/>
        <w:jc w:val="both"/>
        <w:rPr>
          <w:rFonts w:ascii="Cambria" w:hAnsi="Cambria"/>
        </w:rPr>
      </w:pPr>
      <w:r w:rsidRPr="003F3AD7">
        <w:rPr>
          <w:rFonts w:ascii="Cambria" w:hAnsi="Cambria"/>
        </w:rPr>
        <w:t xml:space="preserve">Cho, C. H., &amp; Khang, H. K. (2006). The state of internet-related research in communications, marketing, and advertising: 1994-2003. </w:t>
      </w:r>
      <w:r w:rsidRPr="003F3AD7">
        <w:rPr>
          <w:rFonts w:ascii="Cambria" w:hAnsi="Cambria"/>
          <w:i/>
          <w:iCs/>
        </w:rPr>
        <w:t>Journal of Advertising</w:t>
      </w:r>
      <w:r w:rsidRPr="003F3AD7">
        <w:rPr>
          <w:rFonts w:ascii="Cambria" w:hAnsi="Cambria"/>
        </w:rPr>
        <w:t>, 35(3), 143-163.</w:t>
      </w:r>
    </w:p>
    <w:p w14:paraId="509E2EF2" w14:textId="348ED564" w:rsidR="003F3AD7" w:rsidRPr="003F3AD7" w:rsidRDefault="003F3AD7" w:rsidP="009825E6">
      <w:pPr>
        <w:spacing w:line="276" w:lineRule="auto"/>
        <w:ind w:left="709" w:hanging="1"/>
        <w:jc w:val="both"/>
        <w:rPr>
          <w:rFonts w:ascii="Cambria" w:eastAsia="Calibri" w:hAnsi="Cambria" w:cs="Times New Roman"/>
          <w:bCs/>
          <w:lang w:val="en-US"/>
        </w:rPr>
      </w:pPr>
      <w:r w:rsidRPr="003F3AD7">
        <w:rPr>
          <w:rFonts w:ascii="Cambria" w:hAnsi="Cambria"/>
        </w:rPr>
        <w:t>https://doi.org/10.2753/JOA0091-3367350309</w:t>
      </w:r>
    </w:p>
    <w:p w14:paraId="458E2D88" w14:textId="78CDD9EC" w:rsidR="00DE45D8" w:rsidRDefault="003F3AD7" w:rsidP="003F3AD7">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p>
    <w:p w14:paraId="2FA05CA5" w14:textId="4CAC1682" w:rsidR="005D4473" w:rsidRDefault="005D4473" w:rsidP="005D4473">
      <w:pPr>
        <w:jc w:val="both"/>
        <w:rPr>
          <w:rFonts w:ascii="Cambria" w:hAnsi="Cambria" w:cs="Times New Roman"/>
          <w:lang w:val="en-GB"/>
        </w:rPr>
      </w:pPr>
      <w:bookmarkStart w:id="1" w:name="_Hlk153809978"/>
      <w:r w:rsidRPr="00F83985">
        <w:rPr>
          <w:rFonts w:ascii="Cambria" w:hAnsi="Cambria" w:cs="Times New Roman"/>
          <w:lang w:val="en-GB"/>
        </w:rPr>
        <w:lastRenderedPageBreak/>
        <w:t>Makale bilgi formu Kaynakçadan</w:t>
      </w:r>
      <w:r w:rsidR="00DE45D8">
        <w:rPr>
          <w:rFonts w:ascii="Cambria" w:hAnsi="Cambria" w:cs="Times New Roman"/>
          <w:lang w:val="en-GB"/>
        </w:rPr>
        <w:t xml:space="preserve"> hemen</w:t>
      </w:r>
      <w:r w:rsidRPr="00F83985">
        <w:rPr>
          <w:rFonts w:ascii="Cambria" w:hAnsi="Cambria" w:cs="Times New Roman"/>
          <w:lang w:val="en-GB"/>
        </w:rPr>
        <w:t xml:space="preserve"> sonra yazılmalıdır.</w:t>
      </w:r>
      <w:r w:rsidR="00DE45D8">
        <w:rPr>
          <w:rFonts w:ascii="Cambria" w:hAnsi="Cambria" w:cs="Times New Roman"/>
          <w:lang w:val="en-GB"/>
        </w:rPr>
        <w:t xml:space="preserve"> Yeni bir sayfadan </w:t>
      </w:r>
      <w:r w:rsidR="00DE45D8" w:rsidRPr="00DE45D8">
        <w:rPr>
          <w:rFonts w:ascii="Cambria" w:hAnsi="Cambria" w:cs="Times New Roman"/>
          <w:b/>
          <w:bCs/>
          <w:lang w:val="en-GB"/>
        </w:rPr>
        <w:t>başlatılmamalıdır.</w:t>
      </w:r>
      <w:r w:rsidR="00DE45D8">
        <w:rPr>
          <w:rFonts w:ascii="Cambria" w:hAnsi="Cambria" w:cs="Times New Roman"/>
          <w:lang w:val="en-GB"/>
        </w:rPr>
        <w:t xml:space="preserve"> </w:t>
      </w:r>
    </w:p>
    <w:p w14:paraId="73EB2246" w14:textId="77777777" w:rsidR="00690BCE" w:rsidRPr="00F83985" w:rsidRDefault="00690BCE" w:rsidP="005D4473">
      <w:pPr>
        <w:jc w:val="both"/>
        <w:rPr>
          <w:rFonts w:ascii="Cambria" w:hAnsi="Cambria" w:cs="Times New Roman"/>
          <w:lang w:val="en-GB"/>
        </w:rPr>
      </w:pPr>
    </w:p>
    <w:bookmarkEnd w:id="1"/>
    <w:p w14:paraId="083387FE" w14:textId="77777777" w:rsidR="00501854" w:rsidRPr="00F83985" w:rsidRDefault="00501854" w:rsidP="00501854">
      <w:pPr>
        <w:jc w:val="both"/>
        <w:rPr>
          <w:rFonts w:ascii="Cambria" w:hAnsi="Cambria" w:cs="Times New Roman"/>
          <w:b/>
        </w:rPr>
      </w:pPr>
      <w:r w:rsidRPr="00F83985">
        <w:rPr>
          <w:rFonts w:ascii="Cambria" w:hAnsi="Cambria" w:cs="Times New Roman"/>
          <w:b/>
        </w:rPr>
        <w:t>Makale Bilgi Formu</w:t>
      </w:r>
    </w:p>
    <w:p w14:paraId="3BF4E215" w14:textId="77777777" w:rsidR="00501854" w:rsidRPr="00F83985" w:rsidRDefault="00501854" w:rsidP="00501854">
      <w:pPr>
        <w:jc w:val="both"/>
        <w:rPr>
          <w:rFonts w:ascii="Cambria" w:hAnsi="Cambria" w:cs="Times New Roman"/>
          <w:b/>
        </w:rPr>
      </w:pPr>
      <w:r w:rsidRPr="00F83985">
        <w:rPr>
          <w:rFonts w:ascii="Cambria" w:hAnsi="Cambria" w:cs="Times New Roman"/>
          <w:b/>
        </w:rPr>
        <w:t>Yazarların Notları:</w:t>
      </w:r>
      <w:r>
        <w:rPr>
          <w:rFonts w:ascii="Cambria" w:hAnsi="Cambria" w:cs="Times New Roman"/>
          <w:b/>
        </w:rPr>
        <w:t xml:space="preserve"> (Notunuz yok ise bu başlığı siliniz.)</w:t>
      </w:r>
    </w:p>
    <w:p w14:paraId="3C920C0E" w14:textId="77777777" w:rsidR="00501854" w:rsidRPr="00F83985" w:rsidRDefault="00501854" w:rsidP="00501854">
      <w:pPr>
        <w:jc w:val="both"/>
        <w:rPr>
          <w:rFonts w:ascii="Cambria" w:hAnsi="Cambria" w:cs="Times New Roman"/>
        </w:rPr>
      </w:pPr>
      <w:r w:rsidRPr="00F83985">
        <w:rPr>
          <w:rFonts w:ascii="Cambria" w:hAnsi="Cambria" w:cs="Times New Roman"/>
          <w:b/>
        </w:rPr>
        <w:t>Yazarların Katkıları:</w:t>
      </w:r>
      <w:r w:rsidRPr="00F83985">
        <w:rPr>
          <w:rFonts w:ascii="Cambria" w:hAnsi="Cambria" w:cs="Times New Roman"/>
        </w:rPr>
        <w:t xml:space="preserve"> Bu makalenin yazımına tüm yazarlar eşit katkıda bulunmuştur. Tüm yazarlar son metni oku</w:t>
      </w:r>
      <w:r>
        <w:rPr>
          <w:rFonts w:ascii="Cambria" w:hAnsi="Cambria" w:cs="Times New Roman"/>
        </w:rPr>
        <w:t>muş</w:t>
      </w:r>
      <w:r w:rsidRPr="00F83985">
        <w:rPr>
          <w:rFonts w:ascii="Cambria" w:hAnsi="Cambria" w:cs="Times New Roman"/>
        </w:rPr>
        <w:t xml:space="preserve"> ve onayla</w:t>
      </w:r>
      <w:r>
        <w:rPr>
          <w:rFonts w:ascii="Cambria" w:hAnsi="Cambria" w:cs="Times New Roman"/>
        </w:rPr>
        <w:t>mıştır.</w:t>
      </w:r>
    </w:p>
    <w:p w14:paraId="49E5596A" w14:textId="77777777" w:rsidR="00501854" w:rsidRPr="00F83985" w:rsidRDefault="00501854" w:rsidP="00501854">
      <w:pPr>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w:t>
      </w:r>
      <w:r>
        <w:rPr>
          <w:rFonts w:ascii="Cambria" w:hAnsi="Cambria" w:cs="Times New Roman"/>
        </w:rPr>
        <w:t>lar</w:t>
      </w:r>
      <w:r w:rsidRPr="00F83985">
        <w:rPr>
          <w:rFonts w:ascii="Cambria" w:hAnsi="Cambria" w:cs="Times New Roman"/>
        </w:rPr>
        <w:t xml:space="preserve"> tarafından potansiyel çıkar çatışması bildirilmemiştir.</w:t>
      </w:r>
    </w:p>
    <w:p w14:paraId="7EA419A9" w14:textId="77777777" w:rsidR="00501854" w:rsidRPr="00F83985" w:rsidRDefault="00501854" w:rsidP="00501854">
      <w:pPr>
        <w:jc w:val="both"/>
        <w:rPr>
          <w:rFonts w:ascii="Cambria" w:hAnsi="Cambria" w:cs="Times New Roman"/>
        </w:rPr>
      </w:pPr>
      <w:r w:rsidRPr="00F83985">
        <w:rPr>
          <w:rFonts w:ascii="Cambria" w:hAnsi="Cambria" w:cs="Times New Roman"/>
          <w:b/>
        </w:rPr>
        <w:t>Telif Beyanı:</w:t>
      </w:r>
      <w:r w:rsidRPr="00F83985">
        <w:rPr>
          <w:rFonts w:ascii="Cambria" w:hAnsi="Cambria" w:cs="Times New Roman"/>
        </w:rPr>
        <w:t xml:space="preserve"> Yazarlar dergide yayınlanan çalışmalarının telif hakkına sahiptirler ve çalışmaları CC BY-NC 4.0 lisansı altında yayımlanmaktadır.</w:t>
      </w:r>
    </w:p>
    <w:p w14:paraId="787966A5" w14:textId="77777777" w:rsidR="00501854" w:rsidRPr="00F83985" w:rsidRDefault="00501854" w:rsidP="00501854">
      <w:pPr>
        <w:jc w:val="both"/>
        <w:rPr>
          <w:rFonts w:ascii="Cambria" w:hAnsi="Cambria" w:cs="Times New Roman"/>
        </w:rPr>
      </w:pPr>
      <w:r w:rsidRPr="00F83985">
        <w:rPr>
          <w:rFonts w:ascii="Cambria" w:hAnsi="Cambria" w:cs="Times New Roman"/>
          <w:b/>
        </w:rPr>
        <w:t>Destek/Destekleyen Kuruluşlar:</w:t>
      </w:r>
      <w:r w:rsidRPr="00F83985">
        <w:rPr>
          <w:rFonts w:ascii="Cambria" w:hAnsi="Cambria" w:cs="Times New Roman"/>
        </w:rPr>
        <w:t xml:space="preserve"> Bu araştırma için herhangi bir kamu kuruluşundan, özel veya kâr amacı gütmeyen sektörlerden hibe alınmamıştır </w:t>
      </w:r>
      <w:r w:rsidRPr="00BC1568">
        <w:rPr>
          <w:rFonts w:ascii="Cambria" w:hAnsi="Cambria" w:cs="Times New Roman"/>
          <w:b/>
          <w:bCs/>
        </w:rPr>
        <w:t>(Destekleyen kuruluş var ise, yazarlar bunu belirtmelidir).</w:t>
      </w:r>
    </w:p>
    <w:p w14:paraId="6463CAB0" w14:textId="77777777" w:rsidR="00501854" w:rsidRPr="00F83985" w:rsidRDefault="00501854" w:rsidP="00501854">
      <w:pPr>
        <w:jc w:val="both"/>
        <w:rPr>
          <w:rFonts w:ascii="Cambria" w:hAnsi="Cambria" w:cs="Times New Roman"/>
        </w:rPr>
      </w:pPr>
      <w:r w:rsidRPr="00F83985">
        <w:rPr>
          <w:rFonts w:ascii="Cambria" w:hAnsi="Cambria" w:cs="Times New Roman"/>
          <w:b/>
        </w:rPr>
        <w:t>Etik Onay ve Katılımcı Rızası:</w:t>
      </w:r>
      <w:r w:rsidRPr="00F83985">
        <w:rPr>
          <w:rFonts w:ascii="Cambria" w:hAnsi="Cambria" w:cs="Times New Roman"/>
        </w:rPr>
        <w:t xml:space="preserve"> Bu çalışmanın hazırlanma sürecinde bilimsel ve etik ilkelere uyulduğu ve yararlanılan tüm çalışmaların kaynakçada belirtildiği beyan olunmaktadır. </w:t>
      </w:r>
    </w:p>
    <w:p w14:paraId="6363C0CA" w14:textId="77777777" w:rsidR="00501854" w:rsidRPr="00F83985" w:rsidRDefault="00501854" w:rsidP="00501854">
      <w:pPr>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iThenticate tarafından taranmıştır. </w:t>
      </w:r>
    </w:p>
    <w:p w14:paraId="2DF1C85D" w14:textId="77777777" w:rsidR="005D4473" w:rsidRPr="00FA75E6" w:rsidRDefault="005D4473" w:rsidP="009F1ADA">
      <w:pPr>
        <w:spacing w:line="276" w:lineRule="auto"/>
        <w:ind w:left="567"/>
        <w:rPr>
          <w:rFonts w:ascii="Cambria" w:eastAsia="Calibri" w:hAnsi="Cambria" w:cs="Times New Roman"/>
          <w:bCs/>
          <w:sz w:val="20"/>
          <w:szCs w:val="20"/>
          <w:lang w:val="en-US"/>
        </w:rPr>
      </w:pPr>
    </w:p>
    <w:p w14:paraId="4600627F" w14:textId="17CF6DBE" w:rsidR="00D955C4" w:rsidRDefault="00D955C4" w:rsidP="00D955C4">
      <w:pPr>
        <w:jc w:val="center"/>
      </w:pPr>
    </w:p>
    <w:p w14:paraId="0BB1D011" w14:textId="3F87DEF0" w:rsidR="00D955C4" w:rsidRDefault="00D955C4" w:rsidP="00D955C4">
      <w:pPr>
        <w:jc w:val="center"/>
      </w:pPr>
    </w:p>
    <w:p w14:paraId="5A8070F5" w14:textId="0C7A43B2" w:rsidR="00D955C4" w:rsidRDefault="00D955C4" w:rsidP="00D955C4">
      <w:pPr>
        <w:jc w:val="center"/>
      </w:pPr>
    </w:p>
    <w:p w14:paraId="4983AB3A" w14:textId="5B4CA650" w:rsidR="00D955C4" w:rsidRDefault="00D955C4" w:rsidP="00D955C4">
      <w:pPr>
        <w:jc w:val="center"/>
      </w:pPr>
    </w:p>
    <w:p w14:paraId="26952787" w14:textId="431A1F10" w:rsidR="00D955C4" w:rsidRDefault="00D955C4" w:rsidP="00D955C4">
      <w:pPr>
        <w:jc w:val="center"/>
      </w:pPr>
    </w:p>
    <w:p w14:paraId="5C268B6B" w14:textId="4DBF6335" w:rsidR="00D955C4" w:rsidRDefault="00D955C4" w:rsidP="00D955C4">
      <w:pPr>
        <w:jc w:val="center"/>
      </w:pPr>
    </w:p>
    <w:sectPr w:rsidR="00D955C4" w:rsidSect="00D955C4">
      <w:headerReference w:type="even" r:id="rId17"/>
      <w:headerReference w:type="default" r:id="rId18"/>
      <w:footerReference w:type="even" r:id="rId19"/>
      <w:footerReference w:type="default" r:id="rId20"/>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46388" w14:textId="77777777" w:rsidR="00093779" w:rsidRDefault="00093779" w:rsidP="00CF119D">
      <w:pPr>
        <w:spacing w:after="0" w:line="240" w:lineRule="auto"/>
      </w:pPr>
      <w:r>
        <w:separator/>
      </w:r>
    </w:p>
  </w:endnote>
  <w:endnote w:type="continuationSeparator" w:id="0">
    <w:p w14:paraId="69A1BB5B" w14:textId="77777777" w:rsidR="00093779" w:rsidRDefault="00093779"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35740"/>
      <w:docPartObj>
        <w:docPartGallery w:val="Page Numbers (Bottom of Page)"/>
        <w:docPartUnique/>
      </w:docPartObj>
    </w:sdtPr>
    <w:sdtEndPr/>
    <w:sdtContent>
      <w:p w14:paraId="0686D501" w14:textId="18C6B38F" w:rsidR="00D955C4" w:rsidRDefault="00D955C4">
        <w:pPr>
          <w:pStyle w:val="AltBilgi"/>
          <w:jc w:val="right"/>
        </w:pPr>
        <w:r>
          <w:fldChar w:fldCharType="begin"/>
        </w:r>
        <w:r>
          <w:instrText>PAGE   \* MERGEFORMAT</w:instrText>
        </w:r>
        <w:r>
          <w:fldChar w:fldCharType="separate"/>
        </w:r>
        <w:r w:rsidR="00E04402">
          <w:rPr>
            <w:noProof/>
          </w:rP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775202"/>
      <w:docPartObj>
        <w:docPartGallery w:val="Page Numbers (Bottom of Page)"/>
        <w:docPartUnique/>
      </w:docPartObj>
    </w:sdtPr>
    <w:sdtEndPr/>
    <w:sdtContent>
      <w:p w14:paraId="3F48CBD1" w14:textId="3CC3360D" w:rsidR="00D955C4" w:rsidRDefault="00D955C4">
        <w:pPr>
          <w:pStyle w:val="AltBilgi"/>
          <w:jc w:val="right"/>
        </w:pPr>
        <w:r>
          <w:fldChar w:fldCharType="begin"/>
        </w:r>
        <w:r>
          <w:instrText>PAGE   \* MERGEFORMAT</w:instrText>
        </w:r>
        <w:r>
          <w:fldChar w:fldCharType="separate"/>
        </w:r>
        <w:r w:rsidR="00E04402">
          <w:rPr>
            <w:noProof/>
          </w:rPr>
          <w:t>3</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B7132" w14:textId="77777777" w:rsidR="00093779" w:rsidRDefault="00093779" w:rsidP="00CF119D">
      <w:pPr>
        <w:spacing w:after="0" w:line="240" w:lineRule="auto"/>
      </w:pPr>
      <w:r>
        <w:separator/>
      </w:r>
    </w:p>
  </w:footnote>
  <w:footnote w:type="continuationSeparator" w:id="0">
    <w:p w14:paraId="063E7A6D" w14:textId="77777777" w:rsidR="00093779" w:rsidRDefault="00093779"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1B6AAE2B"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4A1D8C46">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3E6CA597"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" strokecolor="#492a4c" strokeweight="2pt">
              <v:stroke joinstyle="miter"/>
            </v:line>
          </w:pict>
        </mc:Fallback>
      </mc:AlternateContent>
    </w:r>
    <w:r w:rsidR="0067638E">
      <w:rPr>
        <w:rFonts w:ascii="Cambria" w:hAnsi="Cambria" w:cs="Times New Roman"/>
        <w:sz w:val="18"/>
        <w:szCs w:val="18"/>
      </w:rPr>
      <w:t xml:space="preserve">Sosyal ve Kültürel Araştırmalar </w:t>
    </w:r>
    <w:r w:rsidR="005E33D8">
      <w:rPr>
        <w:rFonts w:ascii="Cambria" w:hAnsi="Cambria" w:cs="Times New Roman"/>
        <w:sz w:val="18"/>
        <w:szCs w:val="18"/>
      </w:rPr>
      <w:t>Dergisi</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262F3ADD" w:rsidR="00D955C4" w:rsidRPr="00501854" w:rsidRDefault="00501854" w:rsidP="00501854">
    <w:pPr>
      <w:pStyle w:val="stBilgi"/>
    </w:pPr>
    <w:r>
      <w:rPr>
        <w:noProof/>
        <w:lang w:eastAsia="tr-TR"/>
      </w:rPr>
      <mc:AlternateContent>
        <mc:Choice Requires="wps">
          <w:drawing>
            <wp:anchor distT="0" distB="0" distL="114300" distR="114300" simplePos="0" relativeHeight="251665408" behindDoc="0" locked="0" layoutInCell="1" allowOverlap="1" wp14:anchorId="7763B2C0" wp14:editId="46CD5A5F">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0ED611" id="Düz Bağlayıcı 40"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" strokecolor="#492a4c" strokeweight="2pt">
              <v:stroke joinstyle="miter"/>
            </v:line>
          </w:pict>
        </mc:Fallback>
      </mc:AlternateContent>
    </w:r>
    <w:r>
      <w:rPr>
        <w:rFonts w:ascii="Cambria" w:hAnsi="Cambria" w:cs="Times New Roman"/>
        <w:sz w:val="18"/>
        <w:szCs w:val="18"/>
      </w:rPr>
      <w:t>Meryem Küçük, Ayşe Duyar Akça</w:t>
    </w:r>
    <w:r>
      <w:rPr>
        <w:noProof/>
        <w:lang w:eastAsia="tr-T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5746A"/>
    <w:rsid w:val="00063191"/>
    <w:rsid w:val="000767AE"/>
    <w:rsid w:val="000809E5"/>
    <w:rsid w:val="000835FB"/>
    <w:rsid w:val="00093779"/>
    <w:rsid w:val="000D0658"/>
    <w:rsid w:val="000D15AF"/>
    <w:rsid w:val="001442E5"/>
    <w:rsid w:val="00154CAC"/>
    <w:rsid w:val="00162A4B"/>
    <w:rsid w:val="001671A5"/>
    <w:rsid w:val="00173F86"/>
    <w:rsid w:val="001A341F"/>
    <w:rsid w:val="001E0768"/>
    <w:rsid w:val="00236FD6"/>
    <w:rsid w:val="00290E90"/>
    <w:rsid w:val="002B3432"/>
    <w:rsid w:val="002F4B32"/>
    <w:rsid w:val="003137A4"/>
    <w:rsid w:val="00324B28"/>
    <w:rsid w:val="00367E17"/>
    <w:rsid w:val="00393185"/>
    <w:rsid w:val="003F3AD7"/>
    <w:rsid w:val="00414D5F"/>
    <w:rsid w:val="004521B8"/>
    <w:rsid w:val="00480823"/>
    <w:rsid w:val="0048332F"/>
    <w:rsid w:val="00495AD0"/>
    <w:rsid w:val="004C12F8"/>
    <w:rsid w:val="004C5606"/>
    <w:rsid w:val="00501854"/>
    <w:rsid w:val="00563693"/>
    <w:rsid w:val="005B0AE5"/>
    <w:rsid w:val="005D4473"/>
    <w:rsid w:val="005E33D8"/>
    <w:rsid w:val="006221B7"/>
    <w:rsid w:val="006664E4"/>
    <w:rsid w:val="0067638E"/>
    <w:rsid w:val="00690BCE"/>
    <w:rsid w:val="006F6C4E"/>
    <w:rsid w:val="00813F73"/>
    <w:rsid w:val="00815521"/>
    <w:rsid w:val="008510CA"/>
    <w:rsid w:val="00964326"/>
    <w:rsid w:val="009825E6"/>
    <w:rsid w:val="009B2CAA"/>
    <w:rsid w:val="009B4F9F"/>
    <w:rsid w:val="009C309D"/>
    <w:rsid w:val="009C5A3B"/>
    <w:rsid w:val="009E4DEC"/>
    <w:rsid w:val="009F1ADA"/>
    <w:rsid w:val="00AB2581"/>
    <w:rsid w:val="00B17A6B"/>
    <w:rsid w:val="00B50AC1"/>
    <w:rsid w:val="00B64D90"/>
    <w:rsid w:val="00B7004D"/>
    <w:rsid w:val="00BB266C"/>
    <w:rsid w:val="00BC09FD"/>
    <w:rsid w:val="00BC172E"/>
    <w:rsid w:val="00C170C3"/>
    <w:rsid w:val="00C2102E"/>
    <w:rsid w:val="00C6353C"/>
    <w:rsid w:val="00CB7E96"/>
    <w:rsid w:val="00CC1D1C"/>
    <w:rsid w:val="00CD47D8"/>
    <w:rsid w:val="00CF119D"/>
    <w:rsid w:val="00D10A03"/>
    <w:rsid w:val="00D955C4"/>
    <w:rsid w:val="00DA2542"/>
    <w:rsid w:val="00DB4BA3"/>
    <w:rsid w:val="00DE45D8"/>
    <w:rsid w:val="00DF358A"/>
    <w:rsid w:val="00E04402"/>
    <w:rsid w:val="00E07024"/>
    <w:rsid w:val="00E12652"/>
    <w:rsid w:val="00E337FB"/>
    <w:rsid w:val="00E43CDC"/>
    <w:rsid w:val="00EA2921"/>
    <w:rsid w:val="00EB0D22"/>
    <w:rsid w:val="00EC1646"/>
    <w:rsid w:val="00EF7A97"/>
    <w:rsid w:val="00F060A7"/>
    <w:rsid w:val="00F2252B"/>
    <w:rsid w:val="00F44A53"/>
    <w:rsid w:val="00F602F7"/>
    <w:rsid w:val="00F76E49"/>
    <w:rsid w:val="00FA41C1"/>
    <w:rsid w:val="00FA751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3F3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94839">
      <w:bodyDiv w:val="1"/>
      <w:marLeft w:val="0"/>
      <w:marRight w:val="0"/>
      <w:marTop w:val="0"/>
      <w:marBottom w:val="0"/>
      <w:divBdr>
        <w:top w:val="none" w:sz="0" w:space="0" w:color="auto"/>
        <w:left w:val="none" w:sz="0" w:space="0" w:color="auto"/>
        <w:bottom w:val="none" w:sz="0" w:space="0" w:color="auto"/>
        <w:right w:val="none" w:sz="0" w:space="0" w:color="auto"/>
      </w:divBdr>
    </w:div>
    <w:div w:id="6616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0.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0.jp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624</Words>
  <Characters>3559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2023-12-14T05:19:00Z</cp:lastPrinted>
  <dcterms:created xsi:type="dcterms:W3CDTF">2024-07-20T14:40:00Z</dcterms:created>
  <dcterms:modified xsi:type="dcterms:W3CDTF">2024-10-21T07:15:00Z</dcterms:modified>
</cp:coreProperties>
</file>