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4BE8" w14:textId="07217B30" w:rsidR="00826C6C" w:rsidRPr="00D6708D" w:rsidRDefault="00826C6C" w:rsidP="007F6303">
      <w:pPr>
        <w:pStyle w:val="Balk1"/>
        <w:jc w:val="center"/>
        <w:rPr>
          <w:b/>
          <w:bCs/>
          <w:color w:val="auto"/>
        </w:rPr>
      </w:pPr>
      <w:proofErr w:type="spellStart"/>
      <w:r w:rsidRPr="00D6708D">
        <w:rPr>
          <w:b/>
          <w:bCs/>
          <w:color w:val="auto"/>
        </w:rPr>
        <w:t>Copyright</w:t>
      </w:r>
      <w:proofErr w:type="spellEnd"/>
      <w:r w:rsidRPr="00D6708D">
        <w:rPr>
          <w:b/>
          <w:bCs/>
          <w:color w:val="auto"/>
        </w:rPr>
        <w:t xml:space="preserve"> </w:t>
      </w:r>
      <w:proofErr w:type="spellStart"/>
      <w:r w:rsidRPr="00D6708D">
        <w:rPr>
          <w:b/>
          <w:bCs/>
          <w:color w:val="auto"/>
        </w:rPr>
        <w:t>and</w:t>
      </w:r>
      <w:proofErr w:type="spellEnd"/>
      <w:r w:rsidRPr="00D6708D">
        <w:rPr>
          <w:b/>
          <w:bCs/>
          <w:color w:val="auto"/>
        </w:rPr>
        <w:t xml:space="preserve"> Author </w:t>
      </w:r>
      <w:proofErr w:type="spellStart"/>
      <w:r w:rsidRPr="00D6708D">
        <w:rPr>
          <w:b/>
          <w:bCs/>
          <w:color w:val="auto"/>
        </w:rPr>
        <w:t>Contract</w:t>
      </w:r>
      <w:proofErr w:type="spellEnd"/>
    </w:p>
    <w:p w14:paraId="15C1E8E3" w14:textId="77777777" w:rsidR="00826C6C" w:rsidRPr="00D6708D" w:rsidRDefault="00826C6C" w:rsidP="007F6303">
      <w:pPr>
        <w:pStyle w:val="Balk1"/>
        <w:jc w:val="center"/>
        <w:rPr>
          <w:b/>
          <w:bCs/>
          <w:color w:val="auto"/>
        </w:rPr>
      </w:pPr>
      <w:proofErr w:type="spellStart"/>
      <w:r w:rsidRPr="00D6708D">
        <w:rPr>
          <w:b/>
          <w:bCs/>
          <w:color w:val="auto"/>
        </w:rPr>
        <w:t>Aвторское</w:t>
      </w:r>
      <w:proofErr w:type="spellEnd"/>
      <w:r w:rsidRPr="00D6708D">
        <w:rPr>
          <w:b/>
          <w:bCs/>
          <w:color w:val="auto"/>
        </w:rPr>
        <w:t xml:space="preserve"> </w:t>
      </w:r>
      <w:proofErr w:type="spellStart"/>
      <w:r w:rsidRPr="00D6708D">
        <w:rPr>
          <w:b/>
          <w:bCs/>
          <w:color w:val="auto"/>
        </w:rPr>
        <w:t>право</w:t>
      </w:r>
      <w:proofErr w:type="spellEnd"/>
      <w:r w:rsidRPr="00D6708D">
        <w:rPr>
          <w:b/>
          <w:bCs/>
          <w:color w:val="auto"/>
        </w:rPr>
        <w:t xml:space="preserve"> и </w:t>
      </w:r>
      <w:proofErr w:type="spellStart"/>
      <w:r w:rsidRPr="00D6708D">
        <w:rPr>
          <w:b/>
          <w:bCs/>
          <w:color w:val="auto"/>
        </w:rPr>
        <w:t>авторский</w:t>
      </w:r>
      <w:proofErr w:type="spellEnd"/>
      <w:r w:rsidRPr="00D6708D">
        <w:rPr>
          <w:b/>
          <w:bCs/>
          <w:color w:val="auto"/>
        </w:rPr>
        <w:t xml:space="preserve"> </w:t>
      </w:r>
      <w:proofErr w:type="spellStart"/>
      <w:r w:rsidRPr="00D6708D">
        <w:rPr>
          <w:b/>
          <w:bCs/>
          <w:color w:val="auto"/>
        </w:rPr>
        <w:t>договор</w:t>
      </w:r>
      <w:proofErr w:type="spellEnd"/>
    </w:p>
    <w:p w14:paraId="4B100BA1" w14:textId="77777777" w:rsidR="00826C6C" w:rsidRPr="00D6708D" w:rsidRDefault="00826C6C" w:rsidP="007F63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AFE0C" w14:textId="77777777" w:rsidR="00826C6C" w:rsidRPr="00D6708D" w:rsidRDefault="00826C6C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56C2AE96" w14:textId="45CA6C50" w:rsidR="0051725D" w:rsidRPr="00D6708D" w:rsidRDefault="00EE20D4" w:rsidP="007F6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Manuscript</w:t>
      </w:r>
      <w:proofErr w:type="spellEnd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041AE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Title</w:t>
      </w:r>
      <w:proofErr w:type="spellEnd"/>
      <w:r w:rsidR="005041AE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="005041AE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</w:t>
      </w:r>
      <w:r w:rsidR="00826C6C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  <w:proofErr w:type="spellStart"/>
      <w:r w:rsidR="005041AE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заглавие</w:t>
      </w:r>
      <w:proofErr w:type="spellEnd"/>
      <w:proofErr w:type="gramEnd"/>
      <w:r w:rsidR="00826C6C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:</w:t>
      </w:r>
      <w:r w:rsidR="0051725D" w:rsidRPr="00D67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9562F1" w14:textId="77777777" w:rsidR="00826C6C" w:rsidRPr="00D6708D" w:rsidRDefault="00826C6C" w:rsidP="007F6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17703" w14:textId="2D7508DF" w:rsidR="00826C6C" w:rsidRPr="00D6708D" w:rsidRDefault="005041AE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Authors</w:t>
      </w:r>
      <w:proofErr w:type="spellEnd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/ </w:t>
      </w:r>
      <w:proofErr w:type="spellStart"/>
      <w:proofErr w:type="gramStart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авторы</w:t>
      </w:r>
      <w:proofErr w:type="spellEnd"/>
      <w:r w:rsidR="00826C6C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:</w:t>
      </w:r>
      <w:proofErr w:type="gramEnd"/>
      <w:r w:rsidR="0051725D"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3BC59EF0" w14:textId="77777777" w:rsidR="007F6303" w:rsidRPr="00D6708D" w:rsidRDefault="00826C6C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0E0319D" w14:textId="7D79913C" w:rsidR="005041AE" w:rsidRPr="00D6708D" w:rsidRDefault="005041AE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Authors</w:t>
      </w:r>
      <w:proofErr w:type="spellEnd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/ </w:t>
      </w:r>
      <w:proofErr w:type="spellStart"/>
      <w:proofErr w:type="gramStart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авторы</w:t>
      </w:r>
      <w:proofErr w:type="spellEnd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:</w:t>
      </w:r>
      <w:proofErr w:type="gramEnd"/>
      <w:r w:rsidRPr="00D670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4DC7FF5A" w14:textId="77777777" w:rsidR="005041AE" w:rsidRPr="00D6708D" w:rsidRDefault="005041AE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CD6F5B" w14:textId="16C005F0" w:rsidR="00EE20D4" w:rsidRPr="00D6708D" w:rsidRDefault="00EE20D4" w:rsidP="007F6303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proofErr w:type="gram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acknowledge</w:t>
      </w:r>
      <w:proofErr w:type="spellEnd"/>
      <w:proofErr w:type="gram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approve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that</w:t>
      </w:r>
      <w:proofErr w:type="spellEnd"/>
    </w:p>
    <w:p w14:paraId="3813FBEB" w14:textId="0940BFED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a)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submitted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journal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is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original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work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author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(s),</w:t>
      </w:r>
    </w:p>
    <w:p w14:paraId="71B425E8" w14:textId="221DD0D9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b)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corresponding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authors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have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individually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participated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="00EE20D4"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="00EE20D4"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research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nd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take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full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responsibility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this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publication</w:t>
      </w:r>
      <w:proofErr w:type="spellEnd"/>
      <w:r w:rsidRPr="00D670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</w:p>
    <w:p w14:paraId="271F36AF" w14:textId="77335C1A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ll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seen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final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version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7381A5B9" w14:textId="15A08BF6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not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elsewhere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4FBF955B" w14:textId="44EC1865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figures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contained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not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infringe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Copyrights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persons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03D19450" w14:textId="1D924643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they/he/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cannot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withdraw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arbitrarily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disrupt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hinder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process,</w:t>
      </w:r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hile</w:t>
      </w:r>
      <w:proofErr w:type="spellEnd"/>
      <w:proofErr w:type="gram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starts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editorial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14:paraId="40616275" w14:textId="4E9434D6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hey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agree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undertake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transfer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in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particular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reproduction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representation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printing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transmission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Internet</w:t>
      </w:r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Educational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="00EE20D4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[EJESS]</w:t>
      </w:r>
    </w:p>
    <w:p w14:paraId="049E81F4" w14:textId="77777777" w:rsidR="00EE20D4" w:rsidRPr="00D6708D" w:rsidRDefault="00EE20D4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95F78D" w14:textId="115F0063" w:rsidR="003735AF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Nevertheless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(s)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(s)</w:t>
      </w:r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hold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ntellectual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4424DC1F" w14:textId="34468E20" w:rsidR="003735AF" w:rsidRPr="00D6708D" w:rsidRDefault="003735AF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proofErr w:type="gram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</w:p>
    <w:p w14:paraId="0452123E" w14:textId="77777777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Patent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52846039" w14:textId="054A9B8E" w:rsidR="003735AF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="003735A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entire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books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works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B9296FC" w14:textId="4B1DF3D7" w:rsidR="00704496" w:rsidRPr="00D6708D" w:rsidRDefault="003735AF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c)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reproduce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purposes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4496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="00704496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4496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payment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they do not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sell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0DB839F" w14:textId="77777777" w:rsidR="00CF7E43" w:rsidRPr="00D6708D" w:rsidRDefault="00CF7E4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F140BD" w14:textId="1B4D55A6" w:rsidR="00CF7E43" w:rsidRPr="00D6708D" w:rsidRDefault="00CF7E4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(s) has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reproduce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mail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electronically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another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permitted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[EJESS] is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stated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proofErr w:type="gram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citing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Name,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Name, Author(s) Name,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Surname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Volume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Issue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4C0F03" w14:textId="77777777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67A3D3" w14:textId="77777777" w:rsidR="007F6303" w:rsidRPr="00D6708D" w:rsidRDefault="007F630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I/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undertake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[EJESS] has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claims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lawsuits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filed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third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parties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due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copyright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infringement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belongs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(s).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, I/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undertake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criminal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illegal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expression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illegal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rules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1720022" w14:textId="769243EA" w:rsidR="00CF7E43" w:rsidRPr="00D6708D" w:rsidRDefault="007F630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Copyright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Transfer Form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signed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scanned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image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be jpg,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etc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.)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sent as an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file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e-mail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DERGİPARK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A37B0E7" w14:textId="77777777" w:rsidR="00CF7E43" w:rsidRPr="00D6708D" w:rsidRDefault="00CF7E4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7FCBF9" w14:textId="77777777" w:rsidR="00CF7E43" w:rsidRPr="00D6708D" w:rsidRDefault="00CF7E4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1B403E" w14:textId="3D3E4DF2" w:rsidR="00826C6C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Author(</w:t>
      </w:r>
      <w:proofErr w:type="gramStart"/>
      <w:r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</w:t>
      </w:r>
      <w:r w:rsidR="00826C6C"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   </w:t>
      </w:r>
      <w:proofErr w:type="gramEnd"/>
      <w:r w:rsidR="00826C6C"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                       </w:t>
      </w:r>
      <w:r w:rsidR="00826C6C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         </w:t>
      </w:r>
      <w:r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Signature</w:t>
      </w:r>
      <w:r w:rsidR="00826C6C"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                     </w:t>
      </w:r>
      <w:r w:rsidR="00826C6C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</w:t>
      </w:r>
      <w:proofErr w:type="spellStart"/>
      <w:r w:rsidR="00D610E2"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Date</w:t>
      </w:r>
      <w:proofErr w:type="spellEnd"/>
      <w:r w:rsidR="00826C6C" w:rsidRPr="00D6708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              </w:t>
      </w:r>
    </w:p>
    <w:p w14:paraId="4B6D1E1D" w14:textId="77777777" w:rsidR="005041AE" w:rsidRPr="00D6708D" w:rsidRDefault="005041AE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1.</w:t>
      </w:r>
    </w:p>
    <w:p w14:paraId="4377760B" w14:textId="32DCAE87" w:rsidR="00E327A7" w:rsidRPr="00D6708D" w:rsidRDefault="005041AE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8476F"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8F853F2" w14:textId="78202C37" w:rsidR="00E327A7" w:rsidRPr="00D6708D" w:rsidRDefault="00E327A7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B93D7C" w14:textId="77777777" w:rsidR="00E327A7" w:rsidRPr="00D6708D" w:rsidRDefault="00E327A7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03F737" w14:textId="77777777" w:rsidR="007F6303" w:rsidRPr="00D6708D" w:rsidRDefault="007F630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FF317C5" w14:textId="77777777" w:rsidR="007F6303" w:rsidRPr="00D6708D" w:rsidRDefault="007F630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16D216" w14:textId="77777777" w:rsidR="007F6303" w:rsidRPr="00D6708D" w:rsidRDefault="007F630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F6FB31" w14:textId="77777777" w:rsidR="007F6303" w:rsidRPr="00D6708D" w:rsidRDefault="007F6303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0CCB40" w14:textId="77777777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DE5DDF" w14:textId="686DDB69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sign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it is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necessary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copy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paste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on a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word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75C40528" w14:textId="77777777" w:rsidR="00704496" w:rsidRPr="00D6708D" w:rsidRDefault="00704496" w:rsidP="007F6303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contract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articles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deemed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suitable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deemed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>invalid</w:t>
      </w:r>
      <w:proofErr w:type="spellEnd"/>
      <w:r w:rsidRPr="00D670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79CCFDE7" w14:textId="7E8558B3" w:rsidR="009209D7" w:rsidRPr="00D6708D" w:rsidRDefault="009209D7" w:rsidP="007F63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9D7" w:rsidRPr="00D6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3ECF"/>
    <w:multiLevelType w:val="hybridMultilevel"/>
    <w:tmpl w:val="247AE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35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6C"/>
    <w:rsid w:val="003735AF"/>
    <w:rsid w:val="005041AE"/>
    <w:rsid w:val="0051725D"/>
    <w:rsid w:val="005D2730"/>
    <w:rsid w:val="00653729"/>
    <w:rsid w:val="00704496"/>
    <w:rsid w:val="007F6303"/>
    <w:rsid w:val="00826C6C"/>
    <w:rsid w:val="009209D7"/>
    <w:rsid w:val="00936B99"/>
    <w:rsid w:val="009F3E8D"/>
    <w:rsid w:val="00C8476F"/>
    <w:rsid w:val="00CF7E43"/>
    <w:rsid w:val="00D31BB9"/>
    <w:rsid w:val="00D33CCD"/>
    <w:rsid w:val="00D610E2"/>
    <w:rsid w:val="00D6708D"/>
    <w:rsid w:val="00E327A7"/>
    <w:rsid w:val="00E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EA1"/>
  <w15:chartTrackingRefBased/>
  <w15:docId w15:val="{9D5A8B65-A437-4CA9-93D9-BAF24E8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6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826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26C6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2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26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26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51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4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18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AliveOznur</dc:creator>
  <cp:keywords/>
  <dc:description/>
  <cp:lastModifiedBy>Ali Korkut</cp:lastModifiedBy>
  <cp:revision>7</cp:revision>
  <dcterms:created xsi:type="dcterms:W3CDTF">2024-04-04T17:05:00Z</dcterms:created>
  <dcterms:modified xsi:type="dcterms:W3CDTF">2024-04-04T18:02:00Z</dcterms:modified>
</cp:coreProperties>
</file>