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99948" w14:textId="00E5DA71" w:rsidR="00D52CC4" w:rsidRPr="003F6E4B" w:rsidRDefault="00BF224B" w:rsidP="003F6E4B">
      <w:pPr>
        <w:pStyle w:val="Balk1"/>
      </w:pPr>
      <w:r w:rsidRPr="003F6E4B">
        <w:t>Article Title: Cambria 12-point font, Bold, Center, No Indent, after 6 pt, 1.15 Spacing and Initial Letters Capitalized</w:t>
      </w:r>
    </w:p>
    <w:p w14:paraId="20136C8D" w14:textId="7BB045B2" w:rsidR="008250E0" w:rsidRPr="003F6E4B" w:rsidRDefault="00D31C36" w:rsidP="003F6E4B">
      <w:pPr>
        <w:pStyle w:val="Balk2"/>
      </w:pPr>
      <w:proofErr w:type="spellStart"/>
      <w:r w:rsidRPr="003F6E4B">
        <w:t>Türkçe</w:t>
      </w:r>
      <w:proofErr w:type="spellEnd"/>
      <w:r w:rsidRPr="003F6E4B">
        <w:t xml:space="preserve"> </w:t>
      </w:r>
      <w:proofErr w:type="spellStart"/>
      <w:r w:rsidRPr="003F6E4B">
        <w:t>Makale</w:t>
      </w:r>
      <w:proofErr w:type="spellEnd"/>
      <w:r w:rsidRPr="003F6E4B">
        <w:t xml:space="preserve"> </w:t>
      </w:r>
      <w:proofErr w:type="spellStart"/>
      <w:r w:rsidRPr="003F6E4B">
        <w:t>Başlığı</w:t>
      </w:r>
      <w:proofErr w:type="spellEnd"/>
      <w:r w:rsidRPr="003F6E4B">
        <w:t xml:space="preserve"> Cambria, 10 Punto, </w:t>
      </w:r>
      <w:proofErr w:type="spellStart"/>
      <w:r w:rsidRPr="003F6E4B">
        <w:t>İtalik</w:t>
      </w:r>
      <w:proofErr w:type="spellEnd"/>
      <w:r w:rsidRPr="003F6E4B">
        <w:t xml:space="preserve">, </w:t>
      </w:r>
      <w:proofErr w:type="spellStart"/>
      <w:r w:rsidRPr="003F6E4B">
        <w:t>Seçilen</w:t>
      </w:r>
      <w:proofErr w:type="spellEnd"/>
      <w:r w:rsidRPr="003F6E4B">
        <w:t xml:space="preserve"> </w:t>
      </w:r>
      <w:proofErr w:type="spellStart"/>
      <w:r w:rsidRPr="003F6E4B">
        <w:t>Renkte</w:t>
      </w:r>
      <w:proofErr w:type="spellEnd"/>
      <w:r w:rsidRPr="003F6E4B">
        <w:t xml:space="preserve">, </w:t>
      </w:r>
      <w:proofErr w:type="spellStart"/>
      <w:r w:rsidRPr="003F6E4B">
        <w:t>Ortalanmış</w:t>
      </w:r>
      <w:proofErr w:type="spellEnd"/>
      <w:r w:rsidRPr="003F6E4B">
        <w:t xml:space="preserve">, </w:t>
      </w:r>
      <w:proofErr w:type="spellStart"/>
      <w:r w:rsidRPr="003F6E4B">
        <w:t>Girintisiz</w:t>
      </w:r>
      <w:proofErr w:type="spellEnd"/>
      <w:r w:rsidRPr="003F6E4B">
        <w:t xml:space="preserve">, 1,15 </w:t>
      </w:r>
      <w:proofErr w:type="spellStart"/>
      <w:r w:rsidRPr="003F6E4B">
        <w:t>Aralıklı</w:t>
      </w:r>
      <w:proofErr w:type="spellEnd"/>
      <w:r w:rsidRPr="003F6E4B">
        <w:t xml:space="preserve"> </w:t>
      </w:r>
      <w:proofErr w:type="spellStart"/>
      <w:r w:rsidRPr="003F6E4B">
        <w:t>ve</w:t>
      </w:r>
      <w:proofErr w:type="spellEnd"/>
      <w:r w:rsidRPr="003F6E4B">
        <w:t xml:space="preserve"> </w:t>
      </w:r>
      <w:r w:rsidR="003F6E4B" w:rsidRPr="003F6E4B">
        <w:t>İ</w:t>
      </w:r>
      <w:r w:rsidRPr="003F6E4B">
        <w:t xml:space="preserve">lk </w:t>
      </w:r>
      <w:proofErr w:type="spellStart"/>
      <w:r w:rsidRPr="003F6E4B">
        <w:t>Harfleri</w:t>
      </w:r>
      <w:proofErr w:type="spellEnd"/>
      <w:r w:rsidRPr="003F6E4B">
        <w:t xml:space="preserve"> </w:t>
      </w:r>
    </w:p>
    <w:p w14:paraId="7E5D5F46" w14:textId="0E62012A" w:rsidR="00CF3B64" w:rsidRPr="005B4316" w:rsidRDefault="00C250CB" w:rsidP="005B4316">
      <w:pPr>
        <w:pStyle w:val="Balk3"/>
        <w:rPr>
          <w:color w:val="776946"/>
          <w:vertAlign w:val="superscript"/>
        </w:rPr>
      </w:pPr>
      <w:r w:rsidRPr="000470A3">
        <w:t>Author(s) Name(s) Written by the Editors</w:t>
      </w:r>
      <w:r w:rsidR="00322D53" w:rsidRPr="00426A49">
        <w:rPr>
          <w:color w:val="776946"/>
          <w:vertAlign w:val="superscript"/>
        </w:rPr>
        <w:t>*</w:t>
      </w:r>
    </w:p>
    <w:tbl>
      <w:tblPr>
        <w:tblStyle w:val="TabloKlavuzu"/>
        <w:tblW w:w="836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gridCol w:w="4142"/>
      </w:tblGrid>
      <w:tr w:rsidR="00FC06BC" w:rsidRPr="00F9353D" w14:paraId="381F1189" w14:textId="77777777" w:rsidTr="00030B04">
        <w:tc>
          <w:tcPr>
            <w:tcW w:w="4222" w:type="dxa"/>
          </w:tcPr>
          <w:p w14:paraId="60924AED" w14:textId="1121BB68" w:rsidR="00FC06BC" w:rsidRPr="00F9353D" w:rsidRDefault="003B5E46" w:rsidP="007324DA">
            <w:pPr>
              <w:pStyle w:val="Normal-Abstract"/>
              <w:rPr>
                <w:b/>
                <w:bCs/>
                <w:sz w:val="20"/>
                <w:szCs w:val="20"/>
              </w:rPr>
            </w:pPr>
            <w:r w:rsidRPr="00F9353D">
              <w:rPr>
                <w:b/>
                <w:bCs/>
                <w:sz w:val="20"/>
                <w:szCs w:val="20"/>
              </w:rPr>
              <w:t>ABSTRACT</w:t>
            </w:r>
          </w:p>
        </w:tc>
        <w:tc>
          <w:tcPr>
            <w:tcW w:w="4142" w:type="dxa"/>
          </w:tcPr>
          <w:p w14:paraId="675161BA" w14:textId="2FAB8669" w:rsidR="00FC06BC" w:rsidRPr="00F9353D" w:rsidRDefault="003B5E46" w:rsidP="000F6782">
            <w:pPr>
              <w:pStyle w:val="Normal-z"/>
              <w:jc w:val="right"/>
              <w:rPr>
                <w:b/>
                <w:bCs/>
                <w:sz w:val="20"/>
                <w:szCs w:val="20"/>
                <w:lang w:val="tr-TR"/>
              </w:rPr>
            </w:pPr>
            <w:r w:rsidRPr="00F9353D">
              <w:rPr>
                <w:b/>
                <w:bCs/>
                <w:sz w:val="20"/>
                <w:szCs w:val="20"/>
                <w:lang w:val="tr-TR"/>
              </w:rPr>
              <w:t>ÖZ</w:t>
            </w:r>
          </w:p>
        </w:tc>
      </w:tr>
      <w:tr w:rsidR="00671F60" w14:paraId="4DBE7D0D" w14:textId="77777777" w:rsidTr="00030B04">
        <w:tc>
          <w:tcPr>
            <w:tcW w:w="4222" w:type="dxa"/>
          </w:tcPr>
          <w:p w14:paraId="1AF07D01" w14:textId="0F2E832E" w:rsidR="00671F60" w:rsidRPr="003B5E46" w:rsidRDefault="003B5E46" w:rsidP="007324DA">
            <w:pPr>
              <w:pStyle w:val="Normal-Abstract"/>
            </w:pPr>
            <w:r w:rsidRPr="003B5E46">
              <w:t xml:space="preserve">You are required to prepare your article according to this template. Articles submitted without using the template and adhering to the specified rules will be returned to the authors. The "Abstract" section of the article should be between 150-200 words, consist of a single paragraph, be written in Cambria, </w:t>
            </w:r>
            <w:r w:rsidR="007C264A">
              <w:t>9</w:t>
            </w:r>
            <w:r w:rsidRPr="003B5E46">
              <w:t>-point font, justified alignment, without indentation, and with a single line spacing. Additionally, 4 to 7 keywords that reflect the content of the article should be included. The "Abstract" should not be a general summary of the article but should include the purpose and scope of the study, the methods used, the main sources, and its unique contribution to the field. This information will help readers quickly and accurately understand the content of the article. To avoid any delays in the acceptance process of your article, it is crucial to adhere strictly to these specified rules. Articles prepared in accordance with the template and writing rules will be evaluated more quickly and effectively by the journal editors. Furthermore, ensure that the names of the author(s) are not mentioned anywhere in the draft.</w:t>
            </w:r>
          </w:p>
        </w:tc>
        <w:tc>
          <w:tcPr>
            <w:tcW w:w="4142" w:type="dxa"/>
          </w:tcPr>
          <w:p w14:paraId="16F846BD" w14:textId="1E4CCAAB" w:rsidR="00671F60" w:rsidRPr="003B5E46" w:rsidRDefault="003B5E46" w:rsidP="007324DA">
            <w:pPr>
              <w:pStyle w:val="Normal-z"/>
              <w:rPr>
                <w:lang w:val="tr-TR"/>
              </w:rPr>
            </w:pPr>
            <w:r w:rsidRPr="003B5E46">
              <w:rPr>
                <w:lang w:val="tr-TR"/>
              </w:rPr>
              <w:t xml:space="preserve">Makalenizi bu şablona göre hazırlamanız gerekmektedir. Şablon kullanılmadan ve belirtilen kurallara uyulmadan gönderilen makaleler yazarlarına iade edilir. Makalenin "Öz" kısmı 150-200 kelime arasında olmalı, tek paragraftan oluşmalı, </w:t>
            </w:r>
            <w:proofErr w:type="spellStart"/>
            <w:r w:rsidRPr="003B5E46">
              <w:rPr>
                <w:lang w:val="tr-TR"/>
              </w:rPr>
              <w:t>Cambria</w:t>
            </w:r>
            <w:proofErr w:type="spellEnd"/>
            <w:r w:rsidRPr="003B5E46">
              <w:rPr>
                <w:lang w:val="tr-TR"/>
              </w:rPr>
              <w:t xml:space="preserve"> yazı tipinde, </w:t>
            </w:r>
            <w:r w:rsidR="007C264A">
              <w:rPr>
                <w:lang w:val="tr-TR"/>
              </w:rPr>
              <w:t>9</w:t>
            </w:r>
            <w:r w:rsidRPr="003B5E46">
              <w:rPr>
                <w:lang w:val="tr-TR"/>
              </w:rPr>
              <w:t xml:space="preserve"> punto büyüklüğünde, iki yana yaslı, girinti olmadan ve tek satır aralığıyla yazılmalıdır. Ayrıca, makalenin içeriğini yansıtacak şekilde 4 ila 7 anahtar kelime (</w:t>
            </w:r>
            <w:proofErr w:type="spellStart"/>
            <w:r w:rsidRPr="003B5E46">
              <w:rPr>
                <w:lang w:val="tr-TR"/>
              </w:rPr>
              <w:t>Keywords</w:t>
            </w:r>
            <w:proofErr w:type="spellEnd"/>
            <w:r w:rsidRPr="003B5E46">
              <w:rPr>
                <w:lang w:val="tr-TR"/>
              </w:rPr>
              <w:t>) eklenmelidir. "Öz" kısmı, makalenin genel bir özetinden ziyade, çalışmanın amaç ve kapsamını, kullanılan yöntemleri, temel kaynakları ve alana yaptığı özgün katkıyı içermelidir. Bu bilgiler, okuyucuların makalenin içeriği hakkında hızlı ve doğru bir şekilde bilgi sahibi olmalarına yardımcı olacaktır. Makalenizin kabul sürecinde herhangi bir aksaklık yaşamamak için belirtilen bu kurallara dikkatle uyulması önem arz etmektedir. Şablon ve yazım kurallarına uygun olarak hazırlanan makaleler, dergi editörleri tarafından daha hızlı ve etkili bir şekilde değerlendirilecektir. Ayrıca, taslakta yazar(</w:t>
            </w:r>
            <w:proofErr w:type="spellStart"/>
            <w:r w:rsidRPr="003B5E46">
              <w:rPr>
                <w:lang w:val="tr-TR"/>
              </w:rPr>
              <w:t>lar</w:t>
            </w:r>
            <w:proofErr w:type="spellEnd"/>
            <w:r w:rsidRPr="003B5E46">
              <w:rPr>
                <w:lang w:val="tr-TR"/>
              </w:rPr>
              <w:t>)</w:t>
            </w:r>
            <w:proofErr w:type="spellStart"/>
            <w:r w:rsidRPr="003B5E46">
              <w:rPr>
                <w:lang w:val="tr-TR"/>
              </w:rPr>
              <w:t>ın</w:t>
            </w:r>
            <w:proofErr w:type="spellEnd"/>
            <w:r w:rsidRPr="003B5E46">
              <w:rPr>
                <w:lang w:val="tr-TR"/>
              </w:rPr>
              <w:t xml:space="preserve"> isimlerinin hiçbir şekilde yer almamasını sağlayınız.</w:t>
            </w:r>
          </w:p>
        </w:tc>
      </w:tr>
      <w:tr w:rsidR="00671F60" w14:paraId="0AF3206B" w14:textId="77777777" w:rsidTr="00030B04">
        <w:tc>
          <w:tcPr>
            <w:tcW w:w="4222" w:type="dxa"/>
          </w:tcPr>
          <w:p w14:paraId="1FD04500" w14:textId="2667FCB9" w:rsidR="00671F60" w:rsidRPr="003B5E46" w:rsidRDefault="003B5E46" w:rsidP="007324DA">
            <w:pPr>
              <w:pStyle w:val="Normal-Abstract"/>
              <w:rPr>
                <w:b/>
                <w:bCs/>
              </w:rPr>
            </w:pPr>
            <w:r w:rsidRPr="003B5E46">
              <w:rPr>
                <w:b/>
                <w:bCs/>
              </w:rPr>
              <w:t>Keywords</w:t>
            </w:r>
          </w:p>
        </w:tc>
        <w:tc>
          <w:tcPr>
            <w:tcW w:w="4142" w:type="dxa"/>
          </w:tcPr>
          <w:p w14:paraId="13F3CC59" w14:textId="7E5707AA" w:rsidR="00671F60" w:rsidRPr="003B5E46" w:rsidRDefault="003B5E46" w:rsidP="007324DA">
            <w:pPr>
              <w:pStyle w:val="Normal-z"/>
              <w:rPr>
                <w:b/>
                <w:bCs/>
                <w:lang w:val="tr-TR"/>
              </w:rPr>
            </w:pPr>
            <w:r w:rsidRPr="003B5E46">
              <w:rPr>
                <w:b/>
                <w:bCs/>
                <w:lang w:val="tr-TR"/>
              </w:rPr>
              <w:t>Anahtar Kelimeler</w:t>
            </w:r>
          </w:p>
        </w:tc>
      </w:tr>
      <w:tr w:rsidR="00671F60" w14:paraId="729D220B" w14:textId="77777777" w:rsidTr="00030B04">
        <w:tc>
          <w:tcPr>
            <w:tcW w:w="4222" w:type="dxa"/>
          </w:tcPr>
          <w:p w14:paraId="2C2F512F" w14:textId="4293122D" w:rsidR="00671F60" w:rsidRPr="003B5E46" w:rsidRDefault="003B5E46" w:rsidP="007324DA">
            <w:pPr>
              <w:pStyle w:val="Normal-Abstract"/>
            </w:pPr>
            <w:r w:rsidRPr="003B5E46">
              <w:t>Word, Word, Word, Word, Word</w:t>
            </w:r>
          </w:p>
        </w:tc>
        <w:tc>
          <w:tcPr>
            <w:tcW w:w="4142" w:type="dxa"/>
          </w:tcPr>
          <w:p w14:paraId="2E4A4746" w14:textId="1F2D18AC" w:rsidR="00671F60" w:rsidRPr="003B5E46" w:rsidRDefault="003B5E46" w:rsidP="007324DA">
            <w:pPr>
              <w:pStyle w:val="Normal-z"/>
              <w:rPr>
                <w:lang w:val="tr-TR"/>
              </w:rPr>
            </w:pPr>
            <w:r w:rsidRPr="003B5E46">
              <w:rPr>
                <w:lang w:val="tr-TR"/>
              </w:rPr>
              <w:t>Kelime, Kelime, Kelime, Kelime, Kelime</w:t>
            </w:r>
          </w:p>
        </w:tc>
      </w:tr>
    </w:tbl>
    <w:p w14:paraId="522133BC" w14:textId="77777777" w:rsidR="009C5A9C" w:rsidRDefault="009C5A9C" w:rsidP="009C5A9C">
      <w:pPr>
        <w:ind w:firstLine="0"/>
      </w:pPr>
    </w:p>
    <w:p w14:paraId="507960E3" w14:textId="2F51045D" w:rsidR="00E770AC" w:rsidRDefault="00E770AC" w:rsidP="009C5A9C">
      <w:pPr>
        <w:ind w:firstLine="0"/>
      </w:pPr>
      <w:r>
        <w:br w:type="page"/>
      </w:r>
    </w:p>
    <w:p w14:paraId="0A9DEE84" w14:textId="29ECCED8" w:rsidR="00F73C11" w:rsidRPr="00B97F4D" w:rsidRDefault="00221408" w:rsidP="007324DA">
      <w:pPr>
        <w:pStyle w:val="Balk4"/>
      </w:pPr>
      <w:r w:rsidRPr="00221408">
        <w:lastRenderedPageBreak/>
        <w:t>INTRODUCTION (Style: Heading 4)</w:t>
      </w:r>
    </w:p>
    <w:p w14:paraId="4A885DAD" w14:textId="77777777" w:rsidR="001954F7" w:rsidRPr="001954F7" w:rsidRDefault="001954F7" w:rsidP="001954F7">
      <w:r w:rsidRPr="001954F7">
        <w:t xml:space="preserve">Each article should have an Introduction section. In this section, the purpose, scope, hypotheses, methodology, references used and literature summary of the article should be included, the main objective or research question of the article should be stated, the boundaries of the subject under investigation should be drawn, the assumptions or predictions to be tested in the research should be expressed, the research methods and techniques used should be explained, and the main sources and data utilized should be specified. In the literature summary, a brief review of existing studies on the subject should be made. The body text should be written in Cambria 11 font size, justified, with 1.15 line spacing and 6 </w:t>
      </w:r>
      <w:proofErr w:type="spellStart"/>
      <w:r w:rsidRPr="001954F7">
        <w:t>nk</w:t>
      </w:r>
      <w:proofErr w:type="spellEnd"/>
      <w:r w:rsidRPr="001954F7">
        <w:t xml:space="preserve"> space between paragraphs (Style: Normal).</w:t>
      </w:r>
    </w:p>
    <w:p w14:paraId="6C7E8438" w14:textId="07476EE7" w:rsidR="001954F7" w:rsidRPr="001954F7" w:rsidRDefault="001954F7" w:rsidP="001954F7">
      <w:r>
        <w:t>Text</w:t>
      </w:r>
      <w:r w:rsidRPr="001954F7">
        <w:t xml:space="preserve"> &amp; </w:t>
      </w:r>
      <w:r>
        <w:t>Analysis</w:t>
      </w:r>
      <w:r w:rsidRPr="001954F7">
        <w:t xml:space="preserve">, which aims to publish original, theoretical and/or applied research and review articles in the fields of cultural studies and strategic studies, is an open access, double-blind peer-reviewed academic journal published electronically twice a year in February and August. </w:t>
      </w:r>
    </w:p>
    <w:p w14:paraId="4CA35865" w14:textId="668CB780" w:rsidR="001954F7" w:rsidRPr="001954F7" w:rsidRDefault="001954F7" w:rsidP="001954F7">
      <w:r>
        <w:t>Text</w:t>
      </w:r>
      <w:r w:rsidRPr="001954F7">
        <w:t xml:space="preserve"> &amp; </w:t>
      </w:r>
      <w:r>
        <w:t>Analysis</w:t>
      </w:r>
      <w:r w:rsidRPr="001954F7">
        <w:t xml:space="preserve"> accepts research and review articles in Turkish and English, edited according to the journal's editorial guidelines, ethical principles and publication policy. Submitted articles are checked with </w:t>
      </w:r>
      <w:proofErr w:type="spellStart"/>
      <w:r w:rsidRPr="001954F7">
        <w:t>iThenticate</w:t>
      </w:r>
      <w:proofErr w:type="spellEnd"/>
      <w:r w:rsidRPr="001954F7">
        <w:t xml:space="preserve"> plagiarism detection software and articles with a similarity rate exceeding 15% are not included in the evaluation process.</w:t>
      </w:r>
    </w:p>
    <w:p w14:paraId="7717031C" w14:textId="71969B0A" w:rsidR="009E6D84" w:rsidRPr="00315715" w:rsidRDefault="00315715" w:rsidP="007324DA">
      <w:pPr>
        <w:pStyle w:val="Balk6"/>
      </w:pPr>
      <w:r w:rsidRPr="00315715">
        <w:t>Subheading in Article (Style: Heading 5)</w:t>
      </w:r>
    </w:p>
    <w:p w14:paraId="547C6A9F" w14:textId="77777777" w:rsidR="00F95C3D" w:rsidRDefault="00F95C3D" w:rsidP="00F95C3D">
      <w:r>
        <w:t>You can increase the number of sub-headings to make the text easier to read and to ensure integrity in the flow. Increasing the number of subheadings makes it easier for the reader to follow and understand the text. Each of these subheadings clearly separates different parts of the text, making the content more organized and understandable. Also, no numbers are placed in the subheadings.</w:t>
      </w:r>
    </w:p>
    <w:p w14:paraId="1134DDC3" w14:textId="441325A3" w:rsidR="00F95C3D" w:rsidRPr="00E102D3" w:rsidRDefault="00F95C3D" w:rsidP="00F95C3D">
      <w:r w:rsidRPr="00E102D3">
        <w:t>Text and Analysis adopts the APA 7 in-text citation system. Detailed information can be found in the Writing Guidelines section of the journal website.</w:t>
      </w:r>
    </w:p>
    <w:p w14:paraId="08AE6E83" w14:textId="77777777" w:rsidR="00E102D3" w:rsidRPr="00E102D3" w:rsidRDefault="00E102D3" w:rsidP="00E102D3">
      <w:r w:rsidRPr="00E102D3">
        <w:t>In-Text Citation (General):</w:t>
      </w:r>
    </w:p>
    <w:p w14:paraId="26D245E6" w14:textId="77777777" w:rsidR="00E102D3" w:rsidRPr="00E102D3" w:rsidRDefault="00E102D3" w:rsidP="00E102D3">
      <w:pPr>
        <w:numPr>
          <w:ilvl w:val="0"/>
          <w:numId w:val="17"/>
        </w:numPr>
      </w:pPr>
      <w:r w:rsidRPr="00E102D3">
        <w:t>Freud (2019) explains the concept of the subconscious in detail...</w:t>
      </w:r>
    </w:p>
    <w:p w14:paraId="6BD05CC3" w14:textId="77777777" w:rsidR="00E102D3" w:rsidRPr="00E102D3" w:rsidRDefault="00E102D3" w:rsidP="00E102D3">
      <w:pPr>
        <w:numPr>
          <w:ilvl w:val="0"/>
          <w:numId w:val="17"/>
        </w:numPr>
      </w:pPr>
      <w:r w:rsidRPr="00E102D3">
        <w:t>The concept of the subconscious has been extensively discussed (Freud, 2019).</w:t>
      </w:r>
    </w:p>
    <w:p w14:paraId="33839C17" w14:textId="77777777" w:rsidR="00E102D3" w:rsidRPr="00E102D3" w:rsidRDefault="00E102D3" w:rsidP="00E102D3">
      <w:r w:rsidRPr="00E102D3">
        <w:t>Direct Quotation and Citation with Page Number:</w:t>
      </w:r>
    </w:p>
    <w:p w14:paraId="5B07E829" w14:textId="77777777" w:rsidR="00E102D3" w:rsidRPr="00E102D3" w:rsidRDefault="00E102D3" w:rsidP="00E102D3">
      <w:pPr>
        <w:numPr>
          <w:ilvl w:val="0"/>
          <w:numId w:val="18"/>
        </w:numPr>
      </w:pPr>
      <w:r w:rsidRPr="00E102D3">
        <w:t>Freud (2019, p. 57) emphasizes that the subconscious is “a hidden force that influences a large part of human behavior.”</w:t>
      </w:r>
    </w:p>
    <w:p w14:paraId="59624383" w14:textId="77777777" w:rsidR="00E102D3" w:rsidRPr="00E102D3" w:rsidRDefault="00E102D3" w:rsidP="00E102D3">
      <w:pPr>
        <w:numPr>
          <w:ilvl w:val="0"/>
          <w:numId w:val="18"/>
        </w:numPr>
      </w:pPr>
      <w:r w:rsidRPr="00E102D3">
        <w:lastRenderedPageBreak/>
        <w:t>“The subconscious is a hidden force that influences a large part of human behavior” (Freud, 2019, p. 57).</w:t>
      </w:r>
    </w:p>
    <w:p w14:paraId="29C4D188" w14:textId="27CA3C20" w:rsidR="00E102D3" w:rsidRPr="00E102D3" w:rsidRDefault="00E102D3" w:rsidP="00E102D3">
      <w:r w:rsidRPr="00E102D3">
        <w:t>In the in-text citation method, footnotes should be avoided whenever possible. Everything that needs to be said should be expressed within the text. However, if a piece of information would disrupt the flow of the text, it may be provided in a footnote. If a citation is required in the explanation given in the footnote, the method used in the text should be applied.</w:t>
      </w:r>
      <w:r w:rsidRPr="00E102D3">
        <w:rPr>
          <w:rStyle w:val="DipnotBavurusu"/>
        </w:rPr>
        <w:footnoteReference w:id="1"/>
      </w:r>
    </w:p>
    <w:p w14:paraId="0465DC7A" w14:textId="00A72F5C" w:rsidR="003575FC" w:rsidRDefault="00A3423C" w:rsidP="007324DA">
      <w:pPr>
        <w:pStyle w:val="Balk5"/>
      </w:pPr>
      <w:r w:rsidRPr="00A3423C">
        <w:t>Subheading in Article</w:t>
      </w:r>
    </w:p>
    <w:p w14:paraId="3C593A10" w14:textId="77777777" w:rsidR="00AE0433" w:rsidRDefault="00AE0433" w:rsidP="00AE0433"/>
    <w:p w14:paraId="46155CAA" w14:textId="77777777" w:rsidR="00AE0433" w:rsidRDefault="00AE0433" w:rsidP="00AE0433">
      <w:r>
        <w:t>Direct quotations should be written within double quotation marks if they are less than 40 words. If they are 40 words or more, they should be written in 10-point font, in a new line, with a 1.50 cm indent from the left, and single line spacing. Direct quotations of 40 words or more should be formatted as follows:</w:t>
      </w:r>
    </w:p>
    <w:p w14:paraId="1AE1C1ED" w14:textId="7CB1C368" w:rsidR="00AE0433" w:rsidRDefault="00AE0433" w:rsidP="00AE0433">
      <w:pPr>
        <w:pStyle w:val="Alnt"/>
      </w:pPr>
      <w:r>
        <w:t xml:space="preserve">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(Citation, 2024, p. 11). (Style: Quote).</w:t>
      </w:r>
    </w:p>
    <w:p w14:paraId="7F8AE71A" w14:textId="53A4D2B2" w:rsidR="000D1306" w:rsidRDefault="00AE0433" w:rsidP="0048628C">
      <w:r>
        <w:t>When adding a table to the article, all information within the table should be in 10-point font, with 0 before and after spacing, and single line spacing. The title of the table should have each word capitalized and be in 11-point font, and the source should be cited in APA 7 style:</w:t>
      </w:r>
    </w:p>
    <w:tbl>
      <w:tblPr>
        <w:tblStyle w:val="DzTablo5"/>
        <w:tblW w:w="0" w:type="auto"/>
        <w:jc w:val="center"/>
        <w:tblLook w:val="04A0" w:firstRow="1" w:lastRow="0" w:firstColumn="1" w:lastColumn="0" w:noHBand="0" w:noVBand="1"/>
      </w:tblPr>
      <w:tblGrid>
        <w:gridCol w:w="1031"/>
        <w:gridCol w:w="1347"/>
        <w:gridCol w:w="1031"/>
        <w:gridCol w:w="1842"/>
      </w:tblGrid>
      <w:tr w:rsidR="0036706E" w:rsidRPr="002F1BC0" w14:paraId="702C4C0B" w14:textId="77777777" w:rsidTr="0036706E">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602" w:type="dxa"/>
            <w:vAlign w:val="center"/>
          </w:tcPr>
          <w:p w14:paraId="58E7B146" w14:textId="77777777" w:rsidR="0036706E" w:rsidRPr="002F1BC0" w:rsidRDefault="0036706E" w:rsidP="000D1306">
            <w:pPr>
              <w:spacing w:after="0" w:line="240" w:lineRule="auto"/>
              <w:rPr>
                <w:rFonts w:eastAsiaTheme="minorHAnsi"/>
                <w:b/>
                <w:bCs/>
                <w:i w:val="0"/>
                <w:iCs w:val="0"/>
                <w:sz w:val="20"/>
                <w:szCs w:val="20"/>
              </w:rPr>
            </w:pPr>
            <w:r w:rsidRPr="002F1BC0">
              <w:rPr>
                <w:rFonts w:eastAsiaTheme="minorHAnsi"/>
                <w:b/>
                <w:bCs/>
                <w:i w:val="0"/>
                <w:iCs w:val="0"/>
                <w:sz w:val="20"/>
                <w:szCs w:val="20"/>
              </w:rPr>
              <w:t>XX</w:t>
            </w:r>
          </w:p>
        </w:tc>
        <w:tc>
          <w:tcPr>
            <w:tcW w:w="1347" w:type="dxa"/>
            <w:vAlign w:val="center"/>
          </w:tcPr>
          <w:p w14:paraId="4B88B726" w14:textId="77777777" w:rsidR="0036706E" w:rsidRPr="002F1BC0" w:rsidRDefault="0036706E" w:rsidP="000D1306">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c>
          <w:tcPr>
            <w:tcW w:w="0" w:type="auto"/>
            <w:vAlign w:val="center"/>
          </w:tcPr>
          <w:p w14:paraId="56E71C26" w14:textId="77777777" w:rsidR="0036706E" w:rsidRPr="002F1BC0" w:rsidRDefault="0036706E" w:rsidP="000D1306">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c>
          <w:tcPr>
            <w:tcW w:w="1842" w:type="dxa"/>
            <w:vAlign w:val="center"/>
          </w:tcPr>
          <w:p w14:paraId="7B2FB47E" w14:textId="77777777" w:rsidR="0036706E" w:rsidRPr="002F1BC0" w:rsidRDefault="0036706E" w:rsidP="000D1306">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r>
      <w:tr w:rsidR="0036706E" w:rsidRPr="002F1BC0" w14:paraId="1D963AF8" w14:textId="77777777" w:rsidTr="003670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6E6E2F04" w14:textId="77777777" w:rsidR="0036706E" w:rsidRPr="002F1BC0" w:rsidRDefault="0036706E" w:rsidP="000D1306">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140E9162"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0" w:type="auto"/>
            <w:vAlign w:val="center"/>
          </w:tcPr>
          <w:p w14:paraId="0DEC29DB"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1842" w:type="dxa"/>
            <w:vAlign w:val="center"/>
          </w:tcPr>
          <w:p w14:paraId="380E7473"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r>
      <w:tr w:rsidR="0036706E" w:rsidRPr="002F1BC0" w14:paraId="72540897" w14:textId="77777777" w:rsidTr="0036706E">
        <w:trPr>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2760F1BF" w14:textId="77777777" w:rsidR="0036706E" w:rsidRPr="002F1BC0" w:rsidRDefault="0036706E" w:rsidP="000D1306">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4D26E1F6" w14:textId="77777777" w:rsidR="0036706E" w:rsidRPr="002F1BC0" w:rsidRDefault="0036706E" w:rsidP="000D130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c>
          <w:tcPr>
            <w:tcW w:w="0" w:type="auto"/>
            <w:vAlign w:val="center"/>
          </w:tcPr>
          <w:p w14:paraId="67B76F55" w14:textId="77777777" w:rsidR="0036706E" w:rsidRPr="002F1BC0" w:rsidRDefault="0036706E" w:rsidP="000D130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c>
          <w:tcPr>
            <w:tcW w:w="1842" w:type="dxa"/>
            <w:vAlign w:val="center"/>
          </w:tcPr>
          <w:p w14:paraId="03370F56" w14:textId="77777777" w:rsidR="0036706E" w:rsidRPr="002F1BC0" w:rsidRDefault="0036706E" w:rsidP="000D1306">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r>
      <w:tr w:rsidR="0036706E" w:rsidRPr="002F1BC0" w14:paraId="75E25700" w14:textId="77777777" w:rsidTr="0036706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1CDA8B76" w14:textId="77777777" w:rsidR="0036706E" w:rsidRPr="002F1BC0" w:rsidRDefault="0036706E" w:rsidP="000D1306">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0724E8FD"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0" w:type="auto"/>
            <w:vAlign w:val="center"/>
          </w:tcPr>
          <w:p w14:paraId="2E0AF173"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1842" w:type="dxa"/>
            <w:vAlign w:val="center"/>
          </w:tcPr>
          <w:p w14:paraId="74DDA3D0" w14:textId="77777777" w:rsidR="0036706E" w:rsidRPr="002F1BC0" w:rsidRDefault="0036706E" w:rsidP="000D1306">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r>
    </w:tbl>
    <w:p w14:paraId="1E0ABAC0" w14:textId="29DCC6B9" w:rsidR="00524EB4" w:rsidRPr="00C34BFB" w:rsidRDefault="00823878" w:rsidP="00C34BFB">
      <w:pPr>
        <w:pStyle w:val="Altyaz"/>
      </w:pPr>
      <w:r>
        <w:rPr>
          <w:b/>
          <w:bCs/>
          <w:color w:val="776946"/>
        </w:rPr>
        <w:t>Tab</w:t>
      </w:r>
      <w:r w:rsidR="006A1A24">
        <w:rPr>
          <w:b/>
          <w:bCs/>
          <w:color w:val="776946"/>
        </w:rPr>
        <w:t>le</w:t>
      </w:r>
      <w:r w:rsidR="00714EBD" w:rsidRPr="00C34BFB">
        <w:rPr>
          <w:b/>
          <w:bCs/>
          <w:color w:val="776946"/>
        </w:rPr>
        <w:t xml:space="preserve"> </w:t>
      </w:r>
      <w:r w:rsidR="00714EBD" w:rsidRPr="00C34BFB">
        <w:rPr>
          <w:b/>
          <w:bCs/>
          <w:color w:val="776946"/>
        </w:rPr>
        <w:fldChar w:fldCharType="begin"/>
      </w:r>
      <w:r w:rsidR="00714EBD" w:rsidRPr="00C34BFB">
        <w:rPr>
          <w:b/>
          <w:bCs/>
          <w:color w:val="776946"/>
        </w:rPr>
        <w:instrText xml:space="preserve"> SEQ Tablo \* ARABIC </w:instrText>
      </w:r>
      <w:r w:rsidR="00714EBD" w:rsidRPr="00C34BFB">
        <w:rPr>
          <w:b/>
          <w:bCs/>
          <w:color w:val="776946"/>
        </w:rPr>
        <w:fldChar w:fldCharType="separate"/>
      </w:r>
      <w:r w:rsidR="00E1671C">
        <w:rPr>
          <w:b/>
          <w:bCs/>
          <w:noProof/>
          <w:color w:val="776946"/>
        </w:rPr>
        <w:t>1</w:t>
      </w:r>
      <w:r w:rsidR="00714EBD" w:rsidRPr="00C34BFB">
        <w:rPr>
          <w:b/>
          <w:bCs/>
          <w:color w:val="776946"/>
        </w:rPr>
        <w:fldChar w:fldCharType="end"/>
      </w:r>
      <w:r w:rsidR="001D12B4" w:rsidRPr="00C34BFB">
        <w:rPr>
          <w:b/>
          <w:bCs/>
          <w:color w:val="776946"/>
        </w:rPr>
        <w:t>:</w:t>
      </w:r>
      <w:r w:rsidR="00714EBD" w:rsidRPr="00C34BFB">
        <w:rPr>
          <w:color w:val="776946"/>
        </w:rPr>
        <w:t xml:space="preserve"> </w:t>
      </w:r>
      <w:r w:rsidRPr="00823878">
        <w:t>Table Title with First Letters Capitalized and 10-Point Font (Source, 2024, p. 23)</w:t>
      </w:r>
    </w:p>
    <w:p w14:paraId="1C4827DA" w14:textId="67978A63" w:rsidR="00066539" w:rsidRDefault="00066539" w:rsidP="007324DA">
      <w:r w:rsidRPr="00066539">
        <w:t>All visuals other than tables, such as pictures, graphics, concept maps, and maps, should be labeled as "Figure." Different titles such as Picture 1, Photograph 1, or Graphic 1 should not be used. Figures should be centered on the page, and pictures should not be framed. Figure titles should be written immediately below the figure in Cambria 10-point font, with each word capitalized, as shown in the example below, and the source should be cited in APA 7 style</w:t>
      </w:r>
      <w:r>
        <w:t>:</w:t>
      </w:r>
    </w:p>
    <w:p w14:paraId="4869732F" w14:textId="73843D7E" w:rsidR="00C34BFB" w:rsidRDefault="00C34BFB" w:rsidP="00C34BFB">
      <w:pPr>
        <w:ind w:firstLine="0"/>
        <w:jc w:val="center"/>
      </w:pPr>
      <w:r>
        <w:rPr>
          <w:noProof/>
        </w:rPr>
        <w:lastRenderedPageBreak/>
        <w:drawing>
          <wp:inline distT="0" distB="0" distL="0" distR="0" wp14:anchorId="333809C7" wp14:editId="10413F1B">
            <wp:extent cx="1096178" cy="1096178"/>
            <wp:effectExtent l="0" t="0" r="0" b="0"/>
            <wp:docPr id="16469477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47705" name=""/>
                    <pic:cNvPicPr/>
                  </pic:nvPicPr>
                  <pic:blipFill>
                    <a:blip r:embed="rId8"/>
                    <a:stretch>
                      <a:fillRect/>
                    </a:stretch>
                  </pic:blipFill>
                  <pic:spPr>
                    <a:xfrm>
                      <a:off x="0" y="0"/>
                      <a:ext cx="1106057" cy="1106057"/>
                    </a:xfrm>
                    <a:prstGeom prst="rect">
                      <a:avLst/>
                    </a:prstGeom>
                  </pic:spPr>
                </pic:pic>
              </a:graphicData>
            </a:graphic>
          </wp:inline>
        </w:drawing>
      </w:r>
    </w:p>
    <w:p w14:paraId="03CE2A71" w14:textId="43EDB5EB" w:rsidR="00DF3709" w:rsidRPr="00AF4A21" w:rsidRDefault="00066539" w:rsidP="00C34BFB">
      <w:pPr>
        <w:pStyle w:val="Altyaz"/>
      </w:pPr>
      <w:r>
        <w:rPr>
          <w:b/>
          <w:bCs/>
          <w:color w:val="776946"/>
        </w:rPr>
        <w:t>Figure</w:t>
      </w:r>
      <w:r w:rsidR="00256488" w:rsidRPr="00C34BFB">
        <w:rPr>
          <w:b/>
          <w:bCs/>
          <w:color w:val="776946"/>
        </w:rPr>
        <w:t xml:space="preserve"> 1:</w:t>
      </w:r>
      <w:r w:rsidR="00256488" w:rsidRPr="00256488">
        <w:rPr>
          <w:color w:val="776946"/>
        </w:rPr>
        <w:t xml:space="preserve"> </w:t>
      </w:r>
      <w:r w:rsidR="00F966FC">
        <w:t>Logo of Text &amp; Analysis (</w:t>
      </w:r>
      <w:proofErr w:type="spellStart"/>
      <w:r w:rsidR="00F966FC">
        <w:t>Soruce</w:t>
      </w:r>
      <w:proofErr w:type="spellEnd"/>
      <w:r w:rsidR="00F966FC">
        <w:t>, 2024, p. 1)</w:t>
      </w:r>
    </w:p>
    <w:p w14:paraId="2754832B" w14:textId="32DAFC73" w:rsidR="001D26FC" w:rsidRPr="00623193" w:rsidRDefault="00547D19" w:rsidP="007324DA">
      <w:pPr>
        <w:pStyle w:val="Balk4"/>
      </w:pPr>
      <w:r>
        <w:t>CONCLUSION</w:t>
      </w:r>
    </w:p>
    <w:p w14:paraId="450FE64F" w14:textId="3C327C71" w:rsidR="003575FC" w:rsidRDefault="00547D19" w:rsidP="007324DA">
      <w:r>
        <w:t>Each article should include a Conclusion section that summarizes the research findings and highlights the key results. This section should be designed to help readers quickly grasp the main ideas and conclusions of the article.</w:t>
      </w:r>
    </w:p>
    <w:p w14:paraId="49AA0912" w14:textId="6629C290" w:rsidR="00654915" w:rsidRPr="00F437E1" w:rsidRDefault="00654915" w:rsidP="00DE7E7F">
      <w:pPr>
        <w:ind w:firstLine="0"/>
        <w:rPr>
          <w:color w:val="776946"/>
        </w:rPr>
      </w:pPr>
      <w:r w:rsidRPr="00F437E1">
        <w:rPr>
          <w:color w:val="776946"/>
        </w:rPr>
        <w:t>……………………………………………………………………………………………</w:t>
      </w:r>
      <w:r w:rsidR="00DE7E7F" w:rsidRPr="00F437E1">
        <w:rPr>
          <w:color w:val="776946"/>
        </w:rPr>
        <w:t>…</w:t>
      </w:r>
      <w:r w:rsidR="00F437E1" w:rsidRPr="00F437E1">
        <w:rPr>
          <w:color w:val="776946"/>
        </w:rPr>
        <w:t>…………………………......</w:t>
      </w:r>
      <w:r w:rsidR="00A214A8" w:rsidRPr="00F437E1">
        <w:rPr>
          <w:color w:val="776946"/>
        </w:rPr>
        <w:t>..</w:t>
      </w:r>
      <w:r w:rsidRPr="00F437E1">
        <w:rPr>
          <w:color w:val="776946"/>
        </w:rPr>
        <w:t>…</w:t>
      </w:r>
    </w:p>
    <w:p w14:paraId="1B2AC9F6" w14:textId="77777777" w:rsidR="00654915" w:rsidRPr="009F49ED" w:rsidRDefault="00654915" w:rsidP="00F437E1">
      <w:pPr>
        <w:ind w:firstLine="0"/>
        <w:rPr>
          <w:sz w:val="20"/>
          <w:szCs w:val="20"/>
        </w:rPr>
      </w:pPr>
      <w:proofErr w:type="spellStart"/>
      <w:r w:rsidRPr="009F49ED">
        <w:rPr>
          <w:b/>
          <w:bCs/>
          <w:color w:val="776946"/>
          <w:sz w:val="20"/>
          <w:szCs w:val="20"/>
        </w:rPr>
        <w:t>Araştırma</w:t>
      </w:r>
      <w:proofErr w:type="spellEnd"/>
      <w:r w:rsidRPr="009F49ED">
        <w:rPr>
          <w:b/>
          <w:bCs/>
          <w:color w:val="776946"/>
          <w:sz w:val="20"/>
          <w:szCs w:val="20"/>
        </w:rPr>
        <w:t xml:space="preserve"> </w:t>
      </w:r>
      <w:proofErr w:type="spellStart"/>
      <w:r w:rsidRPr="009F49ED">
        <w:rPr>
          <w:b/>
          <w:bCs/>
          <w:color w:val="776946"/>
          <w:sz w:val="20"/>
          <w:szCs w:val="20"/>
        </w:rPr>
        <w:t>ve</w:t>
      </w:r>
      <w:proofErr w:type="spellEnd"/>
      <w:r w:rsidRPr="009F49ED">
        <w:rPr>
          <w:b/>
          <w:bCs/>
          <w:color w:val="776946"/>
          <w:sz w:val="20"/>
          <w:szCs w:val="20"/>
        </w:rPr>
        <w:t xml:space="preserve"> </w:t>
      </w:r>
      <w:proofErr w:type="spellStart"/>
      <w:r w:rsidRPr="009F49ED">
        <w:rPr>
          <w:b/>
          <w:bCs/>
          <w:color w:val="776946"/>
          <w:sz w:val="20"/>
          <w:szCs w:val="20"/>
        </w:rPr>
        <w:t>Yayın</w:t>
      </w:r>
      <w:proofErr w:type="spellEnd"/>
      <w:r w:rsidRPr="009F49ED">
        <w:rPr>
          <w:b/>
          <w:bCs/>
          <w:color w:val="776946"/>
          <w:sz w:val="20"/>
          <w:szCs w:val="20"/>
        </w:rPr>
        <w:t xml:space="preserve"> </w:t>
      </w:r>
      <w:proofErr w:type="spellStart"/>
      <w:r w:rsidRPr="009F49ED">
        <w:rPr>
          <w:b/>
          <w:bCs/>
          <w:color w:val="776946"/>
          <w:sz w:val="20"/>
          <w:szCs w:val="20"/>
        </w:rPr>
        <w:t>Etiği</w:t>
      </w:r>
      <w:proofErr w:type="spellEnd"/>
      <w:r w:rsidRPr="009F49ED">
        <w:rPr>
          <w:b/>
          <w:bCs/>
          <w:color w:val="776946"/>
          <w:sz w:val="20"/>
          <w:szCs w:val="20"/>
        </w:rPr>
        <w:t>:</w:t>
      </w:r>
      <w:r w:rsidRPr="009F49ED">
        <w:rPr>
          <w:color w:val="776946"/>
          <w:sz w:val="20"/>
          <w:szCs w:val="20"/>
        </w:rPr>
        <w:t xml:space="preserve"> </w:t>
      </w:r>
      <w:r w:rsidRPr="009F49ED">
        <w:rPr>
          <w:sz w:val="20"/>
          <w:szCs w:val="20"/>
        </w:rPr>
        <w:t xml:space="preserve">(Bu </w:t>
      </w:r>
      <w:proofErr w:type="spellStart"/>
      <w:r w:rsidRPr="009F49ED">
        <w:rPr>
          <w:sz w:val="20"/>
          <w:szCs w:val="20"/>
        </w:rPr>
        <w:t>kısım</w:t>
      </w:r>
      <w:proofErr w:type="spellEnd"/>
      <w:r w:rsidRPr="009F49ED">
        <w:rPr>
          <w:sz w:val="20"/>
          <w:szCs w:val="20"/>
        </w:rPr>
        <w:t xml:space="preserve">, </w:t>
      </w:r>
      <w:proofErr w:type="spellStart"/>
      <w:r w:rsidRPr="009F49ED">
        <w:rPr>
          <w:sz w:val="20"/>
          <w:szCs w:val="20"/>
        </w:rPr>
        <w:t>editörler</w:t>
      </w:r>
      <w:proofErr w:type="spellEnd"/>
      <w:r w:rsidRPr="009F49ED">
        <w:rPr>
          <w:sz w:val="20"/>
          <w:szCs w:val="20"/>
        </w:rPr>
        <w:t xml:space="preserve"> </w:t>
      </w:r>
      <w:proofErr w:type="spellStart"/>
      <w:r w:rsidRPr="009F49ED">
        <w:rPr>
          <w:sz w:val="20"/>
          <w:szCs w:val="20"/>
        </w:rPr>
        <w:t>tarafından</w:t>
      </w:r>
      <w:proofErr w:type="spellEnd"/>
      <w:r w:rsidRPr="009F49ED">
        <w:rPr>
          <w:sz w:val="20"/>
          <w:szCs w:val="20"/>
        </w:rPr>
        <w:t xml:space="preserve"> </w:t>
      </w:r>
      <w:proofErr w:type="spellStart"/>
      <w:r w:rsidRPr="009F49ED">
        <w:rPr>
          <w:sz w:val="20"/>
          <w:szCs w:val="20"/>
        </w:rPr>
        <w:t>doldurulur</w:t>
      </w:r>
      <w:proofErr w:type="spellEnd"/>
      <w:r w:rsidRPr="009F49ED">
        <w:rPr>
          <w:sz w:val="20"/>
          <w:szCs w:val="20"/>
        </w:rPr>
        <w:t xml:space="preserve">.) </w:t>
      </w:r>
    </w:p>
    <w:p w14:paraId="5392B4B6" w14:textId="77777777" w:rsidR="00654915" w:rsidRPr="009F49ED" w:rsidRDefault="00654915" w:rsidP="00F437E1">
      <w:pPr>
        <w:ind w:firstLine="0"/>
        <w:rPr>
          <w:sz w:val="20"/>
          <w:szCs w:val="20"/>
        </w:rPr>
      </w:pPr>
      <w:proofErr w:type="spellStart"/>
      <w:r w:rsidRPr="009F49ED">
        <w:rPr>
          <w:b/>
          <w:bCs/>
          <w:color w:val="776946"/>
          <w:sz w:val="20"/>
          <w:szCs w:val="20"/>
        </w:rPr>
        <w:t>Etik</w:t>
      </w:r>
      <w:proofErr w:type="spellEnd"/>
      <w:r w:rsidRPr="009F49ED">
        <w:rPr>
          <w:b/>
          <w:bCs/>
          <w:color w:val="776946"/>
          <w:sz w:val="20"/>
          <w:szCs w:val="20"/>
        </w:rPr>
        <w:t xml:space="preserve"> </w:t>
      </w:r>
      <w:proofErr w:type="spellStart"/>
      <w:r w:rsidRPr="009F49ED">
        <w:rPr>
          <w:b/>
          <w:bCs/>
          <w:color w:val="776946"/>
          <w:sz w:val="20"/>
          <w:szCs w:val="20"/>
        </w:rPr>
        <w:t>Beyanı</w:t>
      </w:r>
      <w:proofErr w:type="spellEnd"/>
      <w:r w:rsidRPr="009F49ED">
        <w:rPr>
          <w:b/>
          <w:bCs/>
          <w:color w:val="776946"/>
          <w:sz w:val="20"/>
          <w:szCs w:val="20"/>
        </w:rPr>
        <w:t xml:space="preserve"> </w:t>
      </w:r>
      <w:proofErr w:type="spellStart"/>
      <w:r w:rsidRPr="009F49ED">
        <w:rPr>
          <w:b/>
          <w:bCs/>
          <w:color w:val="776946"/>
          <w:sz w:val="20"/>
          <w:szCs w:val="20"/>
        </w:rPr>
        <w:t>ve</w:t>
      </w:r>
      <w:proofErr w:type="spellEnd"/>
      <w:r w:rsidRPr="009F49ED">
        <w:rPr>
          <w:b/>
          <w:bCs/>
          <w:color w:val="776946"/>
          <w:sz w:val="20"/>
          <w:szCs w:val="20"/>
        </w:rPr>
        <w:t xml:space="preserve"> </w:t>
      </w:r>
      <w:proofErr w:type="spellStart"/>
      <w:r w:rsidRPr="009F49ED">
        <w:rPr>
          <w:b/>
          <w:bCs/>
          <w:color w:val="776946"/>
          <w:sz w:val="20"/>
          <w:szCs w:val="20"/>
        </w:rPr>
        <w:t>Çıkar</w:t>
      </w:r>
      <w:proofErr w:type="spellEnd"/>
      <w:r w:rsidRPr="009F49ED">
        <w:rPr>
          <w:b/>
          <w:bCs/>
          <w:color w:val="776946"/>
          <w:sz w:val="20"/>
          <w:szCs w:val="20"/>
        </w:rPr>
        <w:t xml:space="preserve"> </w:t>
      </w:r>
      <w:proofErr w:type="spellStart"/>
      <w:r w:rsidRPr="009F49ED">
        <w:rPr>
          <w:b/>
          <w:bCs/>
          <w:color w:val="776946"/>
          <w:sz w:val="20"/>
          <w:szCs w:val="20"/>
        </w:rPr>
        <w:t>Çatışması</w:t>
      </w:r>
      <w:proofErr w:type="spellEnd"/>
      <w:r w:rsidRPr="009F49ED">
        <w:rPr>
          <w:b/>
          <w:bCs/>
          <w:color w:val="776946"/>
          <w:sz w:val="20"/>
          <w:szCs w:val="20"/>
        </w:rPr>
        <w:t>:</w:t>
      </w:r>
      <w:r w:rsidRPr="009F49ED">
        <w:rPr>
          <w:color w:val="776946"/>
          <w:sz w:val="20"/>
          <w:szCs w:val="20"/>
        </w:rPr>
        <w:t xml:space="preserve"> </w:t>
      </w:r>
      <w:r w:rsidRPr="009F49ED">
        <w:rPr>
          <w:sz w:val="20"/>
          <w:szCs w:val="20"/>
        </w:rPr>
        <w:t xml:space="preserve">(Bu </w:t>
      </w:r>
      <w:proofErr w:type="spellStart"/>
      <w:r w:rsidRPr="009F49ED">
        <w:rPr>
          <w:sz w:val="20"/>
          <w:szCs w:val="20"/>
        </w:rPr>
        <w:t>kısım</w:t>
      </w:r>
      <w:proofErr w:type="spellEnd"/>
      <w:r w:rsidRPr="009F49ED">
        <w:rPr>
          <w:sz w:val="20"/>
          <w:szCs w:val="20"/>
        </w:rPr>
        <w:t xml:space="preserve">, </w:t>
      </w:r>
      <w:proofErr w:type="spellStart"/>
      <w:r w:rsidRPr="009F49ED">
        <w:rPr>
          <w:sz w:val="20"/>
          <w:szCs w:val="20"/>
        </w:rPr>
        <w:t>yazar</w:t>
      </w:r>
      <w:proofErr w:type="spellEnd"/>
      <w:r w:rsidRPr="009F49ED">
        <w:rPr>
          <w:sz w:val="20"/>
          <w:szCs w:val="20"/>
        </w:rPr>
        <w:t>(lar)</w:t>
      </w:r>
      <w:proofErr w:type="spellStart"/>
      <w:r w:rsidRPr="009F49ED">
        <w:rPr>
          <w:sz w:val="20"/>
          <w:szCs w:val="20"/>
        </w:rPr>
        <w:t>ın</w:t>
      </w:r>
      <w:proofErr w:type="spellEnd"/>
      <w:r w:rsidRPr="009F49ED">
        <w:rPr>
          <w:sz w:val="20"/>
          <w:szCs w:val="20"/>
        </w:rPr>
        <w:t xml:space="preserve"> </w:t>
      </w:r>
      <w:proofErr w:type="spellStart"/>
      <w:r w:rsidRPr="009F49ED">
        <w:rPr>
          <w:sz w:val="20"/>
          <w:szCs w:val="20"/>
        </w:rPr>
        <w:t>beyan</w:t>
      </w:r>
      <w:proofErr w:type="spellEnd"/>
      <w:r w:rsidRPr="009F49ED">
        <w:rPr>
          <w:sz w:val="20"/>
          <w:szCs w:val="20"/>
        </w:rPr>
        <w:t xml:space="preserve">(lar)ı </w:t>
      </w:r>
      <w:proofErr w:type="spellStart"/>
      <w:r w:rsidRPr="009F49ED">
        <w:rPr>
          <w:sz w:val="20"/>
          <w:szCs w:val="20"/>
        </w:rPr>
        <w:t>doğrultusunda</w:t>
      </w:r>
      <w:proofErr w:type="spellEnd"/>
      <w:r w:rsidRPr="009F49ED">
        <w:rPr>
          <w:sz w:val="20"/>
          <w:szCs w:val="20"/>
        </w:rPr>
        <w:t xml:space="preserve"> </w:t>
      </w:r>
      <w:proofErr w:type="spellStart"/>
      <w:r w:rsidRPr="009F49ED">
        <w:rPr>
          <w:sz w:val="20"/>
          <w:szCs w:val="20"/>
        </w:rPr>
        <w:t>editörler</w:t>
      </w:r>
      <w:proofErr w:type="spellEnd"/>
      <w:r w:rsidRPr="009F49ED">
        <w:rPr>
          <w:sz w:val="20"/>
          <w:szCs w:val="20"/>
        </w:rPr>
        <w:t xml:space="preserve"> </w:t>
      </w:r>
      <w:proofErr w:type="spellStart"/>
      <w:r w:rsidRPr="009F49ED">
        <w:rPr>
          <w:sz w:val="20"/>
          <w:szCs w:val="20"/>
        </w:rPr>
        <w:t>tarafından</w:t>
      </w:r>
      <w:proofErr w:type="spellEnd"/>
      <w:r w:rsidRPr="009F49ED">
        <w:rPr>
          <w:sz w:val="20"/>
          <w:szCs w:val="20"/>
        </w:rPr>
        <w:t xml:space="preserve"> </w:t>
      </w:r>
      <w:proofErr w:type="spellStart"/>
      <w:r w:rsidRPr="009F49ED">
        <w:rPr>
          <w:sz w:val="20"/>
          <w:szCs w:val="20"/>
        </w:rPr>
        <w:t>doldurulur</w:t>
      </w:r>
      <w:proofErr w:type="spellEnd"/>
      <w:r w:rsidRPr="009F49ED">
        <w:rPr>
          <w:sz w:val="20"/>
          <w:szCs w:val="20"/>
        </w:rPr>
        <w:t xml:space="preserve">.) </w:t>
      </w:r>
    </w:p>
    <w:p w14:paraId="3E2B9BDC" w14:textId="0EE33224" w:rsidR="00654915" w:rsidRDefault="00654915" w:rsidP="00F437E1">
      <w:pPr>
        <w:ind w:firstLine="0"/>
        <w:rPr>
          <w:sz w:val="20"/>
          <w:szCs w:val="20"/>
        </w:rPr>
      </w:pPr>
      <w:proofErr w:type="spellStart"/>
      <w:r w:rsidRPr="009F49ED">
        <w:rPr>
          <w:b/>
          <w:bCs/>
          <w:color w:val="776946"/>
          <w:sz w:val="20"/>
          <w:szCs w:val="20"/>
        </w:rPr>
        <w:t>Katkı</w:t>
      </w:r>
      <w:proofErr w:type="spellEnd"/>
      <w:r w:rsidRPr="009F49ED">
        <w:rPr>
          <w:b/>
          <w:bCs/>
          <w:color w:val="776946"/>
          <w:sz w:val="20"/>
          <w:szCs w:val="20"/>
        </w:rPr>
        <w:t xml:space="preserve"> </w:t>
      </w:r>
      <w:proofErr w:type="spellStart"/>
      <w:r w:rsidRPr="009F49ED">
        <w:rPr>
          <w:b/>
          <w:bCs/>
          <w:color w:val="776946"/>
          <w:sz w:val="20"/>
          <w:szCs w:val="20"/>
        </w:rPr>
        <w:t>ve</w:t>
      </w:r>
      <w:proofErr w:type="spellEnd"/>
      <w:r w:rsidRPr="009F49ED">
        <w:rPr>
          <w:b/>
          <w:bCs/>
          <w:color w:val="776946"/>
          <w:sz w:val="20"/>
          <w:szCs w:val="20"/>
        </w:rPr>
        <w:t xml:space="preserve"> </w:t>
      </w:r>
      <w:proofErr w:type="spellStart"/>
      <w:r w:rsidRPr="009F49ED">
        <w:rPr>
          <w:b/>
          <w:bCs/>
          <w:color w:val="776946"/>
          <w:sz w:val="20"/>
          <w:szCs w:val="20"/>
        </w:rPr>
        <w:t>Teşekkür</w:t>
      </w:r>
      <w:proofErr w:type="spellEnd"/>
      <w:r w:rsidRPr="009F49ED">
        <w:rPr>
          <w:color w:val="776946"/>
          <w:sz w:val="20"/>
          <w:szCs w:val="20"/>
        </w:rPr>
        <w:t xml:space="preserve">: </w:t>
      </w:r>
      <w:r w:rsidRPr="009F49ED">
        <w:rPr>
          <w:sz w:val="20"/>
          <w:szCs w:val="20"/>
        </w:rPr>
        <w:t xml:space="preserve">(Bu </w:t>
      </w:r>
      <w:proofErr w:type="spellStart"/>
      <w:r w:rsidRPr="009F49ED">
        <w:rPr>
          <w:sz w:val="20"/>
          <w:szCs w:val="20"/>
        </w:rPr>
        <w:t>kısım</w:t>
      </w:r>
      <w:proofErr w:type="spellEnd"/>
      <w:r w:rsidRPr="009F49ED">
        <w:rPr>
          <w:sz w:val="20"/>
          <w:szCs w:val="20"/>
        </w:rPr>
        <w:t xml:space="preserve">, </w:t>
      </w:r>
      <w:proofErr w:type="spellStart"/>
      <w:r w:rsidRPr="009F49ED">
        <w:rPr>
          <w:sz w:val="20"/>
          <w:szCs w:val="20"/>
        </w:rPr>
        <w:t>yazar</w:t>
      </w:r>
      <w:proofErr w:type="spellEnd"/>
      <w:r w:rsidR="00E10E61" w:rsidRPr="009F49ED">
        <w:rPr>
          <w:sz w:val="20"/>
          <w:szCs w:val="20"/>
        </w:rPr>
        <w:t>(</w:t>
      </w:r>
      <w:r w:rsidRPr="009F49ED">
        <w:rPr>
          <w:sz w:val="20"/>
          <w:szCs w:val="20"/>
        </w:rPr>
        <w:t>lar</w:t>
      </w:r>
      <w:r w:rsidR="00E10E61" w:rsidRPr="009F49ED">
        <w:rPr>
          <w:sz w:val="20"/>
          <w:szCs w:val="20"/>
        </w:rPr>
        <w:t>)</w:t>
      </w:r>
      <w:proofErr w:type="spellStart"/>
      <w:r w:rsidRPr="009F49ED">
        <w:rPr>
          <w:sz w:val="20"/>
          <w:szCs w:val="20"/>
        </w:rPr>
        <w:t>ın</w:t>
      </w:r>
      <w:proofErr w:type="spellEnd"/>
      <w:r w:rsidRPr="009F49ED">
        <w:rPr>
          <w:sz w:val="20"/>
          <w:szCs w:val="20"/>
        </w:rPr>
        <w:t xml:space="preserve"> </w:t>
      </w:r>
      <w:proofErr w:type="spellStart"/>
      <w:r w:rsidRPr="009F49ED">
        <w:rPr>
          <w:sz w:val="20"/>
          <w:szCs w:val="20"/>
        </w:rPr>
        <w:t>beyan</w:t>
      </w:r>
      <w:proofErr w:type="spellEnd"/>
      <w:r w:rsidR="00E10E61" w:rsidRPr="009F49ED">
        <w:rPr>
          <w:sz w:val="20"/>
          <w:szCs w:val="20"/>
        </w:rPr>
        <w:t>(</w:t>
      </w:r>
      <w:r w:rsidRPr="009F49ED">
        <w:rPr>
          <w:sz w:val="20"/>
          <w:szCs w:val="20"/>
        </w:rPr>
        <w:t>lar</w:t>
      </w:r>
      <w:r w:rsidR="00E10E61" w:rsidRPr="009F49ED">
        <w:rPr>
          <w:sz w:val="20"/>
          <w:szCs w:val="20"/>
        </w:rPr>
        <w:t>)</w:t>
      </w:r>
      <w:r w:rsidRPr="009F49ED">
        <w:rPr>
          <w:sz w:val="20"/>
          <w:szCs w:val="20"/>
        </w:rPr>
        <w:t xml:space="preserve">ı </w:t>
      </w:r>
      <w:proofErr w:type="spellStart"/>
      <w:r w:rsidRPr="009F49ED">
        <w:rPr>
          <w:sz w:val="20"/>
          <w:szCs w:val="20"/>
        </w:rPr>
        <w:t>doğrultusunda</w:t>
      </w:r>
      <w:proofErr w:type="spellEnd"/>
      <w:r w:rsidRPr="009F49ED">
        <w:rPr>
          <w:sz w:val="20"/>
          <w:szCs w:val="20"/>
        </w:rPr>
        <w:t xml:space="preserve"> </w:t>
      </w:r>
      <w:proofErr w:type="spellStart"/>
      <w:r w:rsidRPr="009F49ED">
        <w:rPr>
          <w:sz w:val="20"/>
          <w:szCs w:val="20"/>
        </w:rPr>
        <w:t>editörler</w:t>
      </w:r>
      <w:proofErr w:type="spellEnd"/>
      <w:r w:rsidRPr="009F49ED">
        <w:rPr>
          <w:sz w:val="20"/>
          <w:szCs w:val="20"/>
        </w:rPr>
        <w:t xml:space="preserve"> </w:t>
      </w:r>
      <w:proofErr w:type="spellStart"/>
      <w:r w:rsidRPr="009F49ED">
        <w:rPr>
          <w:sz w:val="20"/>
          <w:szCs w:val="20"/>
        </w:rPr>
        <w:t>tarafından</w:t>
      </w:r>
      <w:proofErr w:type="spellEnd"/>
      <w:r w:rsidRPr="009F49ED">
        <w:rPr>
          <w:sz w:val="20"/>
          <w:szCs w:val="20"/>
        </w:rPr>
        <w:t xml:space="preserve"> </w:t>
      </w:r>
      <w:proofErr w:type="spellStart"/>
      <w:r w:rsidRPr="009F49ED">
        <w:rPr>
          <w:sz w:val="20"/>
          <w:szCs w:val="20"/>
        </w:rPr>
        <w:t>doldurulur</w:t>
      </w:r>
      <w:proofErr w:type="spellEnd"/>
      <w:r w:rsidRPr="009F49ED">
        <w:rPr>
          <w:sz w:val="20"/>
          <w:szCs w:val="20"/>
        </w:rPr>
        <w:t xml:space="preserve">.) </w:t>
      </w:r>
    </w:p>
    <w:p w14:paraId="70AC7E1E" w14:textId="77777777" w:rsidR="004D5BAE" w:rsidRPr="004D5BAE" w:rsidRDefault="004D5BAE" w:rsidP="004D5BAE">
      <w:pPr>
        <w:ind w:firstLine="0"/>
        <w:rPr>
          <w:sz w:val="20"/>
          <w:szCs w:val="20"/>
        </w:rPr>
      </w:pPr>
      <w:r w:rsidRPr="004D5BAE">
        <w:rPr>
          <w:b/>
          <w:bCs/>
          <w:color w:val="776946"/>
          <w:sz w:val="20"/>
          <w:szCs w:val="20"/>
        </w:rPr>
        <w:t>Research and Publication Ethics:</w:t>
      </w:r>
      <w:r w:rsidRPr="004D5BAE">
        <w:rPr>
          <w:color w:val="776946"/>
          <w:sz w:val="20"/>
          <w:szCs w:val="20"/>
        </w:rPr>
        <w:t xml:space="preserve"> </w:t>
      </w:r>
      <w:r w:rsidRPr="004D5BAE">
        <w:rPr>
          <w:sz w:val="20"/>
          <w:szCs w:val="20"/>
        </w:rPr>
        <w:t>(This section is to be completed by the editors.)</w:t>
      </w:r>
    </w:p>
    <w:p w14:paraId="246F415B" w14:textId="77777777" w:rsidR="004D5BAE" w:rsidRPr="004D5BAE" w:rsidRDefault="004D5BAE" w:rsidP="004D5BAE">
      <w:pPr>
        <w:ind w:firstLine="0"/>
        <w:rPr>
          <w:sz w:val="20"/>
          <w:szCs w:val="20"/>
        </w:rPr>
      </w:pPr>
      <w:r w:rsidRPr="004D5BAE">
        <w:rPr>
          <w:b/>
          <w:bCs/>
          <w:color w:val="776946"/>
          <w:sz w:val="20"/>
          <w:szCs w:val="20"/>
        </w:rPr>
        <w:t>Ethical Statement and Conflict of Interest:</w:t>
      </w:r>
      <w:r w:rsidRPr="004D5BAE">
        <w:rPr>
          <w:color w:val="776946"/>
          <w:sz w:val="20"/>
          <w:szCs w:val="20"/>
        </w:rPr>
        <w:t xml:space="preserve"> </w:t>
      </w:r>
      <w:r w:rsidRPr="004D5BAE">
        <w:rPr>
          <w:sz w:val="20"/>
          <w:szCs w:val="20"/>
        </w:rPr>
        <w:t>(This section is to be completed by the editors based on the declarations of the author(s).)</w:t>
      </w:r>
    </w:p>
    <w:p w14:paraId="55B191ED" w14:textId="5B2B0EA8" w:rsidR="00F5636F" w:rsidRDefault="004D5BAE" w:rsidP="004D5BAE">
      <w:pPr>
        <w:ind w:firstLine="0"/>
        <w:rPr>
          <w:sz w:val="20"/>
          <w:szCs w:val="20"/>
        </w:rPr>
      </w:pPr>
      <w:r w:rsidRPr="004D5BAE">
        <w:rPr>
          <w:b/>
          <w:bCs/>
          <w:color w:val="776946"/>
          <w:sz w:val="20"/>
          <w:szCs w:val="20"/>
        </w:rPr>
        <w:t>Contributions and Acknowledgments:</w:t>
      </w:r>
      <w:r w:rsidRPr="004D5BAE">
        <w:rPr>
          <w:color w:val="776946"/>
          <w:sz w:val="20"/>
          <w:szCs w:val="20"/>
        </w:rPr>
        <w:t xml:space="preserve"> </w:t>
      </w:r>
      <w:r w:rsidRPr="004D5BAE">
        <w:rPr>
          <w:sz w:val="20"/>
          <w:szCs w:val="20"/>
        </w:rPr>
        <w:t>(This section is to be completed by the editors based on the declarations of the author(s).)</w:t>
      </w:r>
    </w:p>
    <w:p w14:paraId="234A17B5" w14:textId="77777777" w:rsidR="00F437E1" w:rsidRPr="00F437E1" w:rsidRDefault="00F437E1" w:rsidP="00F437E1">
      <w:pPr>
        <w:ind w:firstLine="0"/>
        <w:rPr>
          <w:color w:val="776946"/>
        </w:rPr>
      </w:pPr>
      <w:r w:rsidRPr="00F437E1">
        <w:rPr>
          <w:color w:val="776946"/>
        </w:rPr>
        <w:t>…………………………………………………………………………………………………………………………........…</w:t>
      </w:r>
    </w:p>
    <w:p w14:paraId="51B28BCD" w14:textId="6FACF00F" w:rsidR="00043156" w:rsidRDefault="00043156" w:rsidP="007324DA">
      <w:r>
        <w:br w:type="page"/>
      </w:r>
    </w:p>
    <w:p w14:paraId="58826862" w14:textId="1CBC7EA4" w:rsidR="00654915" w:rsidRDefault="00E312DE" w:rsidP="00441D3A">
      <w:pPr>
        <w:pStyle w:val="Balk4"/>
        <w:ind w:firstLine="0"/>
      </w:pPr>
      <w:r w:rsidRPr="00E312DE">
        <w:lastRenderedPageBreak/>
        <w:t>REFERENCES</w:t>
      </w:r>
    </w:p>
    <w:p w14:paraId="3A1B1211" w14:textId="507473AA" w:rsidR="00E312DE" w:rsidRDefault="00E312DE" w:rsidP="00F71F3F">
      <w:pPr>
        <w:pStyle w:val="AralkYok"/>
      </w:pPr>
      <w:r>
        <w:t xml:space="preserve">References should be written in Cambria, 10-point font, with 1.15 line spacing, 6 </w:t>
      </w:r>
      <w:proofErr w:type="spellStart"/>
      <w:r>
        <w:t>nk</w:t>
      </w:r>
      <w:proofErr w:type="spellEnd"/>
      <w:r>
        <w:t xml:space="preserve"> spacing after, justified alignment, and a hanging indent of 1 cm, according to APA 7 style. Detailed information on the writing of references can be found in the Writing Rules section on the journal's website. References should be listed alphabetically and should not be divided into separate sections for primary, secondary, archival, or internet sources.</w:t>
      </w:r>
    </w:p>
    <w:p w14:paraId="4309B2FA" w14:textId="0F09E82C" w:rsidR="00E312DE" w:rsidRDefault="00E312DE" w:rsidP="00F71F3F">
      <w:pPr>
        <w:pStyle w:val="AralkYok"/>
      </w:pPr>
      <w:r>
        <w:t>Example References:</w:t>
      </w:r>
    </w:p>
    <w:p w14:paraId="0E98C875" w14:textId="78FA1950" w:rsidR="00E312DE" w:rsidRDefault="00E312DE" w:rsidP="00F71F3F">
      <w:pPr>
        <w:pStyle w:val="AralkYok"/>
      </w:pPr>
      <w:r>
        <w:t xml:space="preserve">Britannica. (2021). Art history. In </w:t>
      </w:r>
      <w:r w:rsidRPr="00F71F3F">
        <w:rPr>
          <w:i/>
          <w:iCs/>
        </w:rPr>
        <w:t>Encyclopedia Britannica</w:t>
      </w:r>
      <w:r>
        <w:t xml:space="preserve"> (15th ed., Vol. 2, pp. 130-145). Encyclopedia Britannica, Inc.</w:t>
      </w:r>
    </w:p>
    <w:p w14:paraId="6AAF8FD0" w14:textId="2925FB1C" w:rsidR="00E312DE" w:rsidRDefault="00E312DE" w:rsidP="005057C4">
      <w:pPr>
        <w:pStyle w:val="AralkYok"/>
      </w:pPr>
      <w:r>
        <w:t xml:space="preserve">Brown, K. L. (2020). Surrealism and its impact on modern culture. In J. R. Turner (Ed.), </w:t>
      </w:r>
      <w:r w:rsidRPr="00F71F3F">
        <w:rPr>
          <w:i/>
          <w:iCs/>
        </w:rPr>
        <w:t>Art movements of the 20th century</w:t>
      </w:r>
      <w:r>
        <w:t xml:space="preserve"> (pp. 45-67). Oxford University Press.</w:t>
      </w:r>
    </w:p>
    <w:p w14:paraId="15C0A7E4" w14:textId="1A28892A" w:rsidR="00E312DE" w:rsidRDefault="00E312DE" w:rsidP="005057C4">
      <w:pPr>
        <w:pStyle w:val="AralkYok"/>
      </w:pPr>
      <w:r>
        <w:t xml:space="preserve">Brown, T., &amp; Green, S. (2019). </w:t>
      </w:r>
      <w:r w:rsidRPr="00F71F3F">
        <w:rPr>
          <w:i/>
          <w:iCs/>
        </w:rPr>
        <w:t>Art in the 20th century</w:t>
      </w:r>
      <w:r>
        <w:t>. Penguin Press.</w:t>
      </w:r>
    </w:p>
    <w:p w14:paraId="5CAC1873" w14:textId="45C3E025" w:rsidR="00E312DE" w:rsidRDefault="00E312DE" w:rsidP="005057C4">
      <w:pPr>
        <w:pStyle w:val="AralkYok"/>
      </w:pPr>
      <w:r>
        <w:t xml:space="preserve">Climate change effects. (2023, July 10). </w:t>
      </w:r>
      <w:r w:rsidRPr="00F71F3F">
        <w:rPr>
          <w:i/>
          <w:iCs/>
        </w:rPr>
        <w:t>The New York Times</w:t>
      </w:r>
      <w:r>
        <w:t>, p. 3.</w:t>
      </w:r>
    </w:p>
    <w:p w14:paraId="26D8A31F" w14:textId="25667E74" w:rsidR="00E312DE" w:rsidRDefault="00E312DE" w:rsidP="005057C4">
      <w:pPr>
        <w:pStyle w:val="AralkYok"/>
      </w:pPr>
      <w:r>
        <w:t xml:space="preserve">Doe, J. R. (2021). </w:t>
      </w:r>
      <w:r w:rsidRPr="005057C4">
        <w:rPr>
          <w:i/>
          <w:iCs/>
        </w:rPr>
        <w:t>The role of women in post-war American art</w:t>
      </w:r>
      <w:r>
        <w:t xml:space="preserve"> (Doctoral dissertation). Marmara University, Istanbul.</w:t>
      </w:r>
    </w:p>
    <w:p w14:paraId="5FF6A637" w14:textId="0167783F" w:rsidR="00E312DE" w:rsidRDefault="00E312DE" w:rsidP="00E312DE">
      <w:pPr>
        <w:pStyle w:val="AralkYok"/>
      </w:pPr>
      <w:r>
        <w:t xml:space="preserve">Encyclopedia Britannica. (2022). Modern art. In </w:t>
      </w:r>
      <w:r w:rsidRPr="005057C4">
        <w:rPr>
          <w:i/>
          <w:iCs/>
        </w:rPr>
        <w:t>Encyclopedia Britannica</w:t>
      </w:r>
      <w:r>
        <w:t xml:space="preserve">. </w:t>
      </w:r>
      <w:hyperlink r:id="rId9" w:history="1">
        <w:r w:rsidR="005057C4" w:rsidRPr="00C27C42">
          <w:rPr>
            <w:rStyle w:val="Kpr"/>
          </w:rPr>
          <w:t>https://www.britannica.com/art/modern-art</w:t>
        </w:r>
      </w:hyperlink>
    </w:p>
    <w:p w14:paraId="087EAF20" w14:textId="6C2EB5E3" w:rsidR="00E312DE" w:rsidRDefault="00E312DE" w:rsidP="005057C4">
      <w:pPr>
        <w:pStyle w:val="AralkYok"/>
      </w:pPr>
      <w:r>
        <w:t xml:space="preserve">Freud, S. (2019). </w:t>
      </w:r>
      <w:proofErr w:type="spellStart"/>
      <w:r w:rsidRPr="005057C4">
        <w:rPr>
          <w:i/>
          <w:iCs/>
        </w:rPr>
        <w:t>Bilinçaltının</w:t>
      </w:r>
      <w:proofErr w:type="spellEnd"/>
      <w:r w:rsidRPr="005057C4">
        <w:rPr>
          <w:i/>
          <w:iCs/>
        </w:rPr>
        <w:t xml:space="preserve"> </w:t>
      </w:r>
      <w:proofErr w:type="spellStart"/>
      <w:r w:rsidRPr="005057C4">
        <w:rPr>
          <w:i/>
          <w:iCs/>
        </w:rPr>
        <w:t>psikolojisi</w:t>
      </w:r>
      <w:proofErr w:type="spellEnd"/>
      <w:r>
        <w:t xml:space="preserve"> (T. Uyar, Trans.). </w:t>
      </w:r>
      <w:proofErr w:type="spellStart"/>
      <w:r>
        <w:t>İletişim</w:t>
      </w:r>
      <w:proofErr w:type="spellEnd"/>
      <w:r>
        <w:t xml:space="preserve"> </w:t>
      </w:r>
      <w:proofErr w:type="spellStart"/>
      <w:r>
        <w:t>Yayınları</w:t>
      </w:r>
      <w:proofErr w:type="spellEnd"/>
      <w:r>
        <w:t>.</w:t>
      </w:r>
    </w:p>
    <w:p w14:paraId="4D7A3AE9" w14:textId="5269BEE4" w:rsidR="00E312DE" w:rsidRDefault="00E312DE" w:rsidP="005057C4">
      <w:pPr>
        <w:pStyle w:val="AralkYok"/>
      </w:pPr>
      <w:r>
        <w:t xml:space="preserve">Johnson, M. (2023, July 10). Climate change impacts and solutions. </w:t>
      </w:r>
      <w:r w:rsidRPr="005057C4">
        <w:rPr>
          <w:i/>
          <w:iCs/>
        </w:rPr>
        <w:t>The New York Times</w:t>
      </w:r>
      <w:r>
        <w:t>, p. 3.</w:t>
      </w:r>
    </w:p>
    <w:p w14:paraId="6963EFD7" w14:textId="59F6F871" w:rsidR="00E312DE" w:rsidRDefault="00E312DE" w:rsidP="005057C4">
      <w:pPr>
        <w:pStyle w:val="AralkYok"/>
      </w:pPr>
      <w:r>
        <w:t>Smith, J. A. (2020</w:t>
      </w:r>
      <w:r w:rsidRPr="005057C4">
        <w:rPr>
          <w:i/>
          <w:iCs/>
        </w:rPr>
        <w:t>). The history of modern art</w:t>
      </w:r>
      <w:r>
        <w:t>. Random House.</w:t>
      </w:r>
    </w:p>
    <w:p w14:paraId="044D5A97" w14:textId="10C75E07" w:rsidR="00E312DE" w:rsidRDefault="00E312DE" w:rsidP="005057C4">
      <w:pPr>
        <w:pStyle w:val="AralkYok"/>
      </w:pPr>
      <w:r>
        <w:t xml:space="preserve">Smith, J. A. (2021). Renaissance art. In M. K. Jones (Ed.), </w:t>
      </w:r>
      <w:r w:rsidRPr="005057C4">
        <w:rPr>
          <w:i/>
          <w:iCs/>
        </w:rPr>
        <w:t>Encyclopedia of Art and History</w:t>
      </w:r>
      <w:r>
        <w:t xml:space="preserve"> (3rd ed., Vol. 4, pp. 200-215). Art World Publishing.</w:t>
      </w:r>
    </w:p>
    <w:p w14:paraId="54DD1BD9" w14:textId="72A9FF8A" w:rsidR="00E312DE" w:rsidRDefault="00E312DE" w:rsidP="005057C4">
      <w:pPr>
        <w:pStyle w:val="AralkYok"/>
      </w:pPr>
      <w:r>
        <w:t xml:space="preserve">Thompson, R. (2022). Modern architecture. In </w:t>
      </w:r>
      <w:r w:rsidRPr="005057C4">
        <w:rPr>
          <w:i/>
          <w:iCs/>
        </w:rPr>
        <w:t>Encyclopedia Britannica</w:t>
      </w:r>
      <w:r>
        <w:t xml:space="preserve">. </w:t>
      </w:r>
      <w:hyperlink r:id="rId10" w:history="1">
        <w:r w:rsidR="005057C4" w:rsidRPr="00C27C42">
          <w:rPr>
            <w:rStyle w:val="Kpr"/>
          </w:rPr>
          <w:t>https://www.britannica.com/topic/modern-architecture</w:t>
        </w:r>
      </w:hyperlink>
    </w:p>
    <w:p w14:paraId="3A07F231" w14:textId="19AA28AB" w:rsidR="00E312DE" w:rsidRDefault="00E312DE" w:rsidP="00AB0377">
      <w:pPr>
        <w:pStyle w:val="AralkYok"/>
      </w:pPr>
      <w:r>
        <w:t xml:space="preserve">Turner, J. R. (2022). The digital transformation of contemporary culture. In P. L. Anderson (Ed.), </w:t>
      </w:r>
      <w:r w:rsidRPr="005057C4">
        <w:rPr>
          <w:i/>
          <w:iCs/>
        </w:rPr>
        <w:t>Proceedings of the International Conference on Contemporary Arts</w:t>
      </w:r>
      <w:r>
        <w:t xml:space="preserve"> (pp. 100-120). Art World Press.</w:t>
      </w:r>
    </w:p>
    <w:p w14:paraId="568AF236" w14:textId="0BE7C317" w:rsidR="00E312DE" w:rsidRDefault="00E312DE" w:rsidP="00E312DE">
      <w:pPr>
        <w:pStyle w:val="AralkYok"/>
      </w:pPr>
      <w:r>
        <w:t xml:space="preserve">Williams, R. T., &amp; Clark, D. A. (2021). Abstract expressionism: A comprehensive review. Art History Quarterly, 52(3), 210-233. </w:t>
      </w:r>
      <w:hyperlink r:id="rId11" w:history="1">
        <w:r w:rsidR="00AB0377" w:rsidRPr="00C27C42">
          <w:rPr>
            <w:rStyle w:val="Kpr"/>
          </w:rPr>
          <w:t>https://doi.org/10.1234/ahq.2021.0123456</w:t>
        </w:r>
      </w:hyperlink>
    </w:p>
    <w:p w14:paraId="5309A1D7" w14:textId="77777777" w:rsidR="00AB0377" w:rsidRDefault="00AB0377" w:rsidP="007324DA">
      <w:pPr>
        <w:pStyle w:val="Balk4"/>
      </w:pPr>
      <w:r>
        <w:br w:type="page"/>
      </w:r>
    </w:p>
    <w:p w14:paraId="2A74D10B" w14:textId="6181FE67" w:rsidR="00715F7F" w:rsidRDefault="00715F7F" w:rsidP="007324DA">
      <w:pPr>
        <w:pStyle w:val="Balk4"/>
      </w:pPr>
      <w:r>
        <w:lastRenderedPageBreak/>
        <w:t>EKLER</w:t>
      </w:r>
    </w:p>
    <w:p w14:paraId="4DB4061E" w14:textId="3C02A92B" w:rsidR="00902733" w:rsidRDefault="00902733" w:rsidP="00902733">
      <w:r>
        <w:t>Appendices, if any, are included here, numbered, with a title added, and an explanation provided if necessary. Sources should be cited in APA 7 style if required.</w:t>
      </w:r>
    </w:p>
    <w:p w14:paraId="25F91252" w14:textId="15C137A6" w:rsidR="006D7EF8" w:rsidRDefault="00902733" w:rsidP="007324DA">
      <w:pPr>
        <w:rPr>
          <w:b/>
          <w:bCs/>
          <w:color w:val="776946"/>
        </w:rPr>
      </w:pPr>
      <w:r w:rsidRPr="00902733">
        <w:rPr>
          <w:b/>
          <w:bCs/>
          <w:color w:val="776946"/>
        </w:rPr>
        <w:t>Appendix 1: 1933 Population Records</w:t>
      </w:r>
    </w:p>
    <w:tbl>
      <w:tblPr>
        <w:tblStyle w:val="DzTablo5"/>
        <w:tblW w:w="0" w:type="auto"/>
        <w:jc w:val="center"/>
        <w:tblLook w:val="04A0" w:firstRow="1" w:lastRow="0" w:firstColumn="1" w:lastColumn="0" w:noHBand="0" w:noVBand="1"/>
      </w:tblPr>
      <w:tblGrid>
        <w:gridCol w:w="1031"/>
        <w:gridCol w:w="1347"/>
        <w:gridCol w:w="1031"/>
        <w:gridCol w:w="1842"/>
      </w:tblGrid>
      <w:tr w:rsidR="0048628C" w:rsidRPr="002F1BC0" w14:paraId="41FCA6E5" w14:textId="77777777" w:rsidTr="008D24F8">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602" w:type="dxa"/>
            <w:vAlign w:val="center"/>
          </w:tcPr>
          <w:p w14:paraId="61C608F2" w14:textId="77777777" w:rsidR="0048628C" w:rsidRPr="002F1BC0" w:rsidRDefault="0048628C" w:rsidP="008D24F8">
            <w:pPr>
              <w:spacing w:after="0" w:line="240" w:lineRule="auto"/>
              <w:rPr>
                <w:rFonts w:eastAsiaTheme="minorHAnsi"/>
                <w:b/>
                <w:bCs/>
                <w:i w:val="0"/>
                <w:iCs w:val="0"/>
                <w:sz w:val="20"/>
                <w:szCs w:val="20"/>
              </w:rPr>
            </w:pPr>
            <w:r w:rsidRPr="002F1BC0">
              <w:rPr>
                <w:rFonts w:eastAsiaTheme="minorHAnsi"/>
                <w:b/>
                <w:bCs/>
                <w:i w:val="0"/>
                <w:iCs w:val="0"/>
                <w:sz w:val="20"/>
                <w:szCs w:val="20"/>
              </w:rPr>
              <w:t>XX</w:t>
            </w:r>
          </w:p>
        </w:tc>
        <w:tc>
          <w:tcPr>
            <w:tcW w:w="1347" w:type="dxa"/>
            <w:vAlign w:val="center"/>
          </w:tcPr>
          <w:p w14:paraId="055213FE" w14:textId="77777777" w:rsidR="0048628C" w:rsidRPr="002F1BC0" w:rsidRDefault="0048628C" w:rsidP="008D24F8">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c>
          <w:tcPr>
            <w:tcW w:w="0" w:type="auto"/>
            <w:vAlign w:val="center"/>
          </w:tcPr>
          <w:p w14:paraId="38D5B637" w14:textId="77777777" w:rsidR="0048628C" w:rsidRPr="002F1BC0" w:rsidRDefault="0048628C" w:rsidP="008D24F8">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c>
          <w:tcPr>
            <w:tcW w:w="1842" w:type="dxa"/>
            <w:vAlign w:val="center"/>
          </w:tcPr>
          <w:p w14:paraId="79BC25A2" w14:textId="77777777" w:rsidR="0048628C" w:rsidRPr="002F1BC0" w:rsidRDefault="0048628C" w:rsidP="008D24F8">
            <w:pPr>
              <w:spacing w:after="0" w:line="240" w:lineRule="auto"/>
              <w:cnfStyle w:val="100000000000" w:firstRow="1" w:lastRow="0" w:firstColumn="0" w:lastColumn="0" w:oddVBand="0" w:evenVBand="0" w:oddHBand="0" w:evenHBand="0" w:firstRowFirstColumn="0" w:firstRowLastColumn="0" w:lastRowFirstColumn="0" w:lastRowLastColumn="0"/>
              <w:rPr>
                <w:rFonts w:eastAsiaTheme="minorHAnsi"/>
                <w:b/>
                <w:bCs/>
                <w:i w:val="0"/>
                <w:iCs w:val="0"/>
                <w:sz w:val="20"/>
                <w:szCs w:val="20"/>
              </w:rPr>
            </w:pPr>
            <w:r w:rsidRPr="002F1BC0">
              <w:rPr>
                <w:rFonts w:eastAsiaTheme="minorHAnsi"/>
                <w:b/>
                <w:bCs/>
                <w:i w:val="0"/>
                <w:iCs w:val="0"/>
                <w:sz w:val="20"/>
                <w:szCs w:val="20"/>
              </w:rPr>
              <w:t>XX</w:t>
            </w:r>
          </w:p>
        </w:tc>
      </w:tr>
      <w:tr w:rsidR="0048628C" w:rsidRPr="002F1BC0" w14:paraId="6F86C863" w14:textId="77777777" w:rsidTr="008D24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149B8060" w14:textId="77777777" w:rsidR="0048628C" w:rsidRPr="002F1BC0" w:rsidRDefault="0048628C" w:rsidP="008D24F8">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2C98ACE8" w14:textId="77777777" w:rsidR="0048628C" w:rsidRPr="002F1BC0" w:rsidRDefault="0048628C" w:rsidP="008D24F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0" w:type="auto"/>
            <w:vAlign w:val="center"/>
          </w:tcPr>
          <w:p w14:paraId="782E0570" w14:textId="77777777" w:rsidR="0048628C" w:rsidRPr="002F1BC0" w:rsidRDefault="0048628C" w:rsidP="008D24F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1842" w:type="dxa"/>
            <w:vAlign w:val="center"/>
          </w:tcPr>
          <w:p w14:paraId="18938CA1" w14:textId="77777777" w:rsidR="0048628C" w:rsidRPr="002F1BC0" w:rsidRDefault="0048628C" w:rsidP="008D24F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r>
      <w:tr w:rsidR="0048628C" w:rsidRPr="002F1BC0" w14:paraId="0961742D" w14:textId="77777777" w:rsidTr="008D24F8">
        <w:trPr>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20C27E3F" w14:textId="77777777" w:rsidR="0048628C" w:rsidRPr="002F1BC0" w:rsidRDefault="0048628C" w:rsidP="008D24F8">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6071E929" w14:textId="77777777" w:rsidR="0048628C" w:rsidRPr="002F1BC0" w:rsidRDefault="0048628C" w:rsidP="008D24F8">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c>
          <w:tcPr>
            <w:tcW w:w="0" w:type="auto"/>
            <w:vAlign w:val="center"/>
          </w:tcPr>
          <w:p w14:paraId="0D0AC588" w14:textId="77777777" w:rsidR="0048628C" w:rsidRPr="002F1BC0" w:rsidRDefault="0048628C" w:rsidP="008D24F8">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c>
          <w:tcPr>
            <w:tcW w:w="1842" w:type="dxa"/>
            <w:vAlign w:val="center"/>
          </w:tcPr>
          <w:p w14:paraId="71489AA4" w14:textId="77777777" w:rsidR="0048628C" w:rsidRPr="002F1BC0" w:rsidRDefault="0048628C" w:rsidP="008D24F8">
            <w:pPr>
              <w:spacing w:after="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2F1BC0">
              <w:rPr>
                <w:sz w:val="20"/>
                <w:szCs w:val="20"/>
              </w:rPr>
              <w:t>X</w:t>
            </w:r>
          </w:p>
        </w:tc>
      </w:tr>
      <w:tr w:rsidR="0048628C" w:rsidRPr="002F1BC0" w14:paraId="6AF44425" w14:textId="77777777" w:rsidTr="008D24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2" w:type="dxa"/>
            <w:vAlign w:val="center"/>
          </w:tcPr>
          <w:p w14:paraId="7AB299B7" w14:textId="77777777" w:rsidR="0048628C" w:rsidRPr="002F1BC0" w:rsidRDefault="0048628C" w:rsidP="008D24F8">
            <w:pPr>
              <w:spacing w:after="0" w:line="240" w:lineRule="auto"/>
              <w:rPr>
                <w:rFonts w:eastAsiaTheme="minorHAnsi"/>
                <w:b/>
                <w:bCs/>
                <w:i w:val="0"/>
                <w:iCs w:val="0"/>
                <w:sz w:val="20"/>
                <w:szCs w:val="20"/>
              </w:rPr>
            </w:pPr>
            <w:r w:rsidRPr="002F1BC0">
              <w:rPr>
                <w:rFonts w:eastAsiaTheme="minorHAnsi"/>
                <w:b/>
                <w:bCs/>
                <w:i w:val="0"/>
                <w:iCs w:val="0"/>
                <w:sz w:val="20"/>
                <w:szCs w:val="20"/>
              </w:rPr>
              <w:t>X</w:t>
            </w:r>
          </w:p>
        </w:tc>
        <w:tc>
          <w:tcPr>
            <w:tcW w:w="1347" w:type="dxa"/>
            <w:vAlign w:val="center"/>
          </w:tcPr>
          <w:p w14:paraId="30C00A9A" w14:textId="77777777" w:rsidR="0048628C" w:rsidRPr="002F1BC0" w:rsidRDefault="0048628C" w:rsidP="008D24F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0" w:type="auto"/>
            <w:vAlign w:val="center"/>
          </w:tcPr>
          <w:p w14:paraId="526378DB" w14:textId="77777777" w:rsidR="0048628C" w:rsidRPr="002F1BC0" w:rsidRDefault="0048628C" w:rsidP="008D24F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c>
          <w:tcPr>
            <w:tcW w:w="1842" w:type="dxa"/>
            <w:vAlign w:val="center"/>
          </w:tcPr>
          <w:p w14:paraId="4D204B44" w14:textId="77777777" w:rsidR="0048628C" w:rsidRPr="002F1BC0" w:rsidRDefault="0048628C" w:rsidP="008D24F8">
            <w:pPr>
              <w:spacing w:after="0" w:line="240" w:lineRule="auto"/>
              <w:cnfStyle w:val="000000100000" w:firstRow="0" w:lastRow="0" w:firstColumn="0" w:lastColumn="0" w:oddVBand="0" w:evenVBand="0" w:oddHBand="1" w:evenHBand="0" w:firstRowFirstColumn="0" w:firstRowLastColumn="0" w:lastRowFirstColumn="0" w:lastRowLastColumn="0"/>
              <w:rPr>
                <w:sz w:val="20"/>
                <w:szCs w:val="20"/>
              </w:rPr>
            </w:pPr>
            <w:r w:rsidRPr="002F1BC0">
              <w:rPr>
                <w:sz w:val="20"/>
                <w:szCs w:val="20"/>
              </w:rPr>
              <w:t>X</w:t>
            </w:r>
          </w:p>
        </w:tc>
      </w:tr>
    </w:tbl>
    <w:p w14:paraId="37E7347B" w14:textId="77777777" w:rsidR="0048628C" w:rsidRPr="00C34BFB" w:rsidRDefault="0048628C" w:rsidP="0048628C">
      <w:pPr>
        <w:pStyle w:val="Altyaz"/>
      </w:pPr>
      <w:r>
        <w:rPr>
          <w:b/>
          <w:bCs/>
          <w:color w:val="776946"/>
        </w:rPr>
        <w:t>Table</w:t>
      </w:r>
      <w:r w:rsidRPr="00C34BFB">
        <w:rPr>
          <w:b/>
          <w:bCs/>
          <w:color w:val="776946"/>
        </w:rPr>
        <w:t xml:space="preserve"> </w:t>
      </w:r>
      <w:r w:rsidRPr="00C34BFB">
        <w:rPr>
          <w:b/>
          <w:bCs/>
          <w:color w:val="776946"/>
        </w:rPr>
        <w:fldChar w:fldCharType="begin"/>
      </w:r>
      <w:r w:rsidRPr="00C34BFB">
        <w:rPr>
          <w:b/>
          <w:bCs/>
          <w:color w:val="776946"/>
        </w:rPr>
        <w:instrText xml:space="preserve"> SEQ Tablo \* ARABIC </w:instrText>
      </w:r>
      <w:r w:rsidRPr="00C34BFB">
        <w:rPr>
          <w:b/>
          <w:bCs/>
          <w:color w:val="776946"/>
        </w:rPr>
        <w:fldChar w:fldCharType="separate"/>
      </w:r>
      <w:r>
        <w:rPr>
          <w:b/>
          <w:bCs/>
          <w:noProof/>
          <w:color w:val="776946"/>
        </w:rPr>
        <w:t>1</w:t>
      </w:r>
      <w:r w:rsidRPr="00C34BFB">
        <w:rPr>
          <w:b/>
          <w:bCs/>
          <w:color w:val="776946"/>
        </w:rPr>
        <w:fldChar w:fldCharType="end"/>
      </w:r>
      <w:r w:rsidRPr="00C34BFB">
        <w:rPr>
          <w:b/>
          <w:bCs/>
          <w:color w:val="776946"/>
        </w:rPr>
        <w:t>:</w:t>
      </w:r>
      <w:r w:rsidRPr="00C34BFB">
        <w:rPr>
          <w:color w:val="776946"/>
        </w:rPr>
        <w:t xml:space="preserve"> </w:t>
      </w:r>
      <w:r w:rsidRPr="00823878">
        <w:t>Table Title with First Letters Capitalized and 10-Point Font (Source, 2024, p. 23)</w:t>
      </w:r>
    </w:p>
    <w:p w14:paraId="073E99DF" w14:textId="77777777" w:rsidR="005F4CE1" w:rsidRPr="005F4CE1" w:rsidRDefault="005F4CE1" w:rsidP="007324DA"/>
    <w:sectPr w:rsidR="005F4CE1" w:rsidRPr="005F4CE1" w:rsidSect="008625B4">
      <w:headerReference w:type="even" r:id="rId12"/>
      <w:headerReference w:type="default" r:id="rId13"/>
      <w:footerReference w:type="even" r:id="rId14"/>
      <w:footerReference w:type="default" r:id="rId15"/>
      <w:headerReference w:type="first" r:id="rId16"/>
      <w:footerReference w:type="first" r:id="rId17"/>
      <w:endnotePr>
        <w:numFmt w:val="decimal"/>
      </w:endnotePr>
      <w:pgSz w:w="10320" w:h="1458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A8218" w14:textId="77777777" w:rsidR="00792762" w:rsidRDefault="00792762" w:rsidP="007324DA">
      <w:r>
        <w:separator/>
      </w:r>
    </w:p>
    <w:p w14:paraId="106D9E66" w14:textId="77777777" w:rsidR="00792762" w:rsidRDefault="00792762" w:rsidP="007324DA"/>
    <w:p w14:paraId="58627410" w14:textId="77777777" w:rsidR="00792762" w:rsidRDefault="00792762"/>
  </w:endnote>
  <w:endnote w:type="continuationSeparator" w:id="0">
    <w:p w14:paraId="55A71C12" w14:textId="77777777" w:rsidR="00792762" w:rsidRDefault="00792762" w:rsidP="007324DA">
      <w:r>
        <w:continuationSeparator/>
      </w:r>
    </w:p>
    <w:p w14:paraId="06ECB7B5" w14:textId="77777777" w:rsidR="00792762" w:rsidRDefault="00792762" w:rsidP="007324DA"/>
    <w:p w14:paraId="42505413" w14:textId="77777777" w:rsidR="00792762" w:rsidRDefault="00792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agona Book">
    <w:panose1 w:val="02020503050505020204"/>
    <w:charset w:val="00"/>
    <w:family w:val="roman"/>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color w:val="776946"/>
      </w:rPr>
      <w:id w:val="1256703002"/>
      <w:docPartObj>
        <w:docPartGallery w:val="Page Numbers (Bottom of Page)"/>
        <w:docPartUnique/>
      </w:docPartObj>
    </w:sdtPr>
    <w:sdtContent>
      <w:p w14:paraId="55CF3BCE" w14:textId="7173060C" w:rsidR="008971EF" w:rsidRPr="00FC120A" w:rsidRDefault="00457036" w:rsidP="004F2FD6">
        <w:pPr>
          <w:pStyle w:val="AltBilgi"/>
          <w:framePr w:wrap="none" w:vAnchor="text" w:hAnchor="margin" w:xAlign="outside" w:y="1"/>
          <w:ind w:firstLine="0"/>
          <w:rPr>
            <w:rStyle w:val="SayfaNumaras"/>
            <w:color w:val="776946"/>
          </w:rPr>
        </w:pPr>
        <w:r w:rsidRPr="00FC120A">
          <w:rPr>
            <w:rStyle w:val="SayfaNumaras"/>
            <w:color w:val="776946"/>
          </w:rPr>
          <w:t>–</w:t>
        </w:r>
        <w:r w:rsidR="00146AE3" w:rsidRPr="00FC120A">
          <w:rPr>
            <w:rStyle w:val="SayfaNumaras"/>
            <w:color w:val="776946"/>
          </w:rPr>
          <w:t xml:space="preserve"> </w:t>
        </w:r>
        <w:r w:rsidR="008971EF" w:rsidRPr="00FC120A">
          <w:rPr>
            <w:rStyle w:val="SayfaNumaras"/>
            <w:color w:val="776946"/>
          </w:rPr>
          <w:fldChar w:fldCharType="begin"/>
        </w:r>
        <w:r w:rsidR="008971EF" w:rsidRPr="00FC120A">
          <w:rPr>
            <w:rStyle w:val="SayfaNumaras"/>
            <w:color w:val="776946"/>
          </w:rPr>
          <w:instrText xml:space="preserve"> PAGE </w:instrText>
        </w:r>
        <w:r w:rsidR="008971EF" w:rsidRPr="00FC120A">
          <w:rPr>
            <w:rStyle w:val="SayfaNumaras"/>
            <w:color w:val="776946"/>
          </w:rPr>
          <w:fldChar w:fldCharType="separate"/>
        </w:r>
        <w:r w:rsidR="008971EF" w:rsidRPr="00FC120A">
          <w:rPr>
            <w:rStyle w:val="SayfaNumaras"/>
            <w:noProof/>
            <w:color w:val="776946"/>
          </w:rPr>
          <w:t>4</w:t>
        </w:r>
        <w:r w:rsidR="008971EF" w:rsidRPr="00FC120A">
          <w:rPr>
            <w:rStyle w:val="SayfaNumaras"/>
            <w:color w:val="776946"/>
          </w:rPr>
          <w:fldChar w:fldCharType="end"/>
        </w:r>
      </w:p>
    </w:sdtContent>
  </w:sdt>
  <w:p w14:paraId="661F32AB" w14:textId="77777777" w:rsidR="00A15F10" w:rsidRPr="00FC120A" w:rsidRDefault="00A15F10" w:rsidP="00B4493B">
    <w:pPr>
      <w:ind w:firstLine="0"/>
      <w:rPr>
        <w:color w:val="776946"/>
      </w:rPr>
    </w:pPr>
  </w:p>
  <w:p w14:paraId="5E53C91D" w14:textId="77777777" w:rsidR="00545AF5" w:rsidRDefault="00545AF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color w:val="776946"/>
      </w:rPr>
      <w:id w:val="1192262320"/>
      <w:docPartObj>
        <w:docPartGallery w:val="Page Numbers (Bottom of Page)"/>
        <w:docPartUnique/>
      </w:docPartObj>
    </w:sdtPr>
    <w:sdtContent>
      <w:p w14:paraId="4500D653" w14:textId="770E7A90" w:rsidR="008971EF" w:rsidRDefault="008971EF" w:rsidP="003C6D31">
        <w:pPr>
          <w:pStyle w:val="AltBilgi"/>
          <w:framePr w:wrap="none" w:vAnchor="text" w:hAnchor="margin" w:xAlign="outside" w:y="1"/>
          <w:ind w:firstLine="0"/>
          <w:rPr>
            <w:rStyle w:val="SayfaNumaras"/>
          </w:rPr>
        </w:pPr>
        <w:r w:rsidRPr="00F536B0">
          <w:rPr>
            <w:rStyle w:val="SayfaNumaras"/>
            <w:color w:val="776946"/>
          </w:rPr>
          <w:fldChar w:fldCharType="begin"/>
        </w:r>
        <w:r w:rsidRPr="00F536B0">
          <w:rPr>
            <w:rStyle w:val="SayfaNumaras"/>
            <w:color w:val="776946"/>
          </w:rPr>
          <w:instrText xml:space="preserve"> PAGE </w:instrText>
        </w:r>
        <w:r w:rsidRPr="00F536B0">
          <w:rPr>
            <w:rStyle w:val="SayfaNumaras"/>
            <w:color w:val="776946"/>
          </w:rPr>
          <w:fldChar w:fldCharType="separate"/>
        </w:r>
        <w:r w:rsidRPr="00F536B0">
          <w:rPr>
            <w:rStyle w:val="SayfaNumaras"/>
            <w:noProof/>
            <w:color w:val="776946"/>
          </w:rPr>
          <w:t>3</w:t>
        </w:r>
        <w:r w:rsidRPr="00F536B0">
          <w:rPr>
            <w:rStyle w:val="SayfaNumaras"/>
            <w:color w:val="776946"/>
          </w:rPr>
          <w:fldChar w:fldCharType="end"/>
        </w:r>
        <w:r w:rsidR="00F536B0" w:rsidRPr="00F536B0">
          <w:rPr>
            <w:rStyle w:val="SayfaNumaras"/>
            <w:color w:val="776946"/>
          </w:rPr>
          <w:t xml:space="preserve"> –</w:t>
        </w:r>
      </w:p>
    </w:sdtContent>
  </w:sdt>
  <w:p w14:paraId="614F108C" w14:textId="585E57A8" w:rsidR="00A15F10" w:rsidRDefault="00A15F10" w:rsidP="00F536B0">
    <w:pPr>
      <w:pStyle w:val="AltBilgi"/>
      <w:ind w:right="360" w:firstLine="0"/>
    </w:pPr>
  </w:p>
  <w:p w14:paraId="5898B9F9" w14:textId="77777777" w:rsidR="00545AF5" w:rsidRDefault="00545A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F23FE" w14:textId="74949FEA" w:rsidR="001C14D8" w:rsidRPr="0017621A" w:rsidRDefault="001C14D8" w:rsidP="001C14D8">
    <w:pPr>
      <w:pStyle w:val="AltBilgi"/>
      <w:spacing w:after="0" w:line="360" w:lineRule="auto"/>
      <w:ind w:firstLine="0"/>
      <w:rPr>
        <w:color w:val="404040" w:themeColor="text1" w:themeTint="BF"/>
        <w:sz w:val="18"/>
        <w:szCs w:val="18"/>
      </w:rPr>
    </w:pPr>
    <w:r w:rsidRPr="00E370C0">
      <w:rPr>
        <w:rFonts w:ascii="Times New Roman" w:hAnsi="Times New Roman"/>
        <w:b/>
        <w:bCs/>
        <w:color w:val="776946"/>
        <w:sz w:val="18"/>
        <w:szCs w:val="18"/>
        <w:vertAlign w:val="superscript"/>
      </w:rPr>
      <w:t>*</w:t>
    </w:r>
    <w:r w:rsidRPr="00E370C0">
      <w:rPr>
        <w:rFonts w:ascii="Times New Roman" w:hAnsi="Times New Roman"/>
        <w:b/>
        <w:bCs/>
        <w:color w:val="776946"/>
        <w:sz w:val="18"/>
        <w:szCs w:val="18"/>
      </w:rPr>
      <w:t xml:space="preserve"> </w:t>
    </w:r>
    <w:r w:rsidR="002579D8" w:rsidRPr="00243EFF">
      <w:rPr>
        <w:color w:val="000000" w:themeColor="text1"/>
        <w:sz w:val="18"/>
        <w:szCs w:val="18"/>
      </w:rPr>
      <w:t>Editors add the</w:t>
    </w:r>
    <w:r w:rsidR="000E4BF3" w:rsidRPr="00243EFF">
      <w:rPr>
        <w:color w:val="000000" w:themeColor="text1"/>
        <w:sz w:val="18"/>
        <w:szCs w:val="18"/>
      </w:rPr>
      <w:t xml:space="preserve"> </w:t>
    </w:r>
    <w:r w:rsidR="002579D8" w:rsidRPr="00243EFF">
      <w:rPr>
        <w:color w:val="000000" w:themeColor="text1"/>
        <w:sz w:val="18"/>
        <w:szCs w:val="18"/>
      </w:rPr>
      <w:t>institutional information of the author(s).</w:t>
    </w:r>
  </w:p>
  <w:tbl>
    <w:tblPr>
      <w:tblStyle w:val="TabloKlavuzu"/>
      <w:tblW w:w="864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693"/>
      <w:gridCol w:w="993"/>
      <w:gridCol w:w="992"/>
      <w:gridCol w:w="992"/>
      <w:gridCol w:w="992"/>
      <w:gridCol w:w="1134"/>
    </w:tblGrid>
    <w:tr w:rsidR="001C14D8" w:rsidRPr="00882DDB" w14:paraId="241B89D8" w14:textId="77777777" w:rsidTr="001710D3">
      <w:tc>
        <w:tcPr>
          <w:tcW w:w="851" w:type="dxa"/>
        </w:tcPr>
        <w:p w14:paraId="4344B99D" w14:textId="10CFCDF7" w:rsidR="001C14D8" w:rsidRPr="00882DDB" w:rsidRDefault="00FD4BDC" w:rsidP="00FD4BDC">
          <w:pPr>
            <w:pStyle w:val="AltBilgi"/>
            <w:spacing w:after="0"/>
            <w:ind w:firstLine="0"/>
            <w:jc w:val="left"/>
            <w:rPr>
              <w:color w:val="000000" w:themeColor="text1"/>
              <w:sz w:val="18"/>
              <w:szCs w:val="18"/>
            </w:rPr>
          </w:pPr>
          <w:r>
            <w:rPr>
              <w:b/>
              <w:bCs/>
              <w:color w:val="776946"/>
              <w:sz w:val="18"/>
              <w:szCs w:val="18"/>
            </w:rPr>
            <w:t xml:space="preserve"> </w:t>
          </w:r>
          <w:r w:rsidR="001C14D8" w:rsidRPr="00882DDB">
            <w:rPr>
              <w:b/>
              <w:bCs/>
              <w:color w:val="776946"/>
              <w:sz w:val="18"/>
              <w:szCs w:val="18"/>
            </w:rPr>
            <w:t>E-mail</w:t>
          </w:r>
        </w:p>
      </w:tc>
      <w:tc>
        <w:tcPr>
          <w:tcW w:w="2693" w:type="dxa"/>
        </w:tcPr>
        <w:p w14:paraId="3E919CEB" w14:textId="77777777" w:rsidR="001C14D8" w:rsidRPr="00882DDB" w:rsidRDefault="001C14D8" w:rsidP="001C14D8">
          <w:pPr>
            <w:pStyle w:val="AltBilgi"/>
            <w:spacing w:after="0"/>
            <w:ind w:firstLine="0"/>
            <w:rPr>
              <w:color w:val="000000" w:themeColor="text1"/>
              <w:sz w:val="18"/>
              <w:szCs w:val="18"/>
            </w:rPr>
          </w:pPr>
          <w:hyperlink r:id="rId1" w:history="1">
            <w:r w:rsidRPr="00882DDB">
              <w:rPr>
                <w:rStyle w:val="Kpr"/>
                <w:sz w:val="18"/>
                <w:szCs w:val="18"/>
              </w:rPr>
              <w:t>editörler.ekler@editörler.ekler</w:t>
            </w:r>
          </w:hyperlink>
          <w:r w:rsidRPr="00882DDB">
            <w:rPr>
              <w:color w:val="000000" w:themeColor="text1"/>
              <w:sz w:val="18"/>
              <w:szCs w:val="18"/>
            </w:rPr>
            <w:t xml:space="preserve"> </w:t>
          </w:r>
        </w:p>
      </w:tc>
      <w:tc>
        <w:tcPr>
          <w:tcW w:w="993" w:type="dxa"/>
        </w:tcPr>
        <w:p w14:paraId="733DB7E3" w14:textId="77777777" w:rsidR="001C14D8" w:rsidRPr="00882DDB" w:rsidRDefault="001C14D8" w:rsidP="001C14D8">
          <w:pPr>
            <w:pStyle w:val="AltBilgi"/>
            <w:spacing w:after="0"/>
            <w:ind w:firstLine="0"/>
            <w:jc w:val="right"/>
            <w:rPr>
              <w:color w:val="000000" w:themeColor="text1"/>
              <w:sz w:val="18"/>
              <w:szCs w:val="18"/>
            </w:rPr>
          </w:pPr>
          <w:proofErr w:type="spellStart"/>
          <w:r w:rsidRPr="00882DDB">
            <w:rPr>
              <w:color w:val="000000" w:themeColor="text1"/>
              <w:sz w:val="18"/>
              <w:szCs w:val="18"/>
            </w:rPr>
            <w:t>Araştırma</w:t>
          </w:r>
          <w:proofErr w:type="spellEnd"/>
        </w:p>
      </w:tc>
      <w:tc>
        <w:tcPr>
          <w:tcW w:w="992" w:type="dxa"/>
        </w:tcPr>
        <w:p w14:paraId="21C47B79" w14:textId="77777777" w:rsidR="001C14D8" w:rsidRPr="00882DDB" w:rsidRDefault="001C14D8" w:rsidP="001C14D8">
          <w:pPr>
            <w:pStyle w:val="AltBilgi"/>
            <w:spacing w:after="0"/>
            <w:ind w:firstLine="0"/>
            <w:jc w:val="left"/>
            <w:rPr>
              <w:color w:val="000000" w:themeColor="text1"/>
              <w:sz w:val="18"/>
              <w:szCs w:val="18"/>
            </w:rPr>
          </w:pPr>
          <w:r w:rsidRPr="00882DDB">
            <w:rPr>
              <w:i/>
              <w:iCs/>
              <w:color w:val="776946"/>
              <w:sz w:val="18"/>
              <w:szCs w:val="18"/>
            </w:rPr>
            <w:t>Research</w:t>
          </w:r>
        </w:p>
      </w:tc>
      <w:tc>
        <w:tcPr>
          <w:tcW w:w="992" w:type="dxa"/>
        </w:tcPr>
        <w:p w14:paraId="09C19C1D" w14:textId="77777777" w:rsidR="001C14D8" w:rsidRPr="00882DDB" w:rsidRDefault="001C14D8" w:rsidP="001E3D46">
          <w:pPr>
            <w:pStyle w:val="AltBilgi"/>
            <w:spacing w:after="0"/>
            <w:ind w:firstLine="0"/>
            <w:jc w:val="right"/>
            <w:rPr>
              <w:color w:val="000000" w:themeColor="text1"/>
              <w:sz w:val="18"/>
              <w:szCs w:val="18"/>
            </w:rPr>
          </w:pPr>
          <w:proofErr w:type="spellStart"/>
          <w:r w:rsidRPr="00882DDB">
            <w:rPr>
              <w:color w:val="000000" w:themeColor="text1"/>
              <w:sz w:val="18"/>
              <w:szCs w:val="18"/>
            </w:rPr>
            <w:t>Başvuru</w:t>
          </w:r>
          <w:proofErr w:type="spellEnd"/>
        </w:p>
      </w:tc>
      <w:tc>
        <w:tcPr>
          <w:tcW w:w="992" w:type="dxa"/>
        </w:tcPr>
        <w:p w14:paraId="638EBF21" w14:textId="2D2C6550" w:rsidR="001C14D8" w:rsidRPr="00882DDB" w:rsidRDefault="008321ED" w:rsidP="001E3D46">
          <w:pPr>
            <w:pStyle w:val="AltBilgi"/>
            <w:spacing w:after="0"/>
            <w:ind w:firstLine="0"/>
            <w:jc w:val="left"/>
            <w:rPr>
              <w:i/>
              <w:iCs/>
              <w:color w:val="776946"/>
              <w:sz w:val="18"/>
              <w:szCs w:val="18"/>
            </w:rPr>
          </w:pPr>
          <w:r>
            <w:rPr>
              <w:i/>
              <w:iCs/>
              <w:color w:val="776946"/>
              <w:sz w:val="18"/>
              <w:szCs w:val="18"/>
            </w:rPr>
            <w:t>Submitted</w:t>
          </w:r>
        </w:p>
      </w:tc>
      <w:tc>
        <w:tcPr>
          <w:tcW w:w="1134" w:type="dxa"/>
        </w:tcPr>
        <w:p w14:paraId="76473079" w14:textId="77777777" w:rsidR="001C14D8" w:rsidRPr="00882DDB" w:rsidRDefault="001C14D8" w:rsidP="001C14D8">
          <w:pPr>
            <w:pStyle w:val="AltBilgi"/>
            <w:spacing w:after="0"/>
            <w:ind w:firstLine="0"/>
            <w:jc w:val="left"/>
            <w:rPr>
              <w:color w:val="000000" w:themeColor="text1"/>
              <w:sz w:val="18"/>
              <w:szCs w:val="18"/>
            </w:rPr>
          </w:pPr>
          <w:r w:rsidRPr="00882DDB">
            <w:rPr>
              <w:color w:val="000000" w:themeColor="text1"/>
              <w:sz w:val="18"/>
              <w:szCs w:val="18"/>
            </w:rPr>
            <w:t>00.00.0000</w:t>
          </w:r>
        </w:p>
      </w:tc>
    </w:tr>
    <w:tr w:rsidR="001C14D8" w:rsidRPr="00882DDB" w14:paraId="1DADA4A7" w14:textId="77777777" w:rsidTr="001710D3">
      <w:tc>
        <w:tcPr>
          <w:tcW w:w="851" w:type="dxa"/>
        </w:tcPr>
        <w:p w14:paraId="4F83EEEC" w14:textId="0752DC08" w:rsidR="001C14D8" w:rsidRPr="00882DDB" w:rsidRDefault="00A50C47" w:rsidP="00FD4BDC">
          <w:pPr>
            <w:pStyle w:val="AltBilgi"/>
            <w:spacing w:after="0"/>
            <w:ind w:firstLine="0"/>
            <w:jc w:val="left"/>
            <w:rPr>
              <w:color w:val="000000" w:themeColor="text1"/>
              <w:sz w:val="18"/>
              <w:szCs w:val="18"/>
            </w:rPr>
          </w:pPr>
          <w:r>
            <w:rPr>
              <w:b/>
              <w:bCs/>
              <w:color w:val="776946"/>
              <w:sz w:val="18"/>
              <w:szCs w:val="18"/>
            </w:rPr>
            <w:t xml:space="preserve"> </w:t>
          </w:r>
          <w:r w:rsidR="001C14D8" w:rsidRPr="00882DDB">
            <w:rPr>
              <w:b/>
              <w:bCs/>
              <w:color w:val="776946"/>
              <w:sz w:val="18"/>
              <w:szCs w:val="18"/>
            </w:rPr>
            <w:t>Orcid</w:t>
          </w:r>
        </w:p>
      </w:tc>
      <w:tc>
        <w:tcPr>
          <w:tcW w:w="2693" w:type="dxa"/>
        </w:tcPr>
        <w:p w14:paraId="1371AA34" w14:textId="180D746A" w:rsidR="001C14D8" w:rsidRPr="00243EFF" w:rsidRDefault="00243EFF" w:rsidP="001C14D8">
          <w:pPr>
            <w:pStyle w:val="AltBilgi"/>
            <w:spacing w:after="0"/>
            <w:ind w:firstLine="0"/>
            <w:rPr>
              <w:color w:val="000000" w:themeColor="text1"/>
              <w:sz w:val="18"/>
              <w:szCs w:val="18"/>
            </w:rPr>
          </w:pPr>
          <w:r w:rsidRPr="00243EFF">
            <w:rPr>
              <w:color w:val="000000" w:themeColor="text1"/>
              <w:sz w:val="18"/>
              <w:szCs w:val="18"/>
            </w:rPr>
            <w:t>Editors.</w:t>
          </w:r>
        </w:p>
      </w:tc>
      <w:tc>
        <w:tcPr>
          <w:tcW w:w="993" w:type="dxa"/>
        </w:tcPr>
        <w:p w14:paraId="0A9B57E6" w14:textId="77777777" w:rsidR="001C14D8" w:rsidRPr="00882DDB" w:rsidRDefault="001C14D8" w:rsidP="001C14D8">
          <w:pPr>
            <w:pStyle w:val="AltBilgi"/>
            <w:spacing w:after="0"/>
            <w:ind w:firstLine="0"/>
            <w:jc w:val="right"/>
            <w:rPr>
              <w:color w:val="000000" w:themeColor="text1"/>
              <w:sz w:val="18"/>
              <w:szCs w:val="18"/>
            </w:rPr>
          </w:pPr>
          <w:proofErr w:type="spellStart"/>
          <w:r w:rsidRPr="00882DDB">
            <w:rPr>
              <w:color w:val="000000" w:themeColor="text1"/>
              <w:sz w:val="18"/>
              <w:szCs w:val="18"/>
            </w:rPr>
            <w:t>Makalesi</w:t>
          </w:r>
          <w:proofErr w:type="spellEnd"/>
        </w:p>
      </w:tc>
      <w:tc>
        <w:tcPr>
          <w:tcW w:w="992" w:type="dxa"/>
        </w:tcPr>
        <w:p w14:paraId="0487BF37" w14:textId="77777777" w:rsidR="001C14D8" w:rsidRPr="00882DDB" w:rsidRDefault="001C14D8" w:rsidP="001C14D8">
          <w:pPr>
            <w:pStyle w:val="AltBilgi"/>
            <w:spacing w:after="0"/>
            <w:ind w:firstLine="0"/>
            <w:jc w:val="left"/>
            <w:rPr>
              <w:color w:val="000000" w:themeColor="text1"/>
              <w:sz w:val="18"/>
              <w:szCs w:val="18"/>
            </w:rPr>
          </w:pPr>
          <w:r w:rsidRPr="00882DDB">
            <w:rPr>
              <w:i/>
              <w:iCs/>
              <w:color w:val="776946"/>
              <w:sz w:val="18"/>
              <w:szCs w:val="18"/>
            </w:rPr>
            <w:t>Article</w:t>
          </w:r>
        </w:p>
      </w:tc>
      <w:tc>
        <w:tcPr>
          <w:tcW w:w="992" w:type="dxa"/>
        </w:tcPr>
        <w:p w14:paraId="66BF5E58" w14:textId="77777777" w:rsidR="001C14D8" w:rsidRPr="00882DDB" w:rsidRDefault="001C14D8" w:rsidP="001E3D46">
          <w:pPr>
            <w:pStyle w:val="AltBilgi"/>
            <w:spacing w:after="0"/>
            <w:ind w:firstLine="0"/>
            <w:jc w:val="right"/>
            <w:rPr>
              <w:color w:val="000000" w:themeColor="text1"/>
              <w:sz w:val="18"/>
              <w:szCs w:val="18"/>
            </w:rPr>
          </w:pPr>
          <w:r w:rsidRPr="00882DDB">
            <w:rPr>
              <w:color w:val="000000" w:themeColor="text1"/>
              <w:sz w:val="18"/>
              <w:szCs w:val="18"/>
            </w:rPr>
            <w:t>Kabul</w:t>
          </w:r>
        </w:p>
      </w:tc>
      <w:tc>
        <w:tcPr>
          <w:tcW w:w="992" w:type="dxa"/>
        </w:tcPr>
        <w:p w14:paraId="56934D1B" w14:textId="77777777" w:rsidR="001C14D8" w:rsidRPr="00882DDB" w:rsidRDefault="001C14D8" w:rsidP="001E3D46">
          <w:pPr>
            <w:pStyle w:val="AltBilgi"/>
            <w:spacing w:after="0"/>
            <w:ind w:firstLine="0"/>
            <w:jc w:val="left"/>
            <w:rPr>
              <w:i/>
              <w:iCs/>
              <w:color w:val="776946"/>
              <w:sz w:val="18"/>
              <w:szCs w:val="18"/>
            </w:rPr>
          </w:pPr>
          <w:r w:rsidRPr="00882DDB">
            <w:rPr>
              <w:i/>
              <w:iCs/>
              <w:color w:val="776946"/>
              <w:sz w:val="18"/>
              <w:szCs w:val="18"/>
            </w:rPr>
            <w:t>Accepted</w:t>
          </w:r>
        </w:p>
      </w:tc>
      <w:tc>
        <w:tcPr>
          <w:tcW w:w="1134" w:type="dxa"/>
        </w:tcPr>
        <w:p w14:paraId="6C01D74D" w14:textId="77777777" w:rsidR="001C14D8" w:rsidRPr="00882DDB" w:rsidRDefault="001C14D8" w:rsidP="001C14D8">
          <w:pPr>
            <w:pStyle w:val="AltBilgi"/>
            <w:spacing w:after="0"/>
            <w:ind w:firstLine="0"/>
            <w:jc w:val="left"/>
            <w:rPr>
              <w:color w:val="000000" w:themeColor="text1"/>
              <w:sz w:val="18"/>
              <w:szCs w:val="18"/>
            </w:rPr>
          </w:pPr>
          <w:r w:rsidRPr="00882DDB">
            <w:rPr>
              <w:color w:val="000000" w:themeColor="text1"/>
              <w:sz w:val="18"/>
              <w:szCs w:val="18"/>
            </w:rPr>
            <w:t>00.00.0000</w:t>
          </w:r>
        </w:p>
      </w:tc>
    </w:tr>
  </w:tbl>
  <w:p w14:paraId="0AD4B710" w14:textId="31CDD4E8" w:rsidR="00A2438E" w:rsidRPr="001C14D8" w:rsidRDefault="001C14D8" w:rsidP="001C14D8">
    <w:pPr>
      <w:pStyle w:val="AltBilgi"/>
      <w:spacing w:before="120" w:after="0"/>
      <w:ind w:firstLine="0"/>
      <w:rPr>
        <w:b/>
        <w:bCs/>
        <w:color w:val="776946"/>
        <w:sz w:val="18"/>
        <w:szCs w:val="18"/>
      </w:rPr>
    </w:pPr>
    <w:proofErr w:type="spellStart"/>
    <w:r w:rsidRPr="00882DDB">
      <w:rPr>
        <w:b/>
        <w:bCs/>
        <w:color w:val="776946"/>
        <w:sz w:val="18"/>
        <w:szCs w:val="18"/>
      </w:rPr>
      <w:t>Atıf</w:t>
    </w:r>
    <w:proofErr w:type="spellEnd"/>
    <w:r w:rsidRPr="00882DDB">
      <w:rPr>
        <w:color w:val="776946"/>
        <w:sz w:val="18"/>
        <w:szCs w:val="18"/>
      </w:rPr>
      <w:t xml:space="preserve"> </w:t>
    </w:r>
    <w:r w:rsidRPr="00882DDB">
      <w:rPr>
        <w:b/>
        <w:bCs/>
        <w:color w:val="000000" w:themeColor="text1"/>
        <w:sz w:val="18"/>
        <w:szCs w:val="18"/>
      </w:rPr>
      <w:t>/</w:t>
    </w:r>
    <w:r w:rsidRPr="00882DDB">
      <w:rPr>
        <w:color w:val="776946"/>
        <w:sz w:val="18"/>
        <w:szCs w:val="18"/>
      </w:rPr>
      <w:t xml:space="preserve"> </w:t>
    </w:r>
    <w:r w:rsidRPr="00882DDB">
      <w:rPr>
        <w:b/>
        <w:bCs/>
        <w:i/>
        <w:iCs/>
        <w:color w:val="776946"/>
        <w:sz w:val="18"/>
        <w:szCs w:val="18"/>
      </w:rPr>
      <w:t>Citation</w:t>
    </w:r>
    <w:r w:rsidRPr="00882DDB">
      <w:rPr>
        <w:color w:val="000000" w:themeColor="text1"/>
        <w:sz w:val="18"/>
        <w:szCs w:val="18"/>
      </w:rPr>
      <w:t xml:space="preserve">   </w:t>
    </w:r>
    <w:r w:rsidR="004358CA" w:rsidRPr="004358CA">
      <w:rPr>
        <w:color w:val="000000" w:themeColor="text1"/>
        <w:sz w:val="18"/>
        <w:szCs w:val="18"/>
      </w:rPr>
      <w:t>Editors add at the layout stage.</w:t>
    </w:r>
    <w:r w:rsidR="00161178" w:rsidRPr="001C14D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D0374" w14:textId="77777777" w:rsidR="00792762" w:rsidRDefault="00792762" w:rsidP="00D15FBE">
      <w:pPr>
        <w:pStyle w:val="KonuBal"/>
      </w:pPr>
      <w:r w:rsidRPr="008C59E5">
        <w:separator/>
      </w:r>
    </w:p>
  </w:footnote>
  <w:footnote w:type="continuationSeparator" w:id="0">
    <w:p w14:paraId="288FC4B3" w14:textId="77777777" w:rsidR="00792762" w:rsidRDefault="00792762" w:rsidP="007324DA">
      <w:r>
        <w:continuationSeparator/>
      </w:r>
    </w:p>
    <w:p w14:paraId="2E79CA04" w14:textId="77777777" w:rsidR="00792762" w:rsidRDefault="00792762" w:rsidP="007324DA"/>
    <w:p w14:paraId="1147BDC5" w14:textId="77777777" w:rsidR="00792762" w:rsidRDefault="00792762"/>
  </w:footnote>
  <w:footnote w:id="1">
    <w:p w14:paraId="7E5AA293" w14:textId="3AC815C2" w:rsidR="00E102D3" w:rsidRPr="00FE63D6" w:rsidRDefault="00E102D3" w:rsidP="00E102D3">
      <w:pPr>
        <w:pStyle w:val="KonuBal"/>
      </w:pPr>
      <w:r w:rsidRPr="00FE63D6">
        <w:rPr>
          <w:rStyle w:val="DipnotBavurusu"/>
          <w:color w:val="776946"/>
        </w:rPr>
        <w:footnoteRef/>
      </w:r>
      <w:r w:rsidRPr="00FE63D6">
        <w:t xml:space="preserve"> </w:t>
      </w:r>
      <w:r w:rsidR="00DF466B" w:rsidRPr="00DF466B">
        <w:t>Write your explanation here in Cambria, 9 points, justified alignment, with a line spacing of 1.15 nk (Source, 2024).</w:t>
      </w:r>
      <w:r w:rsidRPr="00FE63D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4AB5E" w14:textId="77777777" w:rsidR="004309A7" w:rsidRPr="004309A7" w:rsidRDefault="004309A7" w:rsidP="004309A7">
    <w:pPr>
      <w:tabs>
        <w:tab w:val="center" w:pos="4536"/>
        <w:tab w:val="right" w:pos="9072"/>
      </w:tabs>
      <w:spacing w:after="0" w:line="240" w:lineRule="auto"/>
      <w:ind w:firstLine="0"/>
      <w:jc w:val="left"/>
      <w:rPr>
        <w:rFonts w:asciiTheme="minorHAnsi" w:hAnsiTheme="minorHAnsi"/>
        <w:color w:val="776946"/>
        <w:sz w:val="20"/>
        <w:szCs w:val="20"/>
      </w:rPr>
    </w:pPr>
    <w:r w:rsidRPr="004309A7">
      <w:rPr>
        <w:rFonts w:ascii="Book Antiqua" w:hAnsi="Book Antiqua"/>
        <w:b/>
        <w:bCs/>
        <w:noProof/>
        <w:color w:val="747474" w:themeColor="background2" w:themeShade="80"/>
        <w:sz w:val="15"/>
        <w:szCs w:val="15"/>
      </w:rPr>
      <w:drawing>
        <wp:anchor distT="0" distB="0" distL="114300" distR="114300" simplePos="0" relativeHeight="251667456" behindDoc="0" locked="0" layoutInCell="1" allowOverlap="1" wp14:anchorId="73EBE297" wp14:editId="3B60A9C0">
          <wp:simplePos x="0" y="0"/>
          <wp:positionH relativeFrom="column">
            <wp:posOffset>-171450</wp:posOffset>
          </wp:positionH>
          <wp:positionV relativeFrom="paragraph">
            <wp:posOffset>41910</wp:posOffset>
          </wp:positionV>
          <wp:extent cx="502920" cy="440055"/>
          <wp:effectExtent l="0" t="0" r="5080" b="4445"/>
          <wp:wrapNone/>
          <wp:docPr id="375457021" name="Resim 1" descr="yazı aleti, dolma kalem, tüy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41263" name="Resim 1" descr="yazı aleti, dolma kalem, tüy içeren bir resim&#10;&#10;Açıklama otomatik olarak oluşturuldu"/>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502920" cy="440055"/>
                  </a:xfrm>
                  <a:prstGeom prst="rect">
                    <a:avLst/>
                  </a:prstGeom>
                </pic:spPr>
              </pic:pic>
            </a:graphicData>
          </a:graphic>
          <wp14:sizeRelH relativeFrom="margin">
            <wp14:pctWidth>0</wp14:pctWidth>
          </wp14:sizeRelH>
          <wp14:sizeRelV relativeFrom="margin">
            <wp14:pctHeight>0</wp14:pctHeight>
          </wp14:sizeRelV>
        </wp:anchor>
      </w:drawing>
    </w:r>
  </w:p>
  <w:p w14:paraId="3B2F24DE" w14:textId="2DBA3C57" w:rsidR="004309A7" w:rsidRPr="004309A7" w:rsidRDefault="00887841" w:rsidP="004309A7">
    <w:pPr>
      <w:pBdr>
        <w:bottom w:val="single" w:sz="4" w:space="1" w:color="auto"/>
      </w:pBdr>
      <w:autoSpaceDE w:val="0"/>
      <w:autoSpaceDN w:val="0"/>
      <w:adjustRightInd w:val="0"/>
      <w:spacing w:after="0" w:line="240" w:lineRule="auto"/>
      <w:jc w:val="left"/>
      <w:rPr>
        <w:rFonts w:asciiTheme="minorHAnsi" w:hAnsiTheme="minorHAnsi"/>
        <w:bCs/>
        <w:color w:val="776946"/>
        <w:sz w:val="18"/>
        <w:szCs w:val="18"/>
      </w:rPr>
    </w:pPr>
    <w:r w:rsidRPr="00887841">
      <w:rPr>
        <w:rFonts w:asciiTheme="minorHAnsi" w:hAnsiTheme="minorHAnsi"/>
        <w:color w:val="776946"/>
        <w:sz w:val="18"/>
        <w:szCs w:val="18"/>
      </w:rPr>
      <w:t>Article information is written by the editors</w:t>
    </w:r>
    <w:r w:rsidR="00FB53FD">
      <w:rPr>
        <w:rFonts w:asciiTheme="minorHAnsi" w:hAnsiTheme="minorHAnsi"/>
        <w:color w:val="776946"/>
        <w:sz w:val="18"/>
        <w:szCs w:val="18"/>
      </w:rPr>
      <w:t xml:space="preserve"> </w:t>
    </w:r>
  </w:p>
  <w:p w14:paraId="5556013C" w14:textId="6383E31D" w:rsidR="00545AF5" w:rsidRPr="003F6E4B" w:rsidRDefault="00806303" w:rsidP="003F6E4B">
    <w:pPr>
      <w:tabs>
        <w:tab w:val="center" w:pos="4536"/>
        <w:tab w:val="right" w:pos="9072"/>
      </w:tabs>
      <w:spacing w:after="240" w:line="240" w:lineRule="auto"/>
      <w:ind w:left="567" w:firstLine="0"/>
      <w:jc w:val="right"/>
      <w:rPr>
        <w:rFonts w:asciiTheme="minorHAnsi" w:hAnsiTheme="minorHAnsi"/>
        <w:color w:val="776946"/>
        <w:sz w:val="18"/>
        <w:szCs w:val="18"/>
      </w:rPr>
    </w:pPr>
    <w:r w:rsidRPr="00806303">
      <w:rPr>
        <w:rFonts w:asciiTheme="minorHAnsi" w:hAnsiTheme="minorHAnsi"/>
        <w:color w:val="776946"/>
        <w:sz w:val="18"/>
        <w:szCs w:val="18"/>
      </w:rPr>
      <w:t>The author(s) name(s) are added by the editors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C0AE2" w14:textId="77777777" w:rsidR="002F1BC0" w:rsidRPr="002F1BC0" w:rsidRDefault="002F1BC0" w:rsidP="002F1BC0">
    <w:pPr>
      <w:pBdr>
        <w:bottom w:val="single" w:sz="4" w:space="1" w:color="auto"/>
      </w:pBdr>
      <w:autoSpaceDE w:val="0"/>
      <w:autoSpaceDN w:val="0"/>
      <w:adjustRightInd w:val="0"/>
      <w:spacing w:after="0" w:line="240" w:lineRule="auto"/>
      <w:ind w:firstLine="0"/>
      <w:jc w:val="left"/>
      <w:rPr>
        <w:rFonts w:ascii="Sagona Book" w:hAnsi="Sagona Book"/>
        <w:bCs/>
        <w:color w:val="776946"/>
        <w:sz w:val="18"/>
        <w:szCs w:val="18"/>
      </w:rPr>
    </w:pPr>
    <w:r w:rsidRPr="002F1BC0">
      <w:rPr>
        <w:rFonts w:ascii="Sagona Book" w:hAnsi="Sagona Book"/>
        <w:color w:val="776946"/>
        <w:sz w:val="18"/>
        <w:szCs w:val="18"/>
      </w:rPr>
      <w:t xml:space="preserve">Metin &amp; Analiz   </w:t>
    </w:r>
    <w:r w:rsidRPr="002F1BC0">
      <w:rPr>
        <w:rFonts w:asciiTheme="minorHAnsi" w:hAnsiTheme="minorHAnsi"/>
        <w:color w:val="776946"/>
        <w:sz w:val="18"/>
        <w:szCs w:val="18"/>
      </w:rPr>
      <w:t xml:space="preserve">•   </w:t>
    </w:r>
    <w:r w:rsidRPr="002F1BC0">
      <w:rPr>
        <w:rFonts w:ascii="Sagona Book" w:hAnsi="Sagona Book"/>
        <w:i/>
        <w:iCs/>
        <w:color w:val="776946"/>
        <w:sz w:val="18"/>
        <w:szCs w:val="18"/>
      </w:rPr>
      <w:t>Text &amp; Analysis</w:t>
    </w:r>
  </w:p>
  <w:p w14:paraId="5EF22D0C" w14:textId="2E200982" w:rsidR="00A15F10" w:rsidRPr="002F1BC0" w:rsidRDefault="002F1BC0" w:rsidP="002F1BC0">
    <w:pPr>
      <w:tabs>
        <w:tab w:val="center" w:pos="4536"/>
        <w:tab w:val="right" w:pos="9072"/>
      </w:tabs>
      <w:spacing w:after="240" w:line="240" w:lineRule="auto"/>
      <w:ind w:firstLine="0"/>
      <w:jc w:val="right"/>
      <w:rPr>
        <w:rFonts w:asciiTheme="minorHAnsi" w:hAnsiTheme="minorHAnsi"/>
        <w:color w:val="776946"/>
        <w:sz w:val="18"/>
        <w:szCs w:val="18"/>
      </w:rPr>
    </w:pPr>
    <w:r w:rsidRPr="002F1BC0">
      <w:rPr>
        <w:rFonts w:asciiTheme="minorHAnsi" w:hAnsiTheme="minorHAnsi"/>
        <w:color w:val="776946"/>
        <w:sz w:val="18"/>
        <w:szCs w:val="18"/>
      </w:rPr>
      <w:t xml:space="preserve">Cilt / </w:t>
    </w:r>
    <w:r w:rsidRPr="002F1BC0">
      <w:rPr>
        <w:rFonts w:asciiTheme="minorHAnsi" w:hAnsiTheme="minorHAnsi"/>
        <w:i/>
        <w:iCs/>
        <w:color w:val="776946"/>
        <w:sz w:val="18"/>
        <w:szCs w:val="18"/>
      </w:rPr>
      <w:t>Volume</w:t>
    </w:r>
    <w:r w:rsidRPr="002F1BC0">
      <w:rPr>
        <w:rFonts w:asciiTheme="minorHAnsi" w:hAnsiTheme="minorHAnsi"/>
        <w:color w:val="776946"/>
        <w:sz w:val="18"/>
        <w:szCs w:val="18"/>
      </w:rPr>
      <w:t xml:space="preserve"> X   •   Sayı / </w:t>
    </w:r>
    <w:r w:rsidRPr="002F1BC0">
      <w:rPr>
        <w:rFonts w:asciiTheme="minorHAnsi" w:hAnsiTheme="minorHAnsi"/>
        <w:i/>
        <w:iCs/>
        <w:color w:val="776946"/>
        <w:sz w:val="18"/>
        <w:szCs w:val="18"/>
      </w:rPr>
      <w:t>Issue</w:t>
    </w:r>
    <w:r w:rsidRPr="002F1BC0">
      <w:rPr>
        <w:rFonts w:asciiTheme="minorHAnsi" w:hAnsiTheme="minorHAnsi"/>
        <w:color w:val="776946"/>
        <w:sz w:val="18"/>
        <w:szCs w:val="18"/>
      </w:rPr>
      <w:t xml:space="preserve"> X   •   Ay / </w:t>
    </w:r>
    <w:r w:rsidRPr="002F1BC0">
      <w:rPr>
        <w:rFonts w:asciiTheme="minorHAnsi" w:hAnsiTheme="minorHAnsi"/>
        <w:i/>
        <w:iCs/>
        <w:color w:val="776946"/>
        <w:sz w:val="18"/>
        <w:szCs w:val="18"/>
      </w:rPr>
      <w:t>Month</w:t>
    </w:r>
    <w:r w:rsidRPr="002F1BC0">
      <w:rPr>
        <w:rFonts w:asciiTheme="minorHAnsi" w:hAnsiTheme="minorHAnsi"/>
        <w:color w:val="776946"/>
        <w:sz w:val="18"/>
        <w:szCs w:val="18"/>
      </w:rPr>
      <w:t xml:space="preserve"> 20XX</w:t>
    </w:r>
  </w:p>
  <w:p w14:paraId="674A3882" w14:textId="77777777" w:rsidR="00545AF5" w:rsidRDefault="00545A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
      <w:gridCol w:w="1357"/>
      <w:gridCol w:w="1357"/>
      <w:gridCol w:w="1358"/>
      <w:gridCol w:w="1357"/>
      <w:gridCol w:w="1357"/>
      <w:gridCol w:w="1358"/>
    </w:tblGrid>
    <w:tr w:rsidR="00EB7E37" w:rsidRPr="00EB7E37" w14:paraId="616A7956" w14:textId="77777777" w:rsidTr="002A0242">
      <w:trPr>
        <w:gridBefore w:val="1"/>
        <w:wBefore w:w="6" w:type="dxa"/>
      </w:trPr>
      <w:tc>
        <w:tcPr>
          <w:tcW w:w="4072" w:type="dxa"/>
          <w:gridSpan w:val="3"/>
        </w:tcPr>
        <w:p w14:paraId="098D2F38" w14:textId="77777777" w:rsidR="00EB7E37" w:rsidRPr="009A2591" w:rsidRDefault="00EB7E37" w:rsidP="00EB7E37">
          <w:pPr>
            <w:tabs>
              <w:tab w:val="center" w:pos="4536"/>
              <w:tab w:val="right" w:pos="9072"/>
            </w:tabs>
            <w:spacing w:after="0" w:line="240" w:lineRule="auto"/>
            <w:ind w:firstLine="0"/>
            <w:rPr>
              <w:rFonts w:ascii="Times New Roman" w:hAnsi="Times New Roman"/>
              <w:b/>
              <w:bCs/>
              <w:i/>
              <w:iCs/>
              <w:color w:val="776946"/>
              <w:sz w:val="24"/>
              <w:szCs w:val="24"/>
            </w:rPr>
          </w:pPr>
          <w:r w:rsidRPr="009A2591">
            <w:rPr>
              <w:rFonts w:ascii="Sagona Book" w:hAnsi="Sagona Book"/>
              <w:b/>
              <w:bCs/>
              <w:i/>
              <w:iCs/>
              <w:color w:val="747474" w:themeColor="background2" w:themeShade="80"/>
              <w:sz w:val="28"/>
              <w:szCs w:val="28"/>
            </w:rPr>
            <w:t>Metin &amp; Analiz</w:t>
          </w:r>
        </w:p>
      </w:tc>
      <w:tc>
        <w:tcPr>
          <w:tcW w:w="4072" w:type="dxa"/>
          <w:gridSpan w:val="3"/>
        </w:tcPr>
        <w:p w14:paraId="0859359D" w14:textId="77777777" w:rsidR="00EB7E37" w:rsidRPr="00EB7E37" w:rsidRDefault="00EB7E37" w:rsidP="00EB7E37">
          <w:pPr>
            <w:tabs>
              <w:tab w:val="center" w:pos="4536"/>
              <w:tab w:val="right" w:pos="9072"/>
            </w:tabs>
            <w:spacing w:after="0" w:line="240" w:lineRule="auto"/>
            <w:ind w:firstLine="0"/>
            <w:jc w:val="right"/>
            <w:rPr>
              <w:rFonts w:ascii="Times New Roman" w:hAnsi="Times New Roman"/>
              <w:b/>
              <w:bCs/>
              <w:color w:val="776946"/>
              <w:sz w:val="24"/>
              <w:szCs w:val="24"/>
            </w:rPr>
          </w:pPr>
          <w:r w:rsidRPr="00EB7E37">
            <w:rPr>
              <w:rFonts w:ascii="Sagona Book" w:hAnsi="Sagona Book"/>
              <w:b/>
              <w:bCs/>
              <w:i/>
              <w:iCs/>
              <w:color w:val="776946"/>
              <w:sz w:val="28"/>
              <w:szCs w:val="28"/>
            </w:rPr>
            <w:t>Text &amp; Analysis</w:t>
          </w:r>
        </w:p>
      </w:tc>
    </w:tr>
    <w:tr w:rsidR="00EB7E37" w:rsidRPr="00EB7E37" w14:paraId="7F13E746" w14:textId="77777777" w:rsidTr="002A0242">
      <w:trPr>
        <w:gridBefore w:val="1"/>
        <w:wBefore w:w="6" w:type="dxa"/>
        <w:trHeight w:val="351"/>
      </w:trPr>
      <w:tc>
        <w:tcPr>
          <w:tcW w:w="4072" w:type="dxa"/>
          <w:gridSpan w:val="3"/>
        </w:tcPr>
        <w:p w14:paraId="4CBDC603" w14:textId="77777777" w:rsidR="00EB7E37" w:rsidRPr="009A2591" w:rsidRDefault="00EB7E37" w:rsidP="00EB7E37">
          <w:pPr>
            <w:tabs>
              <w:tab w:val="center" w:pos="4536"/>
              <w:tab w:val="right" w:pos="9072"/>
            </w:tabs>
            <w:spacing w:after="0" w:line="240" w:lineRule="auto"/>
            <w:ind w:firstLine="0"/>
            <w:rPr>
              <w:rFonts w:ascii="Times New Roman" w:hAnsi="Times New Roman"/>
              <w:b/>
              <w:bCs/>
              <w:i/>
              <w:iCs/>
              <w:color w:val="776946"/>
              <w:sz w:val="24"/>
              <w:szCs w:val="24"/>
            </w:rPr>
          </w:pPr>
          <w:r w:rsidRPr="009A2591">
            <w:rPr>
              <w:rFonts w:ascii="Book Antiqua" w:hAnsi="Book Antiqua"/>
              <w:b/>
              <w:bCs/>
              <w:i/>
              <w:iCs/>
              <w:noProof/>
              <w:color w:val="747474" w:themeColor="background2" w:themeShade="80"/>
              <w:sz w:val="15"/>
              <w:szCs w:val="15"/>
            </w:rPr>
            <w:drawing>
              <wp:anchor distT="0" distB="0" distL="114300" distR="114300" simplePos="0" relativeHeight="251665408" behindDoc="1" locked="0" layoutInCell="1" allowOverlap="1" wp14:anchorId="5EBC176F" wp14:editId="70DBE519">
                <wp:simplePos x="0" y="0"/>
                <wp:positionH relativeFrom="column">
                  <wp:posOffset>2112534</wp:posOffset>
                </wp:positionH>
                <wp:positionV relativeFrom="paragraph">
                  <wp:posOffset>-229870</wp:posOffset>
                </wp:positionV>
                <wp:extent cx="602273" cy="602273"/>
                <wp:effectExtent l="0" t="0" r="0" b="0"/>
                <wp:wrapNone/>
                <wp:docPr id="1604042565" name="Resim 1" descr="yazı aleti, dolma kalem, tüy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641263" name="Resim 1" descr="yazı aleti, dolma kalem, tüy içeren bir resim&#10;&#10;Açıklama otomatik olarak oluşturuldu"/>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tretch>
                          <a:fillRect/>
                        </a:stretch>
                      </pic:blipFill>
                      <pic:spPr>
                        <a:xfrm>
                          <a:off x="0" y="0"/>
                          <a:ext cx="602273" cy="602273"/>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9A2591">
            <w:rPr>
              <w:rFonts w:asciiTheme="majorHAnsi" w:hAnsiTheme="majorHAnsi"/>
              <w:b/>
              <w:bCs/>
              <w:i/>
              <w:iCs/>
              <w:color w:val="747474" w:themeColor="background2" w:themeShade="80"/>
              <w:sz w:val="20"/>
              <w:szCs w:val="20"/>
            </w:rPr>
            <w:t>Kültürel</w:t>
          </w:r>
          <w:proofErr w:type="spellEnd"/>
          <w:r w:rsidRPr="009A2591">
            <w:rPr>
              <w:rFonts w:asciiTheme="majorHAnsi" w:hAnsiTheme="majorHAnsi"/>
              <w:b/>
              <w:bCs/>
              <w:i/>
              <w:iCs/>
              <w:color w:val="747474" w:themeColor="background2" w:themeShade="80"/>
              <w:sz w:val="20"/>
              <w:szCs w:val="20"/>
            </w:rPr>
            <w:t xml:space="preserve"> </w:t>
          </w:r>
          <w:proofErr w:type="spellStart"/>
          <w:r w:rsidRPr="009A2591">
            <w:rPr>
              <w:rFonts w:asciiTheme="majorHAnsi" w:hAnsiTheme="majorHAnsi"/>
              <w:b/>
              <w:bCs/>
              <w:i/>
              <w:iCs/>
              <w:color w:val="747474" w:themeColor="background2" w:themeShade="80"/>
              <w:sz w:val="20"/>
              <w:szCs w:val="20"/>
            </w:rPr>
            <w:t>Çalışmalar</w:t>
          </w:r>
          <w:proofErr w:type="spellEnd"/>
          <w:r w:rsidRPr="009A2591">
            <w:rPr>
              <w:rFonts w:asciiTheme="majorHAnsi" w:hAnsiTheme="majorHAnsi"/>
              <w:b/>
              <w:bCs/>
              <w:i/>
              <w:iCs/>
              <w:color w:val="747474" w:themeColor="background2" w:themeShade="80"/>
              <w:sz w:val="20"/>
              <w:szCs w:val="20"/>
            </w:rPr>
            <w:t xml:space="preserve"> </w:t>
          </w:r>
          <w:proofErr w:type="spellStart"/>
          <w:r w:rsidRPr="009A2591">
            <w:rPr>
              <w:rFonts w:asciiTheme="majorHAnsi" w:hAnsiTheme="majorHAnsi"/>
              <w:b/>
              <w:bCs/>
              <w:i/>
              <w:iCs/>
              <w:color w:val="747474" w:themeColor="background2" w:themeShade="80"/>
              <w:sz w:val="20"/>
              <w:szCs w:val="20"/>
            </w:rPr>
            <w:t>ve</w:t>
          </w:r>
          <w:proofErr w:type="spellEnd"/>
          <w:r w:rsidRPr="009A2591">
            <w:rPr>
              <w:rFonts w:asciiTheme="majorHAnsi" w:hAnsiTheme="majorHAnsi"/>
              <w:b/>
              <w:bCs/>
              <w:i/>
              <w:iCs/>
              <w:color w:val="747474" w:themeColor="background2" w:themeShade="80"/>
              <w:sz w:val="20"/>
              <w:szCs w:val="20"/>
            </w:rPr>
            <w:t xml:space="preserve"> </w:t>
          </w:r>
          <w:proofErr w:type="spellStart"/>
          <w:r w:rsidRPr="009A2591">
            <w:rPr>
              <w:rFonts w:asciiTheme="majorHAnsi" w:hAnsiTheme="majorHAnsi"/>
              <w:b/>
              <w:bCs/>
              <w:i/>
              <w:iCs/>
              <w:color w:val="747474" w:themeColor="background2" w:themeShade="80"/>
              <w:sz w:val="20"/>
              <w:szCs w:val="20"/>
            </w:rPr>
            <w:t>Strateji</w:t>
          </w:r>
          <w:proofErr w:type="spellEnd"/>
          <w:r w:rsidRPr="009A2591">
            <w:rPr>
              <w:rFonts w:asciiTheme="majorHAnsi" w:hAnsiTheme="majorHAnsi"/>
              <w:b/>
              <w:bCs/>
              <w:i/>
              <w:iCs/>
              <w:color w:val="747474" w:themeColor="background2" w:themeShade="80"/>
              <w:sz w:val="20"/>
              <w:szCs w:val="20"/>
            </w:rPr>
            <w:t xml:space="preserve"> </w:t>
          </w:r>
          <w:proofErr w:type="spellStart"/>
          <w:r w:rsidRPr="009A2591">
            <w:rPr>
              <w:rFonts w:asciiTheme="majorHAnsi" w:hAnsiTheme="majorHAnsi"/>
              <w:b/>
              <w:bCs/>
              <w:i/>
              <w:iCs/>
              <w:color w:val="747474" w:themeColor="background2" w:themeShade="80"/>
              <w:sz w:val="20"/>
              <w:szCs w:val="20"/>
            </w:rPr>
            <w:t>Dergisi</w:t>
          </w:r>
          <w:proofErr w:type="spellEnd"/>
        </w:p>
      </w:tc>
      <w:tc>
        <w:tcPr>
          <w:tcW w:w="4072" w:type="dxa"/>
          <w:gridSpan w:val="3"/>
        </w:tcPr>
        <w:p w14:paraId="27623EE7" w14:textId="77777777" w:rsidR="00EB7E37" w:rsidRPr="00EB7E37" w:rsidRDefault="00EB7E37" w:rsidP="00EB7E37">
          <w:pPr>
            <w:tabs>
              <w:tab w:val="center" w:pos="4536"/>
              <w:tab w:val="right" w:pos="9072"/>
            </w:tabs>
            <w:spacing w:after="0" w:line="240" w:lineRule="auto"/>
            <w:ind w:firstLine="0"/>
            <w:jc w:val="right"/>
            <w:rPr>
              <w:rFonts w:ascii="Times New Roman" w:hAnsi="Times New Roman"/>
              <w:b/>
              <w:bCs/>
              <w:color w:val="776946"/>
              <w:sz w:val="24"/>
              <w:szCs w:val="24"/>
            </w:rPr>
          </w:pPr>
          <w:r w:rsidRPr="00EB7E37">
            <w:rPr>
              <w:rFonts w:asciiTheme="majorHAnsi" w:hAnsiTheme="majorHAnsi"/>
              <w:b/>
              <w:bCs/>
              <w:i/>
              <w:iCs/>
              <w:color w:val="776946"/>
              <w:sz w:val="20"/>
              <w:szCs w:val="20"/>
            </w:rPr>
            <w:t>Journal of Cultural Studies and Strategy</w:t>
          </w:r>
        </w:p>
      </w:tc>
    </w:tr>
    <w:tr w:rsidR="00EB7E37" w:rsidRPr="00EB7E37" w14:paraId="6E843763" w14:textId="77777777" w:rsidTr="002A0242">
      <w:tblPrEx>
        <w:jc w:val="center"/>
      </w:tblPrEx>
      <w:trPr>
        <w:jc w:val="center"/>
      </w:trPr>
      <w:tc>
        <w:tcPr>
          <w:tcW w:w="1363" w:type="dxa"/>
          <w:gridSpan w:val="2"/>
        </w:tcPr>
        <w:p w14:paraId="399C73F2" w14:textId="77777777" w:rsidR="00EB7E37" w:rsidRPr="009A2591" w:rsidRDefault="00EB7E37" w:rsidP="00EB7E37">
          <w:pPr>
            <w:tabs>
              <w:tab w:val="center" w:pos="4536"/>
              <w:tab w:val="right" w:pos="9072"/>
            </w:tabs>
            <w:spacing w:line="240" w:lineRule="auto"/>
            <w:ind w:firstLine="0"/>
            <w:jc w:val="left"/>
            <w:rPr>
              <w:rFonts w:ascii="Times New Roman" w:hAnsi="Times New Roman"/>
              <w:i/>
              <w:iCs/>
            </w:rPr>
          </w:pPr>
          <w:r w:rsidRPr="009A2591">
            <w:rPr>
              <w:rFonts w:ascii="Book Antiqua" w:hAnsi="Book Antiqua"/>
              <w:b/>
              <w:bCs/>
              <w:i/>
              <w:iCs/>
              <w:color w:val="747474" w:themeColor="background2" w:themeShade="80"/>
              <w:sz w:val="15"/>
              <w:szCs w:val="15"/>
            </w:rPr>
            <w:t>Cilt X</w:t>
          </w:r>
        </w:p>
      </w:tc>
      <w:tc>
        <w:tcPr>
          <w:tcW w:w="1357" w:type="dxa"/>
        </w:tcPr>
        <w:p w14:paraId="4218ECFF" w14:textId="77777777" w:rsidR="00EB7E37" w:rsidRPr="009A2591" w:rsidRDefault="00EB7E37" w:rsidP="00EB7E37">
          <w:pPr>
            <w:tabs>
              <w:tab w:val="center" w:pos="4536"/>
              <w:tab w:val="right" w:pos="9072"/>
            </w:tabs>
            <w:spacing w:line="240" w:lineRule="auto"/>
            <w:ind w:firstLine="0"/>
            <w:jc w:val="left"/>
            <w:rPr>
              <w:rFonts w:ascii="Times New Roman" w:hAnsi="Times New Roman"/>
              <w:i/>
              <w:iCs/>
            </w:rPr>
          </w:pPr>
          <w:r w:rsidRPr="009A2591">
            <w:rPr>
              <w:rFonts w:ascii="Book Antiqua" w:hAnsi="Book Antiqua"/>
              <w:b/>
              <w:bCs/>
              <w:i/>
              <w:iCs/>
              <w:color w:val="747474" w:themeColor="background2" w:themeShade="80"/>
              <w:sz w:val="15"/>
              <w:szCs w:val="15"/>
            </w:rPr>
            <w:t>Sayı X</w:t>
          </w:r>
        </w:p>
      </w:tc>
      <w:tc>
        <w:tcPr>
          <w:tcW w:w="1358" w:type="dxa"/>
        </w:tcPr>
        <w:p w14:paraId="5148C38F" w14:textId="77777777" w:rsidR="00EB7E37" w:rsidRPr="009A2591" w:rsidRDefault="00EB7E37" w:rsidP="00EB7E37">
          <w:pPr>
            <w:tabs>
              <w:tab w:val="center" w:pos="4536"/>
              <w:tab w:val="right" w:pos="9072"/>
            </w:tabs>
            <w:spacing w:line="240" w:lineRule="auto"/>
            <w:ind w:firstLine="0"/>
            <w:jc w:val="left"/>
            <w:rPr>
              <w:rFonts w:ascii="Times New Roman" w:hAnsi="Times New Roman"/>
              <w:i/>
              <w:iCs/>
            </w:rPr>
          </w:pPr>
          <w:r w:rsidRPr="009A2591">
            <w:rPr>
              <w:rFonts w:ascii="Book Antiqua" w:hAnsi="Book Antiqua"/>
              <w:b/>
              <w:bCs/>
              <w:i/>
              <w:iCs/>
              <w:color w:val="747474" w:themeColor="background2" w:themeShade="80"/>
              <w:sz w:val="15"/>
              <w:szCs w:val="15"/>
            </w:rPr>
            <w:t>Ay 20XX</w:t>
          </w:r>
        </w:p>
      </w:tc>
      <w:tc>
        <w:tcPr>
          <w:tcW w:w="1357" w:type="dxa"/>
        </w:tcPr>
        <w:p w14:paraId="6F832561" w14:textId="77777777" w:rsidR="00EB7E37" w:rsidRPr="00EB7E37" w:rsidRDefault="00EB7E37" w:rsidP="00EB7E37">
          <w:pPr>
            <w:tabs>
              <w:tab w:val="center" w:pos="4536"/>
              <w:tab w:val="right" w:pos="9072"/>
            </w:tabs>
            <w:spacing w:line="240" w:lineRule="auto"/>
            <w:ind w:firstLine="0"/>
            <w:jc w:val="right"/>
            <w:rPr>
              <w:rFonts w:ascii="Times New Roman" w:hAnsi="Times New Roman"/>
            </w:rPr>
          </w:pPr>
          <w:r w:rsidRPr="00EB7E37">
            <w:rPr>
              <w:rFonts w:ascii="Book Antiqua" w:hAnsi="Book Antiqua"/>
              <w:b/>
              <w:bCs/>
              <w:i/>
              <w:iCs/>
              <w:color w:val="776946"/>
              <w:sz w:val="15"/>
              <w:szCs w:val="15"/>
            </w:rPr>
            <w:t>Volume X</w:t>
          </w:r>
        </w:p>
      </w:tc>
      <w:tc>
        <w:tcPr>
          <w:tcW w:w="1357" w:type="dxa"/>
        </w:tcPr>
        <w:p w14:paraId="153DF1AD" w14:textId="77777777" w:rsidR="00EB7E37" w:rsidRPr="00EB7E37" w:rsidRDefault="00EB7E37" w:rsidP="00EB7E37">
          <w:pPr>
            <w:tabs>
              <w:tab w:val="center" w:pos="4536"/>
              <w:tab w:val="right" w:pos="9072"/>
            </w:tabs>
            <w:spacing w:line="240" w:lineRule="auto"/>
            <w:ind w:firstLine="0"/>
            <w:jc w:val="right"/>
            <w:rPr>
              <w:rFonts w:ascii="Times New Roman" w:hAnsi="Times New Roman"/>
            </w:rPr>
          </w:pPr>
          <w:r w:rsidRPr="00EB7E37">
            <w:rPr>
              <w:rFonts w:ascii="Book Antiqua" w:hAnsi="Book Antiqua"/>
              <w:b/>
              <w:bCs/>
              <w:i/>
              <w:iCs/>
              <w:color w:val="776946"/>
              <w:sz w:val="15"/>
              <w:szCs w:val="15"/>
            </w:rPr>
            <w:t>Issue X</w:t>
          </w:r>
        </w:p>
      </w:tc>
      <w:tc>
        <w:tcPr>
          <w:tcW w:w="1358" w:type="dxa"/>
        </w:tcPr>
        <w:p w14:paraId="046D41DC" w14:textId="77777777" w:rsidR="00EB7E37" w:rsidRPr="00EB7E37" w:rsidRDefault="00EB7E37" w:rsidP="00EB7E37">
          <w:pPr>
            <w:tabs>
              <w:tab w:val="center" w:pos="4536"/>
              <w:tab w:val="right" w:pos="9072"/>
            </w:tabs>
            <w:spacing w:line="240" w:lineRule="auto"/>
            <w:ind w:firstLine="0"/>
            <w:jc w:val="right"/>
            <w:rPr>
              <w:rFonts w:ascii="Times New Roman" w:hAnsi="Times New Roman"/>
            </w:rPr>
          </w:pPr>
          <w:r w:rsidRPr="00EB7E37">
            <w:rPr>
              <w:rFonts w:ascii="Book Antiqua" w:hAnsi="Book Antiqua"/>
              <w:b/>
              <w:bCs/>
              <w:i/>
              <w:iCs/>
              <w:color w:val="776946"/>
              <w:sz w:val="15"/>
              <w:szCs w:val="15"/>
            </w:rPr>
            <w:t>Month 20XX</w:t>
          </w:r>
        </w:p>
      </w:tc>
    </w:tr>
  </w:tbl>
  <w:p w14:paraId="614DC015" w14:textId="7E287845" w:rsidR="00EB7E37" w:rsidRPr="00EB7E37" w:rsidRDefault="00EB7E37" w:rsidP="00EB7E37">
    <w:pPr>
      <w:tabs>
        <w:tab w:val="center" w:pos="4536"/>
        <w:tab w:val="right" w:pos="9072"/>
      </w:tabs>
      <w:spacing w:after="0" w:line="240" w:lineRule="auto"/>
      <w:ind w:firstLine="0"/>
      <w:jc w:val="center"/>
      <w:rPr>
        <w:rFonts w:ascii="Book Antiqua" w:hAnsi="Book Antiqua"/>
        <w:b/>
        <w:bCs/>
        <w:color w:val="776946"/>
        <w:sz w:val="16"/>
        <w:szCs w:val="16"/>
      </w:rPr>
    </w:pPr>
    <w:r w:rsidRPr="00EB7E37">
      <w:rPr>
        <w:rFonts w:ascii="Book Antiqua" w:hAnsi="Book Antiqua"/>
        <w:b/>
        <w:bCs/>
        <w:color w:val="747474" w:themeColor="background2" w:themeShade="80"/>
        <w:sz w:val="16"/>
        <w:szCs w:val="16"/>
      </w:rPr>
      <w:t xml:space="preserve">E-ISSN </w:t>
    </w:r>
    <w:r w:rsidRPr="00EB7E37">
      <w:rPr>
        <w:rFonts w:ascii="Book Antiqua" w:hAnsi="Book Antiqua"/>
        <w:b/>
        <w:bCs/>
        <w:color w:val="776946"/>
        <w:sz w:val="16"/>
        <w:szCs w:val="16"/>
      </w:rPr>
      <w:t>0000-000</w:t>
    </w:r>
    <w:r w:rsidR="00A142DD">
      <w:rPr>
        <w:rFonts w:ascii="Book Antiqua" w:hAnsi="Book Antiqua"/>
        <w:b/>
        <w:bCs/>
        <w:color w:val="776946"/>
        <w:sz w:val="16"/>
        <w:szCs w:val="16"/>
      </w:rPr>
      <w:t>0</w:t>
    </w:r>
  </w:p>
  <w:p w14:paraId="79894C2D" w14:textId="18CA8886" w:rsidR="007952BF" w:rsidRPr="00EB7E37" w:rsidRDefault="00EB7E37" w:rsidP="006D5924">
    <w:pPr>
      <w:tabs>
        <w:tab w:val="center" w:pos="4536"/>
        <w:tab w:val="right" w:pos="9072"/>
      </w:tabs>
      <w:spacing w:before="120" w:after="240" w:line="240" w:lineRule="auto"/>
      <w:ind w:firstLine="0"/>
      <w:rPr>
        <w:rFonts w:ascii="Times New Roman" w:hAnsi="Times New Roman"/>
        <w:color w:val="776946"/>
        <w:sz w:val="24"/>
        <w:szCs w:val="24"/>
      </w:rPr>
    </w:pPr>
    <w:r w:rsidRPr="00EB7E37">
      <w:rPr>
        <w:rFonts w:ascii="Times New Roman" w:hAnsi="Times New Roman"/>
        <w:b/>
        <w:bCs/>
        <w:color w:val="776946"/>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3E10"/>
    <w:multiLevelType w:val="multilevel"/>
    <w:tmpl w:val="58C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A5857"/>
    <w:multiLevelType w:val="multilevel"/>
    <w:tmpl w:val="9C68B6B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 w15:restartNumberingAfterBreak="0">
    <w:nsid w:val="247A0753"/>
    <w:multiLevelType w:val="multilevel"/>
    <w:tmpl w:val="4E76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5218C"/>
    <w:multiLevelType w:val="multilevel"/>
    <w:tmpl w:val="6B5A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211A6"/>
    <w:multiLevelType w:val="multilevel"/>
    <w:tmpl w:val="7C0E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25A17"/>
    <w:multiLevelType w:val="multilevel"/>
    <w:tmpl w:val="E1D8B34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36047FCD"/>
    <w:multiLevelType w:val="multilevel"/>
    <w:tmpl w:val="5ADC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A42E76"/>
    <w:multiLevelType w:val="multilevel"/>
    <w:tmpl w:val="2030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1A6715"/>
    <w:multiLevelType w:val="multilevel"/>
    <w:tmpl w:val="96C4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DD6766"/>
    <w:multiLevelType w:val="multilevel"/>
    <w:tmpl w:val="FE20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1A6039"/>
    <w:multiLevelType w:val="multilevel"/>
    <w:tmpl w:val="70E4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0E697C"/>
    <w:multiLevelType w:val="multilevel"/>
    <w:tmpl w:val="1A3A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87CA8"/>
    <w:multiLevelType w:val="multilevel"/>
    <w:tmpl w:val="374A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9B3C9A"/>
    <w:multiLevelType w:val="multilevel"/>
    <w:tmpl w:val="4C5E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FB2610"/>
    <w:multiLevelType w:val="multilevel"/>
    <w:tmpl w:val="C5A8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562FC4"/>
    <w:multiLevelType w:val="multilevel"/>
    <w:tmpl w:val="7FEC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7635A6"/>
    <w:multiLevelType w:val="multilevel"/>
    <w:tmpl w:val="9E6E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D12B0B"/>
    <w:multiLevelType w:val="multilevel"/>
    <w:tmpl w:val="1670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1269141">
    <w:abstractNumId w:val="6"/>
  </w:num>
  <w:num w:numId="2" w16cid:durableId="1480153327">
    <w:abstractNumId w:val="13"/>
  </w:num>
  <w:num w:numId="3" w16cid:durableId="1012609311">
    <w:abstractNumId w:val="14"/>
  </w:num>
  <w:num w:numId="4" w16cid:durableId="766972644">
    <w:abstractNumId w:val="17"/>
  </w:num>
  <w:num w:numId="5" w16cid:durableId="897328380">
    <w:abstractNumId w:val="15"/>
  </w:num>
  <w:num w:numId="6" w16cid:durableId="1859080353">
    <w:abstractNumId w:val="8"/>
  </w:num>
  <w:num w:numId="7" w16cid:durableId="353265838">
    <w:abstractNumId w:val="7"/>
  </w:num>
  <w:num w:numId="8" w16cid:durableId="1919437372">
    <w:abstractNumId w:val="0"/>
  </w:num>
  <w:num w:numId="9" w16cid:durableId="865409846">
    <w:abstractNumId w:val="10"/>
  </w:num>
  <w:num w:numId="10" w16cid:durableId="1110319645">
    <w:abstractNumId w:val="12"/>
  </w:num>
  <w:num w:numId="11" w16cid:durableId="938178246">
    <w:abstractNumId w:val="11"/>
  </w:num>
  <w:num w:numId="12" w16cid:durableId="1575895250">
    <w:abstractNumId w:val="2"/>
  </w:num>
  <w:num w:numId="13" w16cid:durableId="1151171550">
    <w:abstractNumId w:val="16"/>
  </w:num>
  <w:num w:numId="14" w16cid:durableId="505175969">
    <w:abstractNumId w:val="4"/>
  </w:num>
  <w:num w:numId="15" w16cid:durableId="1567103111">
    <w:abstractNumId w:val="1"/>
  </w:num>
  <w:num w:numId="16" w16cid:durableId="936717283">
    <w:abstractNumId w:val="5"/>
  </w:num>
  <w:num w:numId="17" w16cid:durableId="166675388">
    <w:abstractNumId w:val="3"/>
  </w:num>
  <w:num w:numId="18" w16cid:durableId="217517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46"/>
    <w:rsid w:val="00002FC2"/>
    <w:rsid w:val="00013BD0"/>
    <w:rsid w:val="00023FF6"/>
    <w:rsid w:val="000244CB"/>
    <w:rsid w:val="00025FE6"/>
    <w:rsid w:val="00030B04"/>
    <w:rsid w:val="00043156"/>
    <w:rsid w:val="000470A3"/>
    <w:rsid w:val="0005082E"/>
    <w:rsid w:val="00050ACA"/>
    <w:rsid w:val="0005518A"/>
    <w:rsid w:val="00066539"/>
    <w:rsid w:val="0007365F"/>
    <w:rsid w:val="00082981"/>
    <w:rsid w:val="00096542"/>
    <w:rsid w:val="000A7926"/>
    <w:rsid w:val="000D1306"/>
    <w:rsid w:val="000D1330"/>
    <w:rsid w:val="000E0B8B"/>
    <w:rsid w:val="000E2FC0"/>
    <w:rsid w:val="000E421E"/>
    <w:rsid w:val="000E4BF3"/>
    <w:rsid w:val="000F1130"/>
    <w:rsid w:val="000F6782"/>
    <w:rsid w:val="00102392"/>
    <w:rsid w:val="001029CB"/>
    <w:rsid w:val="00112052"/>
    <w:rsid w:val="001205F4"/>
    <w:rsid w:val="00124E32"/>
    <w:rsid w:val="00126090"/>
    <w:rsid w:val="00127246"/>
    <w:rsid w:val="00127A12"/>
    <w:rsid w:val="00127F89"/>
    <w:rsid w:val="0013063B"/>
    <w:rsid w:val="001463E1"/>
    <w:rsid w:val="00146AE3"/>
    <w:rsid w:val="00161178"/>
    <w:rsid w:val="0016270B"/>
    <w:rsid w:val="00162DC8"/>
    <w:rsid w:val="00163EC2"/>
    <w:rsid w:val="001710D3"/>
    <w:rsid w:val="0017621A"/>
    <w:rsid w:val="00176BB7"/>
    <w:rsid w:val="001954F7"/>
    <w:rsid w:val="001955D7"/>
    <w:rsid w:val="00195EF2"/>
    <w:rsid w:val="001A3C72"/>
    <w:rsid w:val="001B0A25"/>
    <w:rsid w:val="001B1182"/>
    <w:rsid w:val="001B5008"/>
    <w:rsid w:val="001C04CA"/>
    <w:rsid w:val="001C14D8"/>
    <w:rsid w:val="001C67C8"/>
    <w:rsid w:val="001D12B4"/>
    <w:rsid w:val="001D2088"/>
    <w:rsid w:val="001D26FC"/>
    <w:rsid w:val="001D7437"/>
    <w:rsid w:val="001D7449"/>
    <w:rsid w:val="001E37F7"/>
    <w:rsid w:val="001E3820"/>
    <w:rsid w:val="001E3C46"/>
    <w:rsid w:val="001E3D46"/>
    <w:rsid w:val="001F086C"/>
    <w:rsid w:val="001F0E1C"/>
    <w:rsid w:val="001F35D2"/>
    <w:rsid w:val="001F5D7E"/>
    <w:rsid w:val="00201C05"/>
    <w:rsid w:val="00211216"/>
    <w:rsid w:val="0021282A"/>
    <w:rsid w:val="00221408"/>
    <w:rsid w:val="0023757C"/>
    <w:rsid w:val="00243EFF"/>
    <w:rsid w:val="002468AA"/>
    <w:rsid w:val="00246A2C"/>
    <w:rsid w:val="002502D7"/>
    <w:rsid w:val="002524F0"/>
    <w:rsid w:val="0025359E"/>
    <w:rsid w:val="002561AA"/>
    <w:rsid w:val="00256488"/>
    <w:rsid w:val="002579D8"/>
    <w:rsid w:val="002702EF"/>
    <w:rsid w:val="0028161E"/>
    <w:rsid w:val="002829A8"/>
    <w:rsid w:val="00295F25"/>
    <w:rsid w:val="002962DD"/>
    <w:rsid w:val="002A1E57"/>
    <w:rsid w:val="002A578C"/>
    <w:rsid w:val="002A7889"/>
    <w:rsid w:val="002B1189"/>
    <w:rsid w:val="002C4D7E"/>
    <w:rsid w:val="002C6C95"/>
    <w:rsid w:val="002D2BC3"/>
    <w:rsid w:val="002D45BA"/>
    <w:rsid w:val="002E3A0D"/>
    <w:rsid w:val="002F1BC0"/>
    <w:rsid w:val="002F7D46"/>
    <w:rsid w:val="00307179"/>
    <w:rsid w:val="003139D2"/>
    <w:rsid w:val="00315715"/>
    <w:rsid w:val="00315B79"/>
    <w:rsid w:val="00322008"/>
    <w:rsid w:val="00322D53"/>
    <w:rsid w:val="00323AB2"/>
    <w:rsid w:val="00324072"/>
    <w:rsid w:val="00327E6A"/>
    <w:rsid w:val="00345F41"/>
    <w:rsid w:val="00351D92"/>
    <w:rsid w:val="00355777"/>
    <w:rsid w:val="003575FC"/>
    <w:rsid w:val="0036706E"/>
    <w:rsid w:val="00373016"/>
    <w:rsid w:val="003773CB"/>
    <w:rsid w:val="0037750D"/>
    <w:rsid w:val="00395D86"/>
    <w:rsid w:val="00396226"/>
    <w:rsid w:val="003A33D5"/>
    <w:rsid w:val="003B2FE6"/>
    <w:rsid w:val="003B5E46"/>
    <w:rsid w:val="003C6D31"/>
    <w:rsid w:val="003D5A7E"/>
    <w:rsid w:val="003E3248"/>
    <w:rsid w:val="003E57DA"/>
    <w:rsid w:val="003F1DF8"/>
    <w:rsid w:val="003F6E4B"/>
    <w:rsid w:val="00403206"/>
    <w:rsid w:val="00404A80"/>
    <w:rsid w:val="00413CBB"/>
    <w:rsid w:val="00415B78"/>
    <w:rsid w:val="00415FE7"/>
    <w:rsid w:val="004179C5"/>
    <w:rsid w:val="00425C91"/>
    <w:rsid w:val="00425EC5"/>
    <w:rsid w:val="00426A49"/>
    <w:rsid w:val="00427E50"/>
    <w:rsid w:val="004309A7"/>
    <w:rsid w:val="00433851"/>
    <w:rsid w:val="004358CA"/>
    <w:rsid w:val="00436C9D"/>
    <w:rsid w:val="00441D3A"/>
    <w:rsid w:val="00445AFD"/>
    <w:rsid w:val="00446487"/>
    <w:rsid w:val="00446E74"/>
    <w:rsid w:val="00447998"/>
    <w:rsid w:val="00451632"/>
    <w:rsid w:val="00457036"/>
    <w:rsid w:val="00457D36"/>
    <w:rsid w:val="00465D9E"/>
    <w:rsid w:val="00470085"/>
    <w:rsid w:val="00471988"/>
    <w:rsid w:val="00475446"/>
    <w:rsid w:val="004771B7"/>
    <w:rsid w:val="004839AF"/>
    <w:rsid w:val="00484829"/>
    <w:rsid w:val="004848DE"/>
    <w:rsid w:val="0048628C"/>
    <w:rsid w:val="004973C1"/>
    <w:rsid w:val="004A604B"/>
    <w:rsid w:val="004A63FF"/>
    <w:rsid w:val="004B29B4"/>
    <w:rsid w:val="004B7599"/>
    <w:rsid w:val="004C6FF0"/>
    <w:rsid w:val="004D4EB0"/>
    <w:rsid w:val="004D5BAE"/>
    <w:rsid w:val="004E7F04"/>
    <w:rsid w:val="004F0EDE"/>
    <w:rsid w:val="004F1D4E"/>
    <w:rsid w:val="004F2307"/>
    <w:rsid w:val="004F2FD6"/>
    <w:rsid w:val="0050070C"/>
    <w:rsid w:val="00501B48"/>
    <w:rsid w:val="005057C4"/>
    <w:rsid w:val="00517973"/>
    <w:rsid w:val="00520E2B"/>
    <w:rsid w:val="00524EB4"/>
    <w:rsid w:val="00526847"/>
    <w:rsid w:val="00535E4A"/>
    <w:rsid w:val="00545AF5"/>
    <w:rsid w:val="00547D11"/>
    <w:rsid w:val="00547D19"/>
    <w:rsid w:val="00550B88"/>
    <w:rsid w:val="00550E29"/>
    <w:rsid w:val="005636BE"/>
    <w:rsid w:val="0057039A"/>
    <w:rsid w:val="00570F49"/>
    <w:rsid w:val="005711A2"/>
    <w:rsid w:val="00572543"/>
    <w:rsid w:val="00574542"/>
    <w:rsid w:val="00592431"/>
    <w:rsid w:val="00592D7C"/>
    <w:rsid w:val="005943E5"/>
    <w:rsid w:val="005979C7"/>
    <w:rsid w:val="005A1E7C"/>
    <w:rsid w:val="005B4316"/>
    <w:rsid w:val="005B6475"/>
    <w:rsid w:val="005D1F95"/>
    <w:rsid w:val="005D242A"/>
    <w:rsid w:val="005D6730"/>
    <w:rsid w:val="005E4C01"/>
    <w:rsid w:val="005E5149"/>
    <w:rsid w:val="005F3162"/>
    <w:rsid w:val="005F4CE1"/>
    <w:rsid w:val="00602614"/>
    <w:rsid w:val="00602998"/>
    <w:rsid w:val="006041D3"/>
    <w:rsid w:val="0060524F"/>
    <w:rsid w:val="006140EB"/>
    <w:rsid w:val="00615F03"/>
    <w:rsid w:val="0062196B"/>
    <w:rsid w:val="00623193"/>
    <w:rsid w:val="0063040C"/>
    <w:rsid w:val="00636774"/>
    <w:rsid w:val="0064123D"/>
    <w:rsid w:val="006500C2"/>
    <w:rsid w:val="00654915"/>
    <w:rsid w:val="0066209F"/>
    <w:rsid w:val="006638F8"/>
    <w:rsid w:val="0066424A"/>
    <w:rsid w:val="00664813"/>
    <w:rsid w:val="00670578"/>
    <w:rsid w:val="00671F60"/>
    <w:rsid w:val="00675019"/>
    <w:rsid w:val="00675373"/>
    <w:rsid w:val="00687EC0"/>
    <w:rsid w:val="006A1A24"/>
    <w:rsid w:val="006A391D"/>
    <w:rsid w:val="006A47E0"/>
    <w:rsid w:val="006C2412"/>
    <w:rsid w:val="006C79CB"/>
    <w:rsid w:val="006C7A43"/>
    <w:rsid w:val="006D14FE"/>
    <w:rsid w:val="006D5924"/>
    <w:rsid w:val="006D60AD"/>
    <w:rsid w:val="006D7EF8"/>
    <w:rsid w:val="006F0071"/>
    <w:rsid w:val="006F3AE7"/>
    <w:rsid w:val="006F44CA"/>
    <w:rsid w:val="00704A7C"/>
    <w:rsid w:val="007053A3"/>
    <w:rsid w:val="00714EBD"/>
    <w:rsid w:val="00715F7F"/>
    <w:rsid w:val="00720B39"/>
    <w:rsid w:val="00725AA0"/>
    <w:rsid w:val="007324DA"/>
    <w:rsid w:val="00744F29"/>
    <w:rsid w:val="00745796"/>
    <w:rsid w:val="00751516"/>
    <w:rsid w:val="0075272F"/>
    <w:rsid w:val="00753982"/>
    <w:rsid w:val="00761EE3"/>
    <w:rsid w:val="00765407"/>
    <w:rsid w:val="007659B0"/>
    <w:rsid w:val="007917E6"/>
    <w:rsid w:val="00792762"/>
    <w:rsid w:val="007945D6"/>
    <w:rsid w:val="007952BF"/>
    <w:rsid w:val="007A276F"/>
    <w:rsid w:val="007A50B1"/>
    <w:rsid w:val="007A70F1"/>
    <w:rsid w:val="007C191E"/>
    <w:rsid w:val="007C264A"/>
    <w:rsid w:val="007C59F2"/>
    <w:rsid w:val="007C7E2B"/>
    <w:rsid w:val="007D0E4B"/>
    <w:rsid w:val="007E2560"/>
    <w:rsid w:val="007E4700"/>
    <w:rsid w:val="007E6372"/>
    <w:rsid w:val="007F462C"/>
    <w:rsid w:val="008021B9"/>
    <w:rsid w:val="00803E67"/>
    <w:rsid w:val="0080430E"/>
    <w:rsid w:val="008055B7"/>
    <w:rsid w:val="008058A1"/>
    <w:rsid w:val="00806303"/>
    <w:rsid w:val="0081582D"/>
    <w:rsid w:val="00822135"/>
    <w:rsid w:val="00822F71"/>
    <w:rsid w:val="00823878"/>
    <w:rsid w:val="008250E0"/>
    <w:rsid w:val="008321ED"/>
    <w:rsid w:val="00834682"/>
    <w:rsid w:val="00844C4C"/>
    <w:rsid w:val="00854157"/>
    <w:rsid w:val="00860DC3"/>
    <w:rsid w:val="00861D3D"/>
    <w:rsid w:val="00861EDC"/>
    <w:rsid w:val="008625B4"/>
    <w:rsid w:val="00882DDB"/>
    <w:rsid w:val="0088305F"/>
    <w:rsid w:val="00887841"/>
    <w:rsid w:val="008924EA"/>
    <w:rsid w:val="00896201"/>
    <w:rsid w:val="008971EF"/>
    <w:rsid w:val="008A151A"/>
    <w:rsid w:val="008A3A97"/>
    <w:rsid w:val="008B303F"/>
    <w:rsid w:val="008C0046"/>
    <w:rsid w:val="008C59E5"/>
    <w:rsid w:val="008D3F5D"/>
    <w:rsid w:val="008E1337"/>
    <w:rsid w:val="008E3010"/>
    <w:rsid w:val="008E78C7"/>
    <w:rsid w:val="008F5A46"/>
    <w:rsid w:val="008F627F"/>
    <w:rsid w:val="00902733"/>
    <w:rsid w:val="009103EC"/>
    <w:rsid w:val="009160CF"/>
    <w:rsid w:val="0092762B"/>
    <w:rsid w:val="009309FA"/>
    <w:rsid w:val="00931720"/>
    <w:rsid w:val="00933E6D"/>
    <w:rsid w:val="009438B8"/>
    <w:rsid w:val="00943A04"/>
    <w:rsid w:val="00951A07"/>
    <w:rsid w:val="00951C35"/>
    <w:rsid w:val="00953231"/>
    <w:rsid w:val="009674F0"/>
    <w:rsid w:val="00982868"/>
    <w:rsid w:val="009857E2"/>
    <w:rsid w:val="00987EB2"/>
    <w:rsid w:val="00992484"/>
    <w:rsid w:val="009A198F"/>
    <w:rsid w:val="009A2591"/>
    <w:rsid w:val="009B2455"/>
    <w:rsid w:val="009B36E8"/>
    <w:rsid w:val="009C5A9C"/>
    <w:rsid w:val="009D3B91"/>
    <w:rsid w:val="009D4F67"/>
    <w:rsid w:val="009D5A9B"/>
    <w:rsid w:val="009E6D84"/>
    <w:rsid w:val="009E7E69"/>
    <w:rsid w:val="009F2C01"/>
    <w:rsid w:val="009F49ED"/>
    <w:rsid w:val="009F6D24"/>
    <w:rsid w:val="00A059BA"/>
    <w:rsid w:val="00A142DD"/>
    <w:rsid w:val="00A15778"/>
    <w:rsid w:val="00A15F10"/>
    <w:rsid w:val="00A214A8"/>
    <w:rsid w:val="00A2438E"/>
    <w:rsid w:val="00A3423C"/>
    <w:rsid w:val="00A4146B"/>
    <w:rsid w:val="00A506C9"/>
    <w:rsid w:val="00A50C47"/>
    <w:rsid w:val="00A638DC"/>
    <w:rsid w:val="00A6521D"/>
    <w:rsid w:val="00A721E9"/>
    <w:rsid w:val="00A746EF"/>
    <w:rsid w:val="00A8371B"/>
    <w:rsid w:val="00A86418"/>
    <w:rsid w:val="00A90670"/>
    <w:rsid w:val="00A914DB"/>
    <w:rsid w:val="00A96832"/>
    <w:rsid w:val="00AB0377"/>
    <w:rsid w:val="00AB3B97"/>
    <w:rsid w:val="00AC7922"/>
    <w:rsid w:val="00AC7C4E"/>
    <w:rsid w:val="00AD714A"/>
    <w:rsid w:val="00AE0433"/>
    <w:rsid w:val="00AE05F3"/>
    <w:rsid w:val="00AE7D68"/>
    <w:rsid w:val="00AF0B41"/>
    <w:rsid w:val="00AF1589"/>
    <w:rsid w:val="00AF39FE"/>
    <w:rsid w:val="00AF4A21"/>
    <w:rsid w:val="00B06E72"/>
    <w:rsid w:val="00B07BE1"/>
    <w:rsid w:val="00B121C8"/>
    <w:rsid w:val="00B16BDC"/>
    <w:rsid w:val="00B2704B"/>
    <w:rsid w:val="00B27E18"/>
    <w:rsid w:val="00B336FB"/>
    <w:rsid w:val="00B3492D"/>
    <w:rsid w:val="00B4493B"/>
    <w:rsid w:val="00B52EAA"/>
    <w:rsid w:val="00B63C6D"/>
    <w:rsid w:val="00B72DD8"/>
    <w:rsid w:val="00B80CD5"/>
    <w:rsid w:val="00B81C9E"/>
    <w:rsid w:val="00B830DA"/>
    <w:rsid w:val="00B853DC"/>
    <w:rsid w:val="00B926DE"/>
    <w:rsid w:val="00B97568"/>
    <w:rsid w:val="00B97F4D"/>
    <w:rsid w:val="00BA1422"/>
    <w:rsid w:val="00BA22AD"/>
    <w:rsid w:val="00BA501D"/>
    <w:rsid w:val="00BA5C34"/>
    <w:rsid w:val="00BB4690"/>
    <w:rsid w:val="00BB748F"/>
    <w:rsid w:val="00BC3182"/>
    <w:rsid w:val="00BE1DCC"/>
    <w:rsid w:val="00BE2FE0"/>
    <w:rsid w:val="00BE3588"/>
    <w:rsid w:val="00BE35BE"/>
    <w:rsid w:val="00BF224B"/>
    <w:rsid w:val="00BF4A4C"/>
    <w:rsid w:val="00BF5244"/>
    <w:rsid w:val="00C0153B"/>
    <w:rsid w:val="00C0712A"/>
    <w:rsid w:val="00C16B86"/>
    <w:rsid w:val="00C2160B"/>
    <w:rsid w:val="00C250CB"/>
    <w:rsid w:val="00C301B4"/>
    <w:rsid w:val="00C34BFB"/>
    <w:rsid w:val="00C34D6D"/>
    <w:rsid w:val="00C42432"/>
    <w:rsid w:val="00C44D82"/>
    <w:rsid w:val="00C471CA"/>
    <w:rsid w:val="00C548EC"/>
    <w:rsid w:val="00C65D22"/>
    <w:rsid w:val="00C6604F"/>
    <w:rsid w:val="00C82B71"/>
    <w:rsid w:val="00C8487A"/>
    <w:rsid w:val="00C865E2"/>
    <w:rsid w:val="00C93B3B"/>
    <w:rsid w:val="00CA2AC0"/>
    <w:rsid w:val="00CA7E63"/>
    <w:rsid w:val="00CB09E0"/>
    <w:rsid w:val="00CB617B"/>
    <w:rsid w:val="00CB7E95"/>
    <w:rsid w:val="00CC2781"/>
    <w:rsid w:val="00CC2E0E"/>
    <w:rsid w:val="00CD0AE5"/>
    <w:rsid w:val="00CE321A"/>
    <w:rsid w:val="00CE516E"/>
    <w:rsid w:val="00CF2825"/>
    <w:rsid w:val="00CF2B3D"/>
    <w:rsid w:val="00CF3B64"/>
    <w:rsid w:val="00CF5553"/>
    <w:rsid w:val="00D15CC6"/>
    <w:rsid w:val="00D15FBE"/>
    <w:rsid w:val="00D17B96"/>
    <w:rsid w:val="00D20BF2"/>
    <w:rsid w:val="00D22E5B"/>
    <w:rsid w:val="00D252E6"/>
    <w:rsid w:val="00D31C36"/>
    <w:rsid w:val="00D31F51"/>
    <w:rsid w:val="00D52CC4"/>
    <w:rsid w:val="00D53854"/>
    <w:rsid w:val="00D55556"/>
    <w:rsid w:val="00D55FC9"/>
    <w:rsid w:val="00D5777B"/>
    <w:rsid w:val="00D61494"/>
    <w:rsid w:val="00D61C7C"/>
    <w:rsid w:val="00D67EB5"/>
    <w:rsid w:val="00D73088"/>
    <w:rsid w:val="00DB6EB9"/>
    <w:rsid w:val="00DC296F"/>
    <w:rsid w:val="00DC7C26"/>
    <w:rsid w:val="00DE4760"/>
    <w:rsid w:val="00DE7E7F"/>
    <w:rsid w:val="00DF23D5"/>
    <w:rsid w:val="00DF3709"/>
    <w:rsid w:val="00DF466B"/>
    <w:rsid w:val="00DF488F"/>
    <w:rsid w:val="00DF7DF3"/>
    <w:rsid w:val="00E00B07"/>
    <w:rsid w:val="00E102D3"/>
    <w:rsid w:val="00E10AED"/>
    <w:rsid w:val="00E10E61"/>
    <w:rsid w:val="00E1671C"/>
    <w:rsid w:val="00E17344"/>
    <w:rsid w:val="00E26E6D"/>
    <w:rsid w:val="00E26FFF"/>
    <w:rsid w:val="00E27F50"/>
    <w:rsid w:val="00E312DE"/>
    <w:rsid w:val="00E324BF"/>
    <w:rsid w:val="00E34920"/>
    <w:rsid w:val="00E3686B"/>
    <w:rsid w:val="00E370C0"/>
    <w:rsid w:val="00E428DE"/>
    <w:rsid w:val="00E46874"/>
    <w:rsid w:val="00E60331"/>
    <w:rsid w:val="00E622D3"/>
    <w:rsid w:val="00E73B6C"/>
    <w:rsid w:val="00E770AC"/>
    <w:rsid w:val="00E92B06"/>
    <w:rsid w:val="00EA14B3"/>
    <w:rsid w:val="00EA7839"/>
    <w:rsid w:val="00EB43C3"/>
    <w:rsid w:val="00EB5692"/>
    <w:rsid w:val="00EB7E37"/>
    <w:rsid w:val="00ED14C3"/>
    <w:rsid w:val="00ED5B63"/>
    <w:rsid w:val="00EF3162"/>
    <w:rsid w:val="00EF38C5"/>
    <w:rsid w:val="00EF43FC"/>
    <w:rsid w:val="00EF682C"/>
    <w:rsid w:val="00EF7EB8"/>
    <w:rsid w:val="00F02AB7"/>
    <w:rsid w:val="00F04868"/>
    <w:rsid w:val="00F058BA"/>
    <w:rsid w:val="00F05B32"/>
    <w:rsid w:val="00F105AC"/>
    <w:rsid w:val="00F14CCE"/>
    <w:rsid w:val="00F14E4B"/>
    <w:rsid w:val="00F1522A"/>
    <w:rsid w:val="00F23CAF"/>
    <w:rsid w:val="00F26F93"/>
    <w:rsid w:val="00F354A9"/>
    <w:rsid w:val="00F41776"/>
    <w:rsid w:val="00F437E1"/>
    <w:rsid w:val="00F50669"/>
    <w:rsid w:val="00F513FE"/>
    <w:rsid w:val="00F536B0"/>
    <w:rsid w:val="00F53CFD"/>
    <w:rsid w:val="00F5636F"/>
    <w:rsid w:val="00F56D37"/>
    <w:rsid w:val="00F6125C"/>
    <w:rsid w:val="00F71F3F"/>
    <w:rsid w:val="00F73C11"/>
    <w:rsid w:val="00F766FC"/>
    <w:rsid w:val="00F90F7D"/>
    <w:rsid w:val="00F9353D"/>
    <w:rsid w:val="00F95C3D"/>
    <w:rsid w:val="00F966FC"/>
    <w:rsid w:val="00FA00A6"/>
    <w:rsid w:val="00FA0483"/>
    <w:rsid w:val="00FA38E6"/>
    <w:rsid w:val="00FA71EC"/>
    <w:rsid w:val="00FB53FD"/>
    <w:rsid w:val="00FC06BC"/>
    <w:rsid w:val="00FC120A"/>
    <w:rsid w:val="00FC7087"/>
    <w:rsid w:val="00FD3387"/>
    <w:rsid w:val="00FD4BDC"/>
    <w:rsid w:val="00FE63D6"/>
    <w:rsid w:val="00FF0031"/>
    <w:rsid w:val="00FF0B8C"/>
    <w:rsid w:val="00FF25EC"/>
    <w:rsid w:val="00FF3B46"/>
    <w:rsid w:val="00FF7924"/>
    <w:rsid w:val="00FF7D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9287D"/>
  <w15:chartTrackingRefBased/>
  <w15:docId w15:val="{11D3D7F6-A353-AE45-9999-B85BC30C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4DA"/>
    <w:pPr>
      <w:spacing w:after="120" w:line="276" w:lineRule="auto"/>
      <w:ind w:firstLine="567"/>
    </w:pPr>
    <w:rPr>
      <w:rFonts w:ascii="Cambria" w:hAnsi="Cambria" w:cs="Times New Roman"/>
      <w:sz w:val="22"/>
      <w:szCs w:val="22"/>
      <w:lang w:val="en-US"/>
    </w:rPr>
  </w:style>
  <w:style w:type="paragraph" w:styleId="Balk1">
    <w:name w:val="heading 1"/>
    <w:basedOn w:val="Normal"/>
    <w:next w:val="NormalGirinti"/>
    <w:link w:val="Balk1Char"/>
    <w:uiPriority w:val="9"/>
    <w:qFormat/>
    <w:rsid w:val="003F6E4B"/>
    <w:pPr>
      <w:ind w:firstLine="0"/>
      <w:jc w:val="center"/>
      <w:outlineLvl w:val="0"/>
    </w:pPr>
    <w:rPr>
      <w:b/>
      <w:bCs/>
      <w:color w:val="000000" w:themeColor="text1"/>
      <w:sz w:val="24"/>
      <w:szCs w:val="24"/>
    </w:rPr>
  </w:style>
  <w:style w:type="paragraph" w:styleId="Balk2">
    <w:name w:val="heading 2"/>
    <w:basedOn w:val="NormalGirinti"/>
    <w:next w:val="Normal"/>
    <w:link w:val="Balk2Char"/>
    <w:uiPriority w:val="9"/>
    <w:unhideWhenUsed/>
    <w:qFormat/>
    <w:rsid w:val="003F6E4B"/>
    <w:pPr>
      <w:ind w:left="0" w:firstLine="0"/>
      <w:jc w:val="center"/>
      <w:outlineLvl w:val="1"/>
    </w:pPr>
    <w:rPr>
      <w:b/>
      <w:bCs/>
      <w:i/>
      <w:iCs/>
      <w:color w:val="776946"/>
      <w:sz w:val="20"/>
      <w:szCs w:val="20"/>
    </w:rPr>
  </w:style>
  <w:style w:type="paragraph" w:styleId="Balk3">
    <w:name w:val="heading 3"/>
    <w:basedOn w:val="Normal"/>
    <w:next w:val="Normal"/>
    <w:link w:val="Balk3Char"/>
    <w:uiPriority w:val="9"/>
    <w:unhideWhenUsed/>
    <w:qFormat/>
    <w:rsid w:val="00426A49"/>
    <w:pPr>
      <w:spacing w:after="240"/>
      <w:jc w:val="center"/>
      <w:outlineLvl w:val="2"/>
    </w:pPr>
    <w:rPr>
      <w:b/>
      <w:bCs/>
      <w:color w:val="747474" w:themeColor="background2" w:themeShade="80"/>
    </w:rPr>
  </w:style>
  <w:style w:type="paragraph" w:styleId="Balk4">
    <w:name w:val="heading 4"/>
    <w:basedOn w:val="Normal"/>
    <w:next w:val="Normal"/>
    <w:link w:val="Balk4Char"/>
    <w:uiPriority w:val="9"/>
    <w:unhideWhenUsed/>
    <w:qFormat/>
    <w:rsid w:val="00B97F4D"/>
    <w:pPr>
      <w:outlineLvl w:val="3"/>
    </w:pPr>
    <w:rPr>
      <w:b/>
      <w:bCs/>
    </w:rPr>
  </w:style>
  <w:style w:type="paragraph" w:styleId="Balk5">
    <w:name w:val="heading 5"/>
    <w:basedOn w:val="Normal"/>
    <w:next w:val="Normal"/>
    <w:link w:val="Balk5Char"/>
    <w:uiPriority w:val="9"/>
    <w:unhideWhenUsed/>
    <w:qFormat/>
    <w:rsid w:val="00AC7922"/>
    <w:pPr>
      <w:spacing w:before="240"/>
      <w:outlineLvl w:val="4"/>
    </w:pPr>
    <w:rPr>
      <w:b/>
      <w:bCs/>
      <w:color w:val="776946"/>
    </w:rPr>
  </w:style>
  <w:style w:type="paragraph" w:styleId="Balk6">
    <w:name w:val="heading 6"/>
    <w:basedOn w:val="Balk5"/>
    <w:next w:val="Normal"/>
    <w:link w:val="Balk6Char"/>
    <w:uiPriority w:val="9"/>
    <w:unhideWhenUsed/>
    <w:qFormat/>
    <w:rsid w:val="00E622D3"/>
    <w:pPr>
      <w:outlineLvl w:val="5"/>
    </w:pPr>
  </w:style>
  <w:style w:type="paragraph" w:styleId="Balk7">
    <w:name w:val="heading 7"/>
    <w:basedOn w:val="Normal"/>
    <w:next w:val="Normal"/>
    <w:link w:val="Balk7Char"/>
    <w:uiPriority w:val="9"/>
    <w:semiHidden/>
    <w:unhideWhenUsed/>
    <w:qFormat/>
    <w:rsid w:val="00127246"/>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127246"/>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127246"/>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Girinti">
    <w:name w:val="Normal Indent"/>
    <w:basedOn w:val="Normal"/>
    <w:uiPriority w:val="99"/>
    <w:semiHidden/>
    <w:unhideWhenUsed/>
    <w:qFormat/>
    <w:rsid w:val="00547D11"/>
    <w:pPr>
      <w:ind w:left="708"/>
    </w:pPr>
  </w:style>
  <w:style w:type="character" w:customStyle="1" w:styleId="Balk1Char">
    <w:name w:val="Başlık 1 Char"/>
    <w:basedOn w:val="VarsaylanParagrafYazTipi"/>
    <w:link w:val="Balk1"/>
    <w:uiPriority w:val="9"/>
    <w:rsid w:val="003F6E4B"/>
    <w:rPr>
      <w:rFonts w:ascii="Cambria" w:hAnsi="Cambria" w:cs="Times New Roman"/>
      <w:b/>
      <w:bCs/>
      <w:color w:val="000000" w:themeColor="text1"/>
      <w:lang w:val="en-US"/>
    </w:rPr>
  </w:style>
  <w:style w:type="paragraph" w:styleId="Altyaz">
    <w:name w:val="Subtitle"/>
    <w:aliases w:val="Tablo-Şekil Altı"/>
    <w:basedOn w:val="Normal"/>
    <w:next w:val="NormalGirinti"/>
    <w:link w:val="AltyazChar"/>
    <w:uiPriority w:val="11"/>
    <w:qFormat/>
    <w:rsid w:val="00C34BFB"/>
    <w:pPr>
      <w:spacing w:before="120"/>
      <w:jc w:val="center"/>
    </w:pPr>
    <w:rPr>
      <w:sz w:val="20"/>
      <w:szCs w:val="20"/>
    </w:rPr>
  </w:style>
  <w:style w:type="character" w:customStyle="1" w:styleId="Balk2Char">
    <w:name w:val="Başlık 2 Char"/>
    <w:basedOn w:val="VarsaylanParagrafYazTipi"/>
    <w:link w:val="Balk2"/>
    <w:uiPriority w:val="9"/>
    <w:rsid w:val="003F6E4B"/>
    <w:rPr>
      <w:rFonts w:ascii="Cambria" w:hAnsi="Cambria" w:cs="Times New Roman"/>
      <w:b/>
      <w:bCs/>
      <w:i/>
      <w:iCs/>
      <w:color w:val="776946"/>
      <w:sz w:val="20"/>
      <w:szCs w:val="20"/>
    </w:rPr>
  </w:style>
  <w:style w:type="character" w:customStyle="1" w:styleId="AltyazChar">
    <w:name w:val="Altyazı Char"/>
    <w:aliases w:val="Tablo-Şekil Altı Char"/>
    <w:basedOn w:val="VarsaylanParagrafYazTipi"/>
    <w:link w:val="Altyaz"/>
    <w:uiPriority w:val="11"/>
    <w:rsid w:val="00C34BFB"/>
    <w:rPr>
      <w:rFonts w:ascii="Cambria" w:hAnsi="Cambria" w:cs="Times New Roman"/>
      <w:sz w:val="20"/>
      <w:szCs w:val="20"/>
    </w:rPr>
  </w:style>
  <w:style w:type="paragraph" w:customStyle="1" w:styleId="NormalParagraf">
    <w:name w:val="Normal Paragraf"/>
    <w:basedOn w:val="Normal"/>
    <w:next w:val="Normal"/>
    <w:qFormat/>
    <w:rsid w:val="00547D11"/>
    <w:pPr>
      <w:ind w:firstLine="709"/>
    </w:pPr>
  </w:style>
  <w:style w:type="character" w:customStyle="1" w:styleId="Balk3Char">
    <w:name w:val="Başlık 3 Char"/>
    <w:basedOn w:val="VarsaylanParagrafYazTipi"/>
    <w:link w:val="Balk3"/>
    <w:uiPriority w:val="9"/>
    <w:rsid w:val="00426A49"/>
    <w:rPr>
      <w:rFonts w:ascii="Cambria" w:hAnsi="Cambria" w:cs="Times New Roman"/>
      <w:b/>
      <w:bCs/>
      <w:color w:val="747474" w:themeColor="background2" w:themeShade="80"/>
      <w:sz w:val="22"/>
      <w:szCs w:val="22"/>
    </w:rPr>
  </w:style>
  <w:style w:type="paragraph" w:customStyle="1" w:styleId="Normal-Abstract">
    <w:name w:val="Normal - Abstract"/>
    <w:basedOn w:val="Normal"/>
    <w:next w:val="Normal"/>
    <w:qFormat/>
    <w:rsid w:val="0050070C"/>
    <w:pPr>
      <w:spacing w:line="240" w:lineRule="auto"/>
      <w:ind w:firstLine="0"/>
    </w:pPr>
    <w:rPr>
      <w:sz w:val="18"/>
      <w:szCs w:val="18"/>
    </w:rPr>
  </w:style>
  <w:style w:type="paragraph" w:customStyle="1" w:styleId="Normal-z">
    <w:name w:val="Normal - Öz"/>
    <w:basedOn w:val="Normal"/>
    <w:qFormat/>
    <w:rsid w:val="00B27E18"/>
    <w:pPr>
      <w:spacing w:line="240" w:lineRule="auto"/>
      <w:ind w:firstLine="0"/>
    </w:pPr>
    <w:rPr>
      <w:i/>
      <w:iCs/>
      <w:color w:val="776946"/>
      <w:sz w:val="18"/>
      <w:szCs w:val="18"/>
    </w:rPr>
  </w:style>
  <w:style w:type="character" w:customStyle="1" w:styleId="Balk4Char">
    <w:name w:val="Başlık 4 Char"/>
    <w:basedOn w:val="VarsaylanParagrafYazTipi"/>
    <w:link w:val="Balk4"/>
    <w:uiPriority w:val="9"/>
    <w:rsid w:val="00B97F4D"/>
    <w:rPr>
      <w:rFonts w:ascii="Cambria" w:hAnsi="Cambria" w:cs="Times New Roman"/>
      <w:b/>
      <w:bCs/>
      <w:sz w:val="22"/>
      <w:szCs w:val="22"/>
    </w:rPr>
  </w:style>
  <w:style w:type="character" w:customStyle="1" w:styleId="Balk5Char">
    <w:name w:val="Başlık 5 Char"/>
    <w:basedOn w:val="VarsaylanParagrafYazTipi"/>
    <w:link w:val="Balk5"/>
    <w:uiPriority w:val="9"/>
    <w:rsid w:val="00AC7922"/>
    <w:rPr>
      <w:rFonts w:ascii="Times New Roman" w:hAnsi="Times New Roman" w:cs="Times New Roman"/>
      <w:b/>
      <w:bCs/>
      <w:color w:val="776946"/>
      <w:sz w:val="22"/>
      <w:szCs w:val="22"/>
    </w:rPr>
  </w:style>
  <w:style w:type="character" w:customStyle="1" w:styleId="Balk6Char">
    <w:name w:val="Başlık 6 Char"/>
    <w:basedOn w:val="VarsaylanParagrafYazTipi"/>
    <w:link w:val="Balk6"/>
    <w:uiPriority w:val="9"/>
    <w:rsid w:val="00E622D3"/>
    <w:rPr>
      <w:rFonts w:ascii="Cambria" w:hAnsi="Cambria" w:cs="Times New Roman"/>
      <w:b/>
      <w:bCs/>
      <w:color w:val="776946"/>
      <w:sz w:val="22"/>
      <w:szCs w:val="22"/>
    </w:rPr>
  </w:style>
  <w:style w:type="character" w:customStyle="1" w:styleId="Balk7Char">
    <w:name w:val="Başlık 7 Char"/>
    <w:basedOn w:val="VarsaylanParagrafYazTipi"/>
    <w:link w:val="Balk7"/>
    <w:uiPriority w:val="9"/>
    <w:semiHidden/>
    <w:rsid w:val="0012724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2724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27246"/>
    <w:rPr>
      <w:rFonts w:eastAsiaTheme="majorEastAsia" w:cstheme="majorBidi"/>
      <w:color w:val="272727" w:themeColor="text1" w:themeTint="D8"/>
    </w:rPr>
  </w:style>
  <w:style w:type="paragraph" w:styleId="KonuBal">
    <w:name w:val="Title"/>
    <w:aliases w:val="Dipnot"/>
    <w:basedOn w:val="DipnotMetni"/>
    <w:next w:val="Normal"/>
    <w:link w:val="KonuBalChar"/>
    <w:uiPriority w:val="10"/>
    <w:qFormat/>
    <w:rsid w:val="00951C35"/>
    <w:pPr>
      <w:spacing w:line="276" w:lineRule="auto"/>
      <w:ind w:firstLine="0"/>
    </w:pPr>
    <w:rPr>
      <w:sz w:val="18"/>
      <w:szCs w:val="18"/>
    </w:rPr>
  </w:style>
  <w:style w:type="character" w:customStyle="1" w:styleId="KonuBalChar">
    <w:name w:val="Konu Başlığı Char"/>
    <w:aliases w:val="Dipnot Char"/>
    <w:basedOn w:val="VarsaylanParagrafYazTipi"/>
    <w:link w:val="KonuBal"/>
    <w:uiPriority w:val="10"/>
    <w:rsid w:val="00951C35"/>
    <w:rPr>
      <w:rFonts w:ascii="Cambria" w:hAnsi="Cambria" w:cs="Times New Roman"/>
      <w:sz w:val="18"/>
      <w:szCs w:val="18"/>
    </w:rPr>
  </w:style>
  <w:style w:type="paragraph" w:styleId="Alnt">
    <w:name w:val="Quote"/>
    <w:basedOn w:val="Normal"/>
    <w:next w:val="Normal"/>
    <w:link w:val="AlntChar"/>
    <w:uiPriority w:val="29"/>
    <w:qFormat/>
    <w:rsid w:val="00A15F10"/>
    <w:pPr>
      <w:spacing w:line="240" w:lineRule="auto"/>
      <w:ind w:left="851" w:firstLine="0"/>
    </w:pPr>
    <w:rPr>
      <w:sz w:val="20"/>
      <w:szCs w:val="20"/>
    </w:rPr>
  </w:style>
  <w:style w:type="character" w:customStyle="1" w:styleId="AlntChar">
    <w:name w:val="Alıntı Char"/>
    <w:basedOn w:val="VarsaylanParagrafYazTipi"/>
    <w:link w:val="Alnt"/>
    <w:uiPriority w:val="29"/>
    <w:rsid w:val="00A15F10"/>
    <w:rPr>
      <w:rFonts w:ascii="Cambria" w:hAnsi="Cambria" w:cs="Times New Roman"/>
      <w:sz w:val="20"/>
      <w:szCs w:val="20"/>
    </w:rPr>
  </w:style>
  <w:style w:type="paragraph" w:styleId="ListeParagraf">
    <w:name w:val="List Paragraph"/>
    <w:basedOn w:val="Normal"/>
    <w:uiPriority w:val="34"/>
    <w:qFormat/>
    <w:rsid w:val="00127246"/>
    <w:pPr>
      <w:ind w:left="720"/>
      <w:contextualSpacing/>
    </w:pPr>
  </w:style>
  <w:style w:type="character" w:styleId="GlVurgulama">
    <w:name w:val="Intense Emphasis"/>
    <w:basedOn w:val="VarsaylanParagrafYazTipi"/>
    <w:uiPriority w:val="21"/>
    <w:qFormat/>
    <w:rsid w:val="00127246"/>
    <w:rPr>
      <w:i/>
      <w:iCs/>
      <w:color w:val="0F4761" w:themeColor="accent1" w:themeShade="BF"/>
    </w:rPr>
  </w:style>
  <w:style w:type="paragraph" w:styleId="GlAlnt">
    <w:name w:val="Intense Quote"/>
    <w:basedOn w:val="Normal"/>
    <w:next w:val="Normal"/>
    <w:link w:val="GlAlntChar"/>
    <w:uiPriority w:val="30"/>
    <w:qFormat/>
    <w:rsid w:val="00127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27246"/>
    <w:rPr>
      <w:rFonts w:ascii="Times New Roman" w:hAnsi="Times New Roman" w:cs="Times New Roman"/>
      <w:i/>
      <w:iCs/>
      <w:color w:val="0F4761" w:themeColor="accent1" w:themeShade="BF"/>
    </w:rPr>
  </w:style>
  <w:style w:type="character" w:styleId="GlBavuru">
    <w:name w:val="Intense Reference"/>
    <w:basedOn w:val="VarsaylanParagrafYazTipi"/>
    <w:uiPriority w:val="32"/>
    <w:qFormat/>
    <w:rsid w:val="00127246"/>
    <w:rPr>
      <w:b/>
      <w:bCs/>
      <w:smallCaps/>
      <w:color w:val="0F4761" w:themeColor="accent1" w:themeShade="BF"/>
      <w:spacing w:val="5"/>
    </w:rPr>
  </w:style>
  <w:style w:type="paragraph" w:styleId="stBilgi">
    <w:name w:val="header"/>
    <w:basedOn w:val="Normal"/>
    <w:link w:val="stBilgiChar"/>
    <w:uiPriority w:val="99"/>
    <w:unhideWhenUsed/>
    <w:rsid w:val="008625B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625B4"/>
    <w:rPr>
      <w:rFonts w:ascii="Times New Roman" w:hAnsi="Times New Roman" w:cs="Times New Roman"/>
    </w:rPr>
  </w:style>
  <w:style w:type="paragraph" w:styleId="AltBilgi">
    <w:name w:val="footer"/>
    <w:basedOn w:val="Normal"/>
    <w:link w:val="AltBilgiChar"/>
    <w:uiPriority w:val="99"/>
    <w:unhideWhenUsed/>
    <w:rsid w:val="008625B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625B4"/>
    <w:rPr>
      <w:rFonts w:ascii="Times New Roman" w:hAnsi="Times New Roman" w:cs="Times New Roman"/>
    </w:rPr>
  </w:style>
  <w:style w:type="table" w:styleId="TabloKlavuzu">
    <w:name w:val="Table Grid"/>
    <w:basedOn w:val="NormalTablo"/>
    <w:uiPriority w:val="39"/>
    <w:rsid w:val="004F1D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D3B91"/>
    <w:rPr>
      <w:color w:val="467886" w:themeColor="hyperlink"/>
      <w:u w:val="single"/>
    </w:rPr>
  </w:style>
  <w:style w:type="character" w:styleId="zmlenmeyenBahsetme">
    <w:name w:val="Unresolved Mention"/>
    <w:basedOn w:val="VarsaylanParagrafYazTipi"/>
    <w:uiPriority w:val="99"/>
    <w:semiHidden/>
    <w:unhideWhenUsed/>
    <w:rsid w:val="009D3B91"/>
    <w:rPr>
      <w:color w:val="605E5C"/>
      <w:shd w:val="clear" w:color="auto" w:fill="E1DFDD"/>
    </w:rPr>
  </w:style>
  <w:style w:type="paragraph" w:styleId="NormalWeb">
    <w:name w:val="Normal (Web)"/>
    <w:basedOn w:val="Normal"/>
    <w:uiPriority w:val="99"/>
    <w:semiHidden/>
    <w:unhideWhenUsed/>
    <w:rsid w:val="00162DC8"/>
    <w:pPr>
      <w:spacing w:before="100" w:beforeAutospacing="1" w:after="100" w:afterAutospacing="1" w:line="240" w:lineRule="auto"/>
      <w:ind w:firstLine="0"/>
      <w:jc w:val="left"/>
    </w:pPr>
    <w:rPr>
      <w:rFonts w:eastAsia="Times New Roman"/>
      <w:kern w:val="0"/>
      <w:sz w:val="24"/>
      <w:szCs w:val="24"/>
      <w:lang w:eastAsia="tr-TR"/>
      <w14:ligatures w14:val="none"/>
    </w:rPr>
  </w:style>
  <w:style w:type="table" w:styleId="ListeTablo6Renkli">
    <w:name w:val="List Table 6 Colorful"/>
    <w:basedOn w:val="NormalTablo"/>
    <w:uiPriority w:val="51"/>
    <w:rsid w:val="00520E2B"/>
    <w:pPr>
      <w:spacing w:line="240" w:lineRule="auto"/>
      <w:jc w:val="left"/>
    </w:pPr>
    <w:rPr>
      <w:color w:val="000000" w:themeColor="text1"/>
      <w:kern w:val="0"/>
      <w:sz w:val="22"/>
      <w:szCs w:val="22"/>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unhideWhenUsed/>
    <w:qFormat/>
    <w:rsid w:val="006D60AD"/>
    <w:pPr>
      <w:spacing w:after="200" w:line="240" w:lineRule="auto"/>
    </w:pPr>
    <w:rPr>
      <w:i/>
      <w:iCs/>
      <w:color w:val="0E2841" w:themeColor="text2"/>
      <w:sz w:val="18"/>
      <w:szCs w:val="18"/>
    </w:rPr>
  </w:style>
  <w:style w:type="table" w:styleId="ListeTablo7Renkli">
    <w:name w:val="List Table 7 Colorful"/>
    <w:basedOn w:val="NormalTablo"/>
    <w:uiPriority w:val="52"/>
    <w:rsid w:val="00E324BF"/>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6Renkli-Vurgu2">
    <w:name w:val="List Table 6 Colorful Accent 2"/>
    <w:basedOn w:val="NormalTablo"/>
    <w:uiPriority w:val="51"/>
    <w:rsid w:val="00E324BF"/>
    <w:pPr>
      <w:spacing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Tablo4">
    <w:name w:val="List Table 4"/>
    <w:basedOn w:val="NormalTablo"/>
    <w:uiPriority w:val="49"/>
    <w:rsid w:val="00F4177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4-Vurgu2">
    <w:name w:val="List Table 4 Accent 2"/>
    <w:basedOn w:val="NormalTablo"/>
    <w:uiPriority w:val="49"/>
    <w:rsid w:val="00F41776"/>
    <w:pPr>
      <w:spacing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Tablo6Renkli-Vurgu1">
    <w:name w:val="List Table 6 Colorful Accent 1"/>
    <w:basedOn w:val="NormalTablo"/>
    <w:uiPriority w:val="51"/>
    <w:rsid w:val="00F41776"/>
    <w:pPr>
      <w:spacing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DzTablo3">
    <w:name w:val="Plain Table 3"/>
    <w:basedOn w:val="NormalTablo"/>
    <w:uiPriority w:val="43"/>
    <w:rsid w:val="000E421E"/>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5">
    <w:name w:val="Plain Table 5"/>
    <w:basedOn w:val="NormalTablo"/>
    <w:uiPriority w:val="45"/>
    <w:rsid w:val="0076540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4">
    <w:name w:val="Plain Table 4"/>
    <w:basedOn w:val="NormalTablo"/>
    <w:uiPriority w:val="44"/>
    <w:rsid w:val="0076540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uTablo4">
    <w:name w:val="Grid Table 4"/>
    <w:basedOn w:val="NormalTablo"/>
    <w:uiPriority w:val="49"/>
    <w:rsid w:val="006A47E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ayfaNumaras">
    <w:name w:val="page number"/>
    <w:basedOn w:val="VarsaylanParagrafYazTipi"/>
    <w:uiPriority w:val="99"/>
    <w:semiHidden/>
    <w:unhideWhenUsed/>
    <w:rsid w:val="00CE516E"/>
  </w:style>
  <w:style w:type="paragraph" w:styleId="SonNotMetni">
    <w:name w:val="endnote text"/>
    <w:basedOn w:val="Normal"/>
    <w:link w:val="SonNotMetniChar"/>
    <w:uiPriority w:val="99"/>
    <w:semiHidden/>
    <w:unhideWhenUsed/>
    <w:rsid w:val="00EF7EB8"/>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EF7EB8"/>
    <w:rPr>
      <w:rFonts w:ascii="Times New Roman" w:hAnsi="Times New Roman" w:cs="Times New Roman"/>
      <w:sz w:val="20"/>
      <w:szCs w:val="20"/>
    </w:rPr>
  </w:style>
  <w:style w:type="character" w:styleId="SonNotBavurusu">
    <w:name w:val="endnote reference"/>
    <w:basedOn w:val="VarsaylanParagrafYazTipi"/>
    <w:uiPriority w:val="99"/>
    <w:semiHidden/>
    <w:unhideWhenUsed/>
    <w:rsid w:val="00EF7EB8"/>
    <w:rPr>
      <w:vertAlign w:val="superscript"/>
    </w:rPr>
  </w:style>
  <w:style w:type="paragraph" w:styleId="DipnotMetni">
    <w:name w:val="footnote text"/>
    <w:basedOn w:val="Normal"/>
    <w:link w:val="DipnotMetniChar"/>
    <w:uiPriority w:val="99"/>
    <w:semiHidden/>
    <w:unhideWhenUsed/>
    <w:rsid w:val="008A3A9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A3A97"/>
    <w:rPr>
      <w:rFonts w:ascii="Times New Roman" w:hAnsi="Times New Roman" w:cs="Times New Roman"/>
      <w:sz w:val="20"/>
      <w:szCs w:val="20"/>
    </w:rPr>
  </w:style>
  <w:style w:type="character" w:styleId="DipnotBavurusu">
    <w:name w:val="footnote reference"/>
    <w:basedOn w:val="VarsaylanParagrafYazTipi"/>
    <w:uiPriority w:val="99"/>
    <w:semiHidden/>
    <w:unhideWhenUsed/>
    <w:rsid w:val="008A3A97"/>
    <w:rPr>
      <w:vertAlign w:val="superscript"/>
    </w:rPr>
  </w:style>
  <w:style w:type="paragraph" w:styleId="AralkYok">
    <w:name w:val="No Spacing"/>
    <w:aliases w:val="Normal - Kaynaklar"/>
    <w:basedOn w:val="Normal"/>
    <w:uiPriority w:val="1"/>
    <w:qFormat/>
    <w:rsid w:val="0057039A"/>
    <w:pPr>
      <w:ind w:left="567" w:hanging="567"/>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41176">
      <w:bodyDiv w:val="1"/>
      <w:marLeft w:val="0"/>
      <w:marRight w:val="0"/>
      <w:marTop w:val="0"/>
      <w:marBottom w:val="0"/>
      <w:divBdr>
        <w:top w:val="none" w:sz="0" w:space="0" w:color="auto"/>
        <w:left w:val="none" w:sz="0" w:space="0" w:color="auto"/>
        <w:bottom w:val="none" w:sz="0" w:space="0" w:color="auto"/>
        <w:right w:val="none" w:sz="0" w:space="0" w:color="auto"/>
      </w:divBdr>
    </w:div>
    <w:div w:id="1251698047">
      <w:bodyDiv w:val="1"/>
      <w:marLeft w:val="0"/>
      <w:marRight w:val="0"/>
      <w:marTop w:val="0"/>
      <w:marBottom w:val="0"/>
      <w:divBdr>
        <w:top w:val="none" w:sz="0" w:space="0" w:color="auto"/>
        <w:left w:val="none" w:sz="0" w:space="0" w:color="auto"/>
        <w:bottom w:val="none" w:sz="0" w:space="0" w:color="auto"/>
        <w:right w:val="none" w:sz="0" w:space="0" w:color="auto"/>
      </w:divBdr>
    </w:div>
    <w:div w:id="1514421247">
      <w:bodyDiv w:val="1"/>
      <w:marLeft w:val="0"/>
      <w:marRight w:val="0"/>
      <w:marTop w:val="0"/>
      <w:marBottom w:val="0"/>
      <w:divBdr>
        <w:top w:val="none" w:sz="0" w:space="0" w:color="auto"/>
        <w:left w:val="none" w:sz="0" w:space="0" w:color="auto"/>
        <w:bottom w:val="none" w:sz="0" w:space="0" w:color="auto"/>
        <w:right w:val="none" w:sz="0" w:space="0" w:color="auto"/>
      </w:divBdr>
    </w:div>
    <w:div w:id="213236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234/ahq.2021.012345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britannica.com/topic/modern-architectur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ritannica.com/art/modern-art"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edit&#246;rler.ekler@edit&#246;rler.ekle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microsoft.com/office/2007/relationships/hdphoto" Target="media/hdphoto2.wdp"/><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45D1A-A3F5-EF4F-A471-B481EC7C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1574</Words>
  <Characters>8973</Characters>
  <Application>Microsoft Office Word</Application>
  <DocSecurity>0</DocSecurity>
  <Lines>74</Lines>
  <Paragraphs>21</Paragraphs>
  <ScaleCrop>false</ScaleCrop>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ÖZTÜRK</dc:creator>
  <cp:keywords/>
  <dc:description/>
  <cp:lastModifiedBy>NECDET EKER</cp:lastModifiedBy>
  <cp:revision>3</cp:revision>
  <cp:lastPrinted>2024-07-28T06:07:00Z</cp:lastPrinted>
  <dcterms:created xsi:type="dcterms:W3CDTF">2024-12-03T15:44:00Z</dcterms:created>
  <dcterms:modified xsi:type="dcterms:W3CDTF">2024-12-03T15:51:00Z</dcterms:modified>
</cp:coreProperties>
</file>